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86" w:rsidRDefault="005D1E86" w:rsidP="005D1E86"/>
    <w:p w:rsidR="005D1E86" w:rsidRDefault="005D1E86" w:rsidP="005D1E86">
      <w:r>
        <w:t xml:space="preserve">   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888"/>
        <w:gridCol w:w="2886"/>
        <w:gridCol w:w="3540"/>
      </w:tblGrid>
      <w:tr w:rsidR="005D1E86" w:rsidTr="005D1E86">
        <w:trPr>
          <w:trHeight w:val="70"/>
        </w:trPr>
        <w:tc>
          <w:tcPr>
            <w:tcW w:w="3888" w:type="dxa"/>
          </w:tcPr>
          <w:p w:rsidR="005D1E86" w:rsidRPr="00FC21BE" w:rsidRDefault="005D1E86" w:rsidP="005D1E86">
            <w:pPr>
              <w:rPr>
                <w:b/>
                <w:sz w:val="18"/>
                <w:szCs w:val="18"/>
              </w:rPr>
            </w:pPr>
          </w:p>
          <w:p w:rsidR="005D1E86" w:rsidRPr="00FC21BE" w:rsidRDefault="005D1E86" w:rsidP="005D1E86">
            <w:pPr>
              <w:rPr>
                <w:b/>
                <w:sz w:val="18"/>
                <w:szCs w:val="18"/>
              </w:rPr>
            </w:pPr>
            <w:r w:rsidRPr="00FC21BE">
              <w:rPr>
                <w:b/>
                <w:sz w:val="18"/>
                <w:szCs w:val="18"/>
              </w:rPr>
              <w:t>«СОСНОГОРСК »  МУНИЦИПАЛЬНÖЙ</w:t>
            </w:r>
          </w:p>
          <w:p w:rsidR="005D1E86" w:rsidRPr="00FC21BE" w:rsidRDefault="005D1E86" w:rsidP="005D1E86">
            <w:pPr>
              <w:rPr>
                <w:b/>
                <w:sz w:val="18"/>
                <w:szCs w:val="18"/>
              </w:rPr>
            </w:pPr>
            <w:r w:rsidRPr="00FC21BE">
              <w:rPr>
                <w:b/>
                <w:sz w:val="18"/>
                <w:szCs w:val="18"/>
              </w:rPr>
              <w:t>РАЙОНЛÖН  АДМИНИСТРАЦИЯСА</w:t>
            </w:r>
          </w:p>
          <w:p w:rsidR="005D1E86" w:rsidRPr="00873479" w:rsidRDefault="005D1E86" w:rsidP="005D1E86">
            <w:r w:rsidRPr="00FC21BE">
              <w:rPr>
                <w:b/>
                <w:sz w:val="18"/>
                <w:szCs w:val="18"/>
              </w:rPr>
              <w:t xml:space="preserve">  СЬÖМ ОВМÖСÖН  ВЕСЬКÖДЛАН</w:t>
            </w:r>
            <w:proofErr w:type="spellStart"/>
            <w:proofErr w:type="gramStart"/>
            <w:r w:rsidRPr="00FC21BE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  <w:r w:rsidRPr="00FC21BE"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886" w:type="dxa"/>
          </w:tcPr>
          <w:p w:rsidR="005D1E86" w:rsidRPr="00FC21BE" w:rsidRDefault="00282CF0" w:rsidP="005D1E86">
            <w:pPr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DD924F" wp14:editId="435BC86C">
                  <wp:extent cx="695325" cy="820420"/>
                  <wp:effectExtent l="0" t="0" r="9525" b="0"/>
                  <wp:docPr id="1" name="Рисунок 1" descr="uгерб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uгерб11"/>
                          <pic:cNvPicPr/>
                        </pic:nvPicPr>
                        <pic:blipFill>
                          <a:blip r:embed="rId9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5D1E86" w:rsidRDefault="005D1E86" w:rsidP="005D1E86"/>
          <w:p w:rsidR="005D1E86" w:rsidRDefault="005D1E86" w:rsidP="005D1E86">
            <w:pPr>
              <w:tabs>
                <w:tab w:val="left" w:pos="360"/>
              </w:tabs>
            </w:pPr>
            <w:r w:rsidRPr="00FC21BE">
              <w:rPr>
                <w:b/>
                <w:sz w:val="18"/>
                <w:szCs w:val="18"/>
              </w:rPr>
              <w:t>ФИНАНСОВОЕ  УПРАВЛЕНИЕ АДМИНИСТРАЦИИ МР «СОСНОГОРСК»</w:t>
            </w:r>
          </w:p>
        </w:tc>
      </w:tr>
    </w:tbl>
    <w:p w:rsidR="005D1E86" w:rsidRDefault="005D1E86" w:rsidP="005D1E86">
      <w:pPr>
        <w:tabs>
          <w:tab w:val="left" w:pos="360"/>
        </w:tabs>
      </w:pPr>
    </w:p>
    <w:p w:rsidR="005D1E86" w:rsidRDefault="005D1E86" w:rsidP="005D1E86">
      <w:pPr>
        <w:tabs>
          <w:tab w:val="left" w:pos="360"/>
        </w:tabs>
      </w:pPr>
    </w:p>
    <w:p w:rsidR="005D1E86" w:rsidRDefault="005D1E86" w:rsidP="005D1E86">
      <w:pPr>
        <w:tabs>
          <w:tab w:val="left" w:pos="360"/>
        </w:tabs>
      </w:pPr>
    </w:p>
    <w:p w:rsidR="005D1E86" w:rsidRDefault="005D1E86" w:rsidP="005D1E86">
      <w:pPr>
        <w:tabs>
          <w:tab w:val="left" w:pos="360"/>
        </w:tabs>
        <w:rPr>
          <w:b/>
          <w:sz w:val="34"/>
          <w:szCs w:val="34"/>
        </w:rPr>
      </w:pPr>
      <w:r w:rsidRPr="00AE3BB1">
        <w:rPr>
          <w:b/>
          <w:sz w:val="34"/>
          <w:szCs w:val="34"/>
        </w:rPr>
        <w:t>ПРИКАЗ</w:t>
      </w:r>
    </w:p>
    <w:p w:rsidR="005D1E86" w:rsidRDefault="005D1E86" w:rsidP="005D1E86">
      <w:pPr>
        <w:tabs>
          <w:tab w:val="left" w:pos="360"/>
        </w:tabs>
        <w:rPr>
          <w:b/>
          <w:sz w:val="34"/>
          <w:szCs w:val="34"/>
        </w:rPr>
      </w:pPr>
    </w:p>
    <w:p w:rsidR="005D1E86" w:rsidRPr="00C70D87" w:rsidRDefault="00C70D87" w:rsidP="005D1E86">
      <w:pPr>
        <w:tabs>
          <w:tab w:val="left" w:pos="360"/>
        </w:tabs>
        <w:ind w:right="201" w:firstLine="180"/>
        <w:rPr>
          <w:sz w:val="28"/>
          <w:szCs w:val="28"/>
        </w:rPr>
      </w:pPr>
      <w:r>
        <w:rPr>
          <w:sz w:val="28"/>
          <w:szCs w:val="28"/>
        </w:rPr>
        <w:t>7</w:t>
      </w:r>
      <w:r w:rsidR="005D1E86" w:rsidRPr="008B28C7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5D1E86" w:rsidRPr="008B28C7">
        <w:rPr>
          <w:sz w:val="28"/>
          <w:szCs w:val="28"/>
        </w:rPr>
        <w:t xml:space="preserve"> 20</w:t>
      </w:r>
      <w:r w:rsidR="00BD7E6A">
        <w:rPr>
          <w:sz w:val="28"/>
          <w:szCs w:val="28"/>
        </w:rPr>
        <w:t>21</w:t>
      </w:r>
      <w:r w:rsidR="005D1E86" w:rsidRPr="008B28C7">
        <w:rPr>
          <w:sz w:val="28"/>
          <w:szCs w:val="28"/>
        </w:rPr>
        <w:t xml:space="preserve"> </w:t>
      </w:r>
      <w:r w:rsidR="005D1E86" w:rsidRPr="00C70D87">
        <w:rPr>
          <w:sz w:val="28"/>
          <w:szCs w:val="28"/>
        </w:rPr>
        <w:t xml:space="preserve">года                                                                    № </w:t>
      </w:r>
      <w:r w:rsidRPr="00C70D87">
        <w:rPr>
          <w:sz w:val="28"/>
          <w:szCs w:val="28"/>
        </w:rPr>
        <w:t>33</w:t>
      </w:r>
    </w:p>
    <w:p w:rsidR="005D1E86" w:rsidRPr="00FD0E7F" w:rsidRDefault="00EE1B82" w:rsidP="005D1E8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1E86" w:rsidRPr="00FD0E7F">
        <w:rPr>
          <w:sz w:val="28"/>
          <w:szCs w:val="28"/>
        </w:rPr>
        <w:t>г. Сосногорск</w:t>
      </w:r>
    </w:p>
    <w:p w:rsidR="005D1E86" w:rsidRDefault="005D1E86" w:rsidP="005D1E86">
      <w:pPr>
        <w:tabs>
          <w:tab w:val="left" w:pos="360"/>
        </w:tabs>
      </w:pPr>
    </w:p>
    <w:p w:rsidR="005D1E86" w:rsidRDefault="005D1E86" w:rsidP="005D1E86"/>
    <w:p w:rsidR="005D1E86" w:rsidRDefault="005D1E86" w:rsidP="005D1E86">
      <w:pPr>
        <w:ind w:left="360"/>
        <w:rPr>
          <w:b/>
          <w:sz w:val="28"/>
          <w:szCs w:val="28"/>
        </w:rPr>
      </w:pPr>
      <w:r w:rsidRPr="003609BA">
        <w:rPr>
          <w:b/>
          <w:sz w:val="28"/>
          <w:szCs w:val="28"/>
        </w:rPr>
        <w:t xml:space="preserve">Об </w:t>
      </w:r>
      <w:r w:rsidRPr="00CA6F4C">
        <w:rPr>
          <w:b/>
          <w:sz w:val="28"/>
          <w:szCs w:val="28"/>
        </w:rPr>
        <w:t xml:space="preserve">утверждении типовых форм соглашений (договоров) о предоставлении из бюджета </w:t>
      </w:r>
      <w:r w:rsidRPr="003609BA">
        <w:rPr>
          <w:b/>
          <w:sz w:val="28"/>
          <w:szCs w:val="28"/>
        </w:rPr>
        <w:t xml:space="preserve">муниципального образования </w:t>
      </w:r>
    </w:p>
    <w:p w:rsidR="005D1E86" w:rsidRDefault="005D1E86" w:rsidP="005D1E86">
      <w:pPr>
        <w:ind w:left="360"/>
      </w:pPr>
      <w:r w:rsidRPr="003609BA">
        <w:rPr>
          <w:b/>
          <w:sz w:val="28"/>
          <w:szCs w:val="28"/>
        </w:rPr>
        <w:t>муниципального района «Сосногорск»</w:t>
      </w:r>
      <w:r w:rsidRPr="00CA6F4C">
        <w:rPr>
          <w:b/>
          <w:sz w:val="28"/>
          <w:szCs w:val="28"/>
        </w:rPr>
        <w:t xml:space="preserve">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</w:p>
    <w:p w:rsidR="005D1E86" w:rsidRPr="003609BA" w:rsidRDefault="005D1E86" w:rsidP="005D1E86">
      <w:pPr>
        <w:ind w:left="360"/>
        <w:rPr>
          <w:b/>
          <w:sz w:val="28"/>
          <w:szCs w:val="28"/>
        </w:rPr>
      </w:pPr>
    </w:p>
    <w:p w:rsidR="005D1E86" w:rsidRDefault="005D1E86" w:rsidP="005D1E86">
      <w:pPr>
        <w:jc w:val="both"/>
      </w:pPr>
    </w:p>
    <w:p w:rsidR="005D1E86" w:rsidRDefault="005D1E86" w:rsidP="005939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B224B">
        <w:rPr>
          <w:sz w:val="28"/>
          <w:szCs w:val="28"/>
        </w:rPr>
        <w:t xml:space="preserve">В соответствии </w:t>
      </w:r>
      <w:r w:rsidRPr="00CA6F4C">
        <w:rPr>
          <w:sz w:val="28"/>
          <w:szCs w:val="28"/>
        </w:rPr>
        <w:t>с</w:t>
      </w:r>
      <w:r w:rsidR="007E5759">
        <w:rPr>
          <w:sz w:val="28"/>
          <w:szCs w:val="28"/>
        </w:rPr>
        <w:t xml:space="preserve"> пунктом 9 статьи</w:t>
      </w:r>
      <w:r w:rsidR="003941D0">
        <w:rPr>
          <w:sz w:val="28"/>
          <w:szCs w:val="28"/>
        </w:rPr>
        <w:t xml:space="preserve"> 78</w:t>
      </w:r>
      <w:r w:rsidRPr="00CA6F4C">
        <w:rPr>
          <w:sz w:val="28"/>
          <w:szCs w:val="28"/>
        </w:rPr>
        <w:t xml:space="preserve"> </w:t>
      </w:r>
      <w:r w:rsidR="003941D0">
        <w:rPr>
          <w:sz w:val="28"/>
          <w:szCs w:val="28"/>
        </w:rPr>
        <w:t xml:space="preserve">Бюджетного кодекса Российской </w:t>
      </w:r>
      <w:r w:rsidR="002F0D7C">
        <w:rPr>
          <w:sz w:val="28"/>
          <w:szCs w:val="28"/>
        </w:rPr>
        <w:t xml:space="preserve">Федерации, </w:t>
      </w:r>
      <w:r w:rsidR="00B00AD9">
        <w:rPr>
          <w:sz w:val="28"/>
          <w:szCs w:val="28"/>
        </w:rPr>
        <w:t>о</w:t>
      </w:r>
      <w:r w:rsidR="002F0D7C">
        <w:rPr>
          <w:sz w:val="28"/>
          <w:szCs w:val="28"/>
        </w:rPr>
        <w:t xml:space="preserve">бщими требованиями к нормативным правовым актам, </w:t>
      </w:r>
      <w:r w:rsidRPr="00CA6F4C">
        <w:rPr>
          <w:sz w:val="28"/>
          <w:szCs w:val="28"/>
        </w:rPr>
        <w:t xml:space="preserve"> муниципальным правовым актам, регулирующим предоставление субсидий</w:t>
      </w:r>
      <w:r w:rsidR="002F0D7C">
        <w:rPr>
          <w:sz w:val="28"/>
          <w:szCs w:val="28"/>
        </w:rPr>
        <w:t>, в том числе грантов в форме субсидий,</w:t>
      </w:r>
      <w:r w:rsidRPr="00CA6F4C">
        <w:rPr>
          <w:sz w:val="28"/>
          <w:szCs w:val="28"/>
        </w:rPr>
        <w:t xml:space="preserve"> юридическим лицам, индивидуальным предпринимателям, а также физическим лицам - производителям товаров, работ, услуг, утвержденны</w:t>
      </w:r>
      <w:r w:rsidR="005617EC">
        <w:rPr>
          <w:sz w:val="28"/>
          <w:szCs w:val="28"/>
        </w:rPr>
        <w:t>ми</w:t>
      </w:r>
      <w:r w:rsidRPr="00CA6F4C">
        <w:rPr>
          <w:sz w:val="28"/>
          <w:szCs w:val="28"/>
        </w:rPr>
        <w:t xml:space="preserve"> постановлением Правительства Росс</w:t>
      </w:r>
      <w:r>
        <w:rPr>
          <w:sz w:val="28"/>
          <w:szCs w:val="28"/>
        </w:rPr>
        <w:t xml:space="preserve">ийской Федерации от </w:t>
      </w:r>
      <w:r w:rsidR="005617EC">
        <w:rPr>
          <w:sz w:val="28"/>
          <w:szCs w:val="28"/>
        </w:rPr>
        <w:t>18</w:t>
      </w:r>
      <w:r>
        <w:rPr>
          <w:sz w:val="28"/>
          <w:szCs w:val="28"/>
        </w:rPr>
        <w:t>.09.20</w:t>
      </w:r>
      <w:r w:rsidR="005617EC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Pr="00CA6F4C">
        <w:rPr>
          <w:sz w:val="28"/>
          <w:szCs w:val="28"/>
        </w:rPr>
        <w:t xml:space="preserve"> </w:t>
      </w:r>
      <w:r w:rsidR="005617EC">
        <w:rPr>
          <w:sz w:val="28"/>
          <w:szCs w:val="28"/>
        </w:rPr>
        <w:t>1492</w:t>
      </w:r>
      <w:r w:rsidRPr="008B224B">
        <w:rPr>
          <w:sz w:val="28"/>
          <w:szCs w:val="28"/>
        </w:rPr>
        <w:t xml:space="preserve"> приказываю:</w:t>
      </w:r>
      <w:proofErr w:type="gramEnd"/>
    </w:p>
    <w:p w:rsidR="0059390F" w:rsidRPr="008B224B" w:rsidRDefault="0059390F" w:rsidP="005939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E86" w:rsidRPr="00CA6F4C" w:rsidRDefault="005D1E86" w:rsidP="005939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224B">
        <w:rPr>
          <w:sz w:val="28"/>
          <w:szCs w:val="28"/>
        </w:rPr>
        <w:t xml:space="preserve">Утвердить: </w:t>
      </w:r>
    </w:p>
    <w:p w:rsidR="0059390F" w:rsidRDefault="0059390F" w:rsidP="005939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E86" w:rsidRDefault="005617EC" w:rsidP="005939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A67837">
        <w:rPr>
          <w:sz w:val="28"/>
          <w:szCs w:val="28"/>
        </w:rPr>
        <w:t>Т</w:t>
      </w:r>
      <w:r w:rsidR="005D1E86" w:rsidRPr="00CA6F4C">
        <w:rPr>
          <w:sz w:val="28"/>
          <w:szCs w:val="28"/>
        </w:rPr>
        <w:t xml:space="preserve">иповую форму </w:t>
      </w:r>
      <w:hyperlink r:id="rId10" w:history="1">
        <w:r w:rsidR="005D1E86" w:rsidRPr="00CA6F4C">
          <w:rPr>
            <w:sz w:val="28"/>
            <w:szCs w:val="28"/>
          </w:rPr>
          <w:t>соглашения</w:t>
        </w:r>
      </w:hyperlink>
      <w:r w:rsidR="005D1E86" w:rsidRPr="00CA6F4C">
        <w:rPr>
          <w:sz w:val="28"/>
          <w:szCs w:val="28"/>
        </w:rPr>
        <w:t xml:space="preserve"> (договора) о предоставлении из бюджета </w:t>
      </w:r>
      <w:r w:rsidR="005D1E86" w:rsidRPr="005E65EC">
        <w:rPr>
          <w:sz w:val="28"/>
          <w:szCs w:val="28"/>
        </w:rPr>
        <w:t>муниципального образования муниципального района «Сосногорск»</w:t>
      </w:r>
      <w:r w:rsidR="005D1E86" w:rsidRPr="00CA6F4C">
        <w:rPr>
          <w:sz w:val="28"/>
          <w:szCs w:val="28"/>
        </w:rPr>
        <w:t xml:space="preserve"> </w:t>
      </w:r>
      <w:r w:rsidR="0059390F">
        <w:rPr>
          <w:sz w:val="28"/>
          <w:szCs w:val="28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финанс</w:t>
      </w:r>
      <w:r w:rsidR="00A25FA9">
        <w:rPr>
          <w:sz w:val="28"/>
          <w:szCs w:val="28"/>
        </w:rPr>
        <w:t>о</w:t>
      </w:r>
      <w:r w:rsidR="0059390F">
        <w:rPr>
          <w:sz w:val="28"/>
          <w:szCs w:val="28"/>
        </w:rPr>
        <w:t xml:space="preserve">вое обеспечение затрат в связи производством (реализацией) товаров, выполнением работ, оказание услуг согласно приложению 1 к настоящему </w:t>
      </w:r>
      <w:r w:rsidR="00174E99">
        <w:rPr>
          <w:sz w:val="28"/>
          <w:szCs w:val="28"/>
        </w:rPr>
        <w:t>приказу</w:t>
      </w:r>
      <w:r w:rsidR="0059390F">
        <w:rPr>
          <w:sz w:val="28"/>
          <w:szCs w:val="28"/>
        </w:rPr>
        <w:t>.</w:t>
      </w:r>
      <w:proofErr w:type="gramEnd"/>
    </w:p>
    <w:p w:rsidR="00F21EEA" w:rsidRDefault="00F21EEA" w:rsidP="00F21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A67837">
        <w:rPr>
          <w:sz w:val="28"/>
          <w:szCs w:val="28"/>
        </w:rPr>
        <w:t>Т</w:t>
      </w:r>
      <w:r w:rsidRPr="00CA6F4C">
        <w:rPr>
          <w:sz w:val="28"/>
          <w:szCs w:val="28"/>
        </w:rPr>
        <w:t xml:space="preserve">иповую форму </w:t>
      </w:r>
      <w:r>
        <w:rPr>
          <w:sz w:val="28"/>
          <w:szCs w:val="28"/>
        </w:rPr>
        <w:t xml:space="preserve">дополнительного соглашения к </w:t>
      </w:r>
      <w:hyperlink r:id="rId11" w:history="1">
        <w:r w:rsidRPr="00CA6F4C">
          <w:rPr>
            <w:sz w:val="28"/>
            <w:szCs w:val="28"/>
          </w:rPr>
          <w:t>соглашени</w:t>
        </w:r>
      </w:hyperlink>
      <w:r>
        <w:rPr>
          <w:sz w:val="28"/>
          <w:szCs w:val="28"/>
        </w:rPr>
        <w:t>ю</w:t>
      </w:r>
      <w:r w:rsidRPr="00CA6F4C">
        <w:rPr>
          <w:sz w:val="28"/>
          <w:szCs w:val="28"/>
        </w:rPr>
        <w:t xml:space="preserve"> (договор</w:t>
      </w:r>
      <w:r>
        <w:rPr>
          <w:sz w:val="28"/>
          <w:szCs w:val="28"/>
        </w:rPr>
        <w:t>у</w:t>
      </w:r>
      <w:r w:rsidRPr="00CA6F4C">
        <w:rPr>
          <w:sz w:val="28"/>
          <w:szCs w:val="28"/>
        </w:rPr>
        <w:t xml:space="preserve">) о предоставлении из бюджета </w:t>
      </w:r>
      <w:r w:rsidRPr="005E65EC">
        <w:rPr>
          <w:sz w:val="28"/>
          <w:szCs w:val="28"/>
        </w:rPr>
        <w:t>муниципального образования муниципального района «Сосногорск»</w:t>
      </w:r>
      <w:r w:rsidRPr="00CA6F4C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 юридическому лицу (за исключением муниципального учреждения),</w:t>
      </w:r>
      <w:r w:rsidR="00A25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индивидуальному предпринимателю, </w:t>
      </w:r>
      <w:r w:rsidR="00A25FA9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физическому лицу – производителю товаров, работ, услуг на финанс</w:t>
      </w:r>
      <w:r w:rsidR="00A25FA9">
        <w:rPr>
          <w:sz w:val="28"/>
          <w:szCs w:val="28"/>
        </w:rPr>
        <w:t>о</w:t>
      </w:r>
      <w:r>
        <w:rPr>
          <w:sz w:val="28"/>
          <w:szCs w:val="28"/>
        </w:rPr>
        <w:t xml:space="preserve">вое обеспечение затрат в связи производством </w:t>
      </w:r>
      <w:r>
        <w:rPr>
          <w:sz w:val="28"/>
          <w:szCs w:val="28"/>
        </w:rPr>
        <w:lastRenderedPageBreak/>
        <w:t xml:space="preserve">(реализацией) товаров, выполнением работ, оказание услуг согласно приложению </w:t>
      </w:r>
      <w:r w:rsidR="00A25FA9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</w:t>
      </w:r>
      <w:r w:rsidR="00174E99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  <w:proofErr w:type="gramEnd"/>
    </w:p>
    <w:p w:rsidR="00A25FA9" w:rsidRDefault="00A25FA9" w:rsidP="00A25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="00A67837">
        <w:rPr>
          <w:sz w:val="28"/>
          <w:szCs w:val="28"/>
        </w:rPr>
        <w:t>Т</w:t>
      </w:r>
      <w:r w:rsidRPr="00CA6F4C">
        <w:rPr>
          <w:sz w:val="28"/>
          <w:szCs w:val="28"/>
        </w:rPr>
        <w:t xml:space="preserve">иповую форму </w:t>
      </w:r>
      <w:r>
        <w:rPr>
          <w:sz w:val="28"/>
          <w:szCs w:val="28"/>
        </w:rPr>
        <w:t xml:space="preserve">дополнительного соглашения о расторжении </w:t>
      </w:r>
      <w:hyperlink r:id="rId12" w:history="1">
        <w:r w:rsidRPr="00CA6F4C">
          <w:rPr>
            <w:sz w:val="28"/>
            <w:szCs w:val="28"/>
          </w:rPr>
          <w:t>соглашени</w:t>
        </w:r>
      </w:hyperlink>
      <w:r>
        <w:rPr>
          <w:sz w:val="28"/>
          <w:szCs w:val="28"/>
        </w:rPr>
        <w:t>я</w:t>
      </w:r>
      <w:r w:rsidRPr="00CA6F4C">
        <w:rPr>
          <w:sz w:val="28"/>
          <w:szCs w:val="28"/>
        </w:rPr>
        <w:t xml:space="preserve"> (договор</w:t>
      </w:r>
      <w:r w:rsidR="00282CF0">
        <w:rPr>
          <w:sz w:val="28"/>
          <w:szCs w:val="28"/>
        </w:rPr>
        <w:t>а</w:t>
      </w:r>
      <w:r w:rsidRPr="00CA6F4C">
        <w:rPr>
          <w:sz w:val="28"/>
          <w:szCs w:val="28"/>
        </w:rPr>
        <w:t xml:space="preserve">) о предоставлении из бюджета </w:t>
      </w:r>
      <w:r w:rsidRPr="005E65EC">
        <w:rPr>
          <w:sz w:val="28"/>
          <w:szCs w:val="28"/>
        </w:rPr>
        <w:t>муниципального образования муниципального района «Сосногорск»</w:t>
      </w:r>
      <w:r w:rsidRPr="00CA6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субсидии юридическому лицу (за исключением муниципального учреждения), индивидуальному предпринимателю, а также физическому лицу – производителю товаров, работ, услуг на финансовое обеспечение затрат в связи производством (реализацией) товаров, выполнением работ, оказание услуг согласно приложению 3 к настоящему </w:t>
      </w:r>
      <w:r w:rsidR="00174E99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  <w:proofErr w:type="gramEnd"/>
    </w:p>
    <w:p w:rsidR="00A25FA9" w:rsidRDefault="00A25FA9" w:rsidP="00A25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="00A67837">
        <w:rPr>
          <w:sz w:val="28"/>
          <w:szCs w:val="28"/>
        </w:rPr>
        <w:t>Т</w:t>
      </w:r>
      <w:r w:rsidRPr="00CA6F4C">
        <w:rPr>
          <w:sz w:val="28"/>
          <w:szCs w:val="28"/>
        </w:rPr>
        <w:t xml:space="preserve">иповую форму </w:t>
      </w:r>
      <w:hyperlink r:id="rId13" w:history="1">
        <w:r w:rsidRPr="00CA6F4C">
          <w:rPr>
            <w:sz w:val="28"/>
            <w:szCs w:val="28"/>
          </w:rPr>
          <w:t>соглашения</w:t>
        </w:r>
      </w:hyperlink>
      <w:r w:rsidRPr="00CA6F4C">
        <w:rPr>
          <w:sz w:val="28"/>
          <w:szCs w:val="28"/>
        </w:rPr>
        <w:t xml:space="preserve"> (договора) о предоставлении из бюджета </w:t>
      </w:r>
      <w:r w:rsidRPr="005E65EC">
        <w:rPr>
          <w:sz w:val="28"/>
          <w:szCs w:val="28"/>
        </w:rPr>
        <w:t>муниципального образования муниципального района «Сосногорск»</w:t>
      </w:r>
      <w:r w:rsidRPr="00CA6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</w:t>
      </w:r>
      <w:r w:rsidR="00AF6626">
        <w:rPr>
          <w:sz w:val="28"/>
          <w:szCs w:val="28"/>
        </w:rPr>
        <w:t>возмещение недополученных доходов и (или) возмещение затрат</w:t>
      </w:r>
      <w:r>
        <w:rPr>
          <w:sz w:val="28"/>
          <w:szCs w:val="28"/>
        </w:rPr>
        <w:t xml:space="preserve"> в связи</w:t>
      </w:r>
      <w:r w:rsidR="002F63BA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производством (реализацией) товаров, выполнением работ, оказание услуг согласно приложению </w:t>
      </w:r>
      <w:r w:rsidR="002F63BA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</w:t>
      </w:r>
      <w:r w:rsidR="00174E99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  <w:proofErr w:type="gramEnd"/>
    </w:p>
    <w:p w:rsidR="002F63BA" w:rsidRDefault="007E5759" w:rsidP="002F63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 w:rsidR="00A67837">
        <w:rPr>
          <w:sz w:val="28"/>
          <w:szCs w:val="28"/>
        </w:rPr>
        <w:t>Т</w:t>
      </w:r>
      <w:r w:rsidR="002F63BA" w:rsidRPr="00CA6F4C">
        <w:rPr>
          <w:sz w:val="28"/>
          <w:szCs w:val="28"/>
        </w:rPr>
        <w:t xml:space="preserve">иповую форму </w:t>
      </w:r>
      <w:r w:rsidR="002F63BA">
        <w:rPr>
          <w:sz w:val="28"/>
          <w:szCs w:val="28"/>
        </w:rPr>
        <w:t xml:space="preserve">дополнительного </w:t>
      </w:r>
      <w:hyperlink r:id="rId14" w:history="1">
        <w:r w:rsidR="002F63BA" w:rsidRPr="00CA6F4C">
          <w:rPr>
            <w:sz w:val="28"/>
            <w:szCs w:val="28"/>
          </w:rPr>
          <w:t>соглашения</w:t>
        </w:r>
      </w:hyperlink>
      <w:r w:rsidR="002F63BA">
        <w:rPr>
          <w:sz w:val="28"/>
          <w:szCs w:val="28"/>
        </w:rPr>
        <w:t xml:space="preserve"> к соглашению (договору</w:t>
      </w:r>
      <w:r w:rsidR="002F63BA" w:rsidRPr="00CA6F4C">
        <w:rPr>
          <w:sz w:val="28"/>
          <w:szCs w:val="28"/>
        </w:rPr>
        <w:t xml:space="preserve">) о предоставлении из бюджета </w:t>
      </w:r>
      <w:r w:rsidR="002F63BA" w:rsidRPr="005E65EC">
        <w:rPr>
          <w:sz w:val="28"/>
          <w:szCs w:val="28"/>
        </w:rPr>
        <w:t>муниципального образования муниципального района «Сосногорск»</w:t>
      </w:r>
      <w:r w:rsidR="002F63BA" w:rsidRPr="00CA6F4C">
        <w:rPr>
          <w:sz w:val="28"/>
          <w:szCs w:val="28"/>
        </w:rPr>
        <w:t xml:space="preserve"> </w:t>
      </w:r>
      <w:r w:rsidR="002F63BA">
        <w:rPr>
          <w:sz w:val="28"/>
          <w:szCs w:val="28"/>
        </w:rPr>
        <w:t xml:space="preserve"> субсидии юридическому лицу (за исключением муниципального учреждения), индивидуальному предпринимателю, а также физическому лицу – производителю товаров, работ, услуг на возмещение недополученных доходов и (или) возмещение затрат в связи с  производством (реализацией) товаров, выполнением работ, оказание услуг согласно приложению 5 к настоящему </w:t>
      </w:r>
      <w:r w:rsidR="00174E99">
        <w:rPr>
          <w:sz w:val="28"/>
          <w:szCs w:val="28"/>
        </w:rPr>
        <w:t>приказу</w:t>
      </w:r>
      <w:r w:rsidR="002F63BA">
        <w:rPr>
          <w:sz w:val="28"/>
          <w:szCs w:val="28"/>
        </w:rPr>
        <w:t>.</w:t>
      </w:r>
      <w:proofErr w:type="gramEnd"/>
    </w:p>
    <w:p w:rsidR="002F63BA" w:rsidRDefault="00A67837" w:rsidP="002F63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>Т</w:t>
      </w:r>
      <w:r w:rsidR="002F63BA" w:rsidRPr="00CA6F4C">
        <w:rPr>
          <w:sz w:val="28"/>
          <w:szCs w:val="28"/>
        </w:rPr>
        <w:t xml:space="preserve">иповую форму </w:t>
      </w:r>
      <w:r w:rsidR="002F63BA">
        <w:rPr>
          <w:sz w:val="28"/>
          <w:szCs w:val="28"/>
        </w:rPr>
        <w:t xml:space="preserve">дополнительного </w:t>
      </w:r>
      <w:hyperlink r:id="rId15" w:history="1">
        <w:r w:rsidR="002F63BA" w:rsidRPr="00CA6F4C">
          <w:rPr>
            <w:sz w:val="28"/>
            <w:szCs w:val="28"/>
          </w:rPr>
          <w:t>соглашения</w:t>
        </w:r>
      </w:hyperlink>
      <w:r w:rsidR="002F63BA">
        <w:rPr>
          <w:sz w:val="28"/>
          <w:szCs w:val="28"/>
        </w:rPr>
        <w:t xml:space="preserve"> о расто</w:t>
      </w:r>
      <w:r w:rsidR="00467306">
        <w:rPr>
          <w:sz w:val="28"/>
          <w:szCs w:val="28"/>
        </w:rPr>
        <w:t xml:space="preserve">ржении соглашения </w:t>
      </w:r>
      <w:r w:rsidR="002F63BA">
        <w:rPr>
          <w:sz w:val="28"/>
          <w:szCs w:val="28"/>
        </w:rPr>
        <w:t>(договор</w:t>
      </w:r>
      <w:r w:rsidR="00467306">
        <w:rPr>
          <w:sz w:val="28"/>
          <w:szCs w:val="28"/>
        </w:rPr>
        <w:t>а</w:t>
      </w:r>
      <w:r w:rsidR="002F63BA" w:rsidRPr="00CA6F4C">
        <w:rPr>
          <w:sz w:val="28"/>
          <w:szCs w:val="28"/>
        </w:rPr>
        <w:t xml:space="preserve">) о предоставлении из бюджета </w:t>
      </w:r>
      <w:r w:rsidR="002F63BA" w:rsidRPr="005E65EC">
        <w:rPr>
          <w:sz w:val="28"/>
          <w:szCs w:val="28"/>
        </w:rPr>
        <w:t>муниципального образования муниципального района «Сосногорск»</w:t>
      </w:r>
      <w:r w:rsidR="002F63BA" w:rsidRPr="00CA6F4C">
        <w:rPr>
          <w:sz w:val="28"/>
          <w:szCs w:val="28"/>
        </w:rPr>
        <w:t xml:space="preserve"> </w:t>
      </w:r>
      <w:r w:rsidR="002F63BA">
        <w:rPr>
          <w:sz w:val="28"/>
          <w:szCs w:val="28"/>
        </w:rPr>
        <w:t xml:space="preserve"> субсидии юридическому лицу (за исключением муниципального учреждения), индивидуальному предпринимателю, а также физическому лицу – производителю товаров, работ, услуг на возмещение недополученных доходов и (или) возмещение затрат в связи с  производством (реализацией) товаров, выполнением работ, оказание услуг согласно приложению </w:t>
      </w:r>
      <w:r w:rsidR="00467306">
        <w:rPr>
          <w:sz w:val="28"/>
          <w:szCs w:val="28"/>
        </w:rPr>
        <w:t>6</w:t>
      </w:r>
      <w:r w:rsidR="002F63BA">
        <w:rPr>
          <w:sz w:val="28"/>
          <w:szCs w:val="28"/>
        </w:rPr>
        <w:t xml:space="preserve"> к настоящему </w:t>
      </w:r>
      <w:r w:rsidR="00174E99">
        <w:rPr>
          <w:sz w:val="28"/>
          <w:szCs w:val="28"/>
        </w:rPr>
        <w:t>приказу</w:t>
      </w:r>
      <w:r w:rsidR="002F63BA">
        <w:rPr>
          <w:sz w:val="28"/>
          <w:szCs w:val="28"/>
        </w:rPr>
        <w:t>.</w:t>
      </w:r>
      <w:proofErr w:type="gramEnd"/>
    </w:p>
    <w:p w:rsidR="007E5759" w:rsidRDefault="007E5759" w:rsidP="00A678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Распространить действие настоящего приказа на исполнение бюджет</w:t>
      </w:r>
      <w:r w:rsidR="00940AB5">
        <w:rPr>
          <w:sz w:val="28"/>
          <w:szCs w:val="28"/>
        </w:rPr>
        <w:t xml:space="preserve">ов городских поселений, входящих в состав </w:t>
      </w:r>
      <w:r>
        <w:rPr>
          <w:sz w:val="28"/>
          <w:szCs w:val="28"/>
        </w:rPr>
        <w:t xml:space="preserve"> муниципального </w:t>
      </w:r>
      <w:r w:rsidR="00940AB5">
        <w:rPr>
          <w:sz w:val="28"/>
          <w:szCs w:val="28"/>
        </w:rPr>
        <w:t xml:space="preserve"> образования муниципального района «Сосногорск». </w:t>
      </w:r>
    </w:p>
    <w:p w:rsidR="00467306" w:rsidRDefault="007E5759" w:rsidP="00282C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7306">
        <w:rPr>
          <w:sz w:val="28"/>
          <w:szCs w:val="28"/>
        </w:rPr>
        <w:t>. Признать утратившим силу:</w:t>
      </w:r>
    </w:p>
    <w:p w:rsidR="00A752D2" w:rsidRPr="00A752D2" w:rsidRDefault="007E5759" w:rsidP="00282CF0">
      <w:pPr>
        <w:pStyle w:val="af4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752D2" w:rsidRPr="00A752D2">
        <w:rPr>
          <w:rFonts w:eastAsiaTheme="minorHAnsi"/>
          <w:sz w:val="28"/>
          <w:szCs w:val="28"/>
          <w:lang w:eastAsia="en-US"/>
        </w:rPr>
        <w:t xml:space="preserve">.1. </w:t>
      </w:r>
      <w:hyperlink r:id="rId16" w:history="1">
        <w:r w:rsidR="00A67837">
          <w:rPr>
            <w:rFonts w:eastAsiaTheme="minorHAnsi"/>
            <w:sz w:val="28"/>
            <w:szCs w:val="28"/>
            <w:lang w:eastAsia="en-US"/>
          </w:rPr>
          <w:t>П</w:t>
        </w:r>
        <w:r w:rsidR="00A752D2" w:rsidRPr="00A752D2">
          <w:rPr>
            <w:rFonts w:eastAsiaTheme="minorHAnsi"/>
            <w:sz w:val="28"/>
            <w:szCs w:val="28"/>
            <w:lang w:eastAsia="en-US"/>
          </w:rPr>
          <w:t>риказ</w:t>
        </w:r>
      </w:hyperlink>
      <w:r w:rsidR="00A752D2" w:rsidRPr="00A752D2">
        <w:rPr>
          <w:rFonts w:eastAsiaTheme="minorHAnsi"/>
          <w:sz w:val="28"/>
          <w:szCs w:val="28"/>
          <w:lang w:eastAsia="en-US"/>
        </w:rPr>
        <w:t xml:space="preserve"> Финансового управления администрации муниципального района «Сосногорск» от 17.03.2017 № 24 «Об утверждении типовых форм соглашений (договоров) о предоставлении из бюджета муниципального образования муниципального района «Сосногорск»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услуг»</w:t>
      </w:r>
      <w:r w:rsidR="00A752D2">
        <w:rPr>
          <w:rFonts w:eastAsiaTheme="minorHAnsi"/>
          <w:sz w:val="28"/>
          <w:szCs w:val="28"/>
          <w:lang w:eastAsia="en-US"/>
        </w:rPr>
        <w:t>;</w:t>
      </w:r>
    </w:p>
    <w:p w:rsidR="00EE4CC3" w:rsidRDefault="00282CF0" w:rsidP="00282CF0">
      <w:pPr>
        <w:pStyle w:val="af4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</w:t>
      </w:r>
      <w:r w:rsidR="00467306">
        <w:rPr>
          <w:sz w:val="28"/>
          <w:szCs w:val="28"/>
        </w:rPr>
        <w:t>.</w:t>
      </w:r>
      <w:r w:rsidR="00EE4CC3">
        <w:rPr>
          <w:sz w:val="28"/>
          <w:szCs w:val="28"/>
        </w:rPr>
        <w:t>2</w:t>
      </w:r>
      <w:r w:rsidR="00467306">
        <w:rPr>
          <w:sz w:val="28"/>
          <w:szCs w:val="28"/>
        </w:rPr>
        <w:t xml:space="preserve">. </w:t>
      </w:r>
      <w:r w:rsidR="00A67837">
        <w:rPr>
          <w:sz w:val="28"/>
          <w:szCs w:val="28"/>
        </w:rPr>
        <w:t>П</w:t>
      </w:r>
      <w:r w:rsidR="00CE70C5">
        <w:rPr>
          <w:sz w:val="28"/>
          <w:szCs w:val="28"/>
        </w:rPr>
        <w:t xml:space="preserve">риказ </w:t>
      </w:r>
      <w:r w:rsidR="00EE4CC3" w:rsidRPr="00A752D2">
        <w:rPr>
          <w:rFonts w:eastAsiaTheme="minorHAnsi"/>
          <w:sz w:val="28"/>
          <w:szCs w:val="28"/>
          <w:lang w:eastAsia="en-US"/>
        </w:rPr>
        <w:t xml:space="preserve">Финансового управления администрации муниципального района «Сосногорск» от </w:t>
      </w:r>
      <w:r w:rsidR="00EE4CC3">
        <w:rPr>
          <w:rFonts w:eastAsiaTheme="minorHAnsi"/>
          <w:sz w:val="28"/>
          <w:szCs w:val="28"/>
          <w:lang w:eastAsia="en-US"/>
        </w:rPr>
        <w:t>23</w:t>
      </w:r>
      <w:r w:rsidR="00EE4CC3" w:rsidRPr="00A752D2">
        <w:rPr>
          <w:rFonts w:eastAsiaTheme="minorHAnsi"/>
          <w:sz w:val="28"/>
          <w:szCs w:val="28"/>
          <w:lang w:eastAsia="en-US"/>
        </w:rPr>
        <w:t>.0</w:t>
      </w:r>
      <w:r w:rsidR="00EE4CC3">
        <w:rPr>
          <w:rFonts w:eastAsiaTheme="minorHAnsi"/>
          <w:sz w:val="28"/>
          <w:szCs w:val="28"/>
          <w:lang w:eastAsia="en-US"/>
        </w:rPr>
        <w:t>4</w:t>
      </w:r>
      <w:r w:rsidR="00EE4CC3" w:rsidRPr="00A752D2">
        <w:rPr>
          <w:rFonts w:eastAsiaTheme="minorHAnsi"/>
          <w:sz w:val="28"/>
          <w:szCs w:val="28"/>
          <w:lang w:eastAsia="en-US"/>
        </w:rPr>
        <w:t>.201</w:t>
      </w:r>
      <w:r w:rsidR="00EE4CC3">
        <w:rPr>
          <w:rFonts w:eastAsiaTheme="minorHAnsi"/>
          <w:sz w:val="28"/>
          <w:szCs w:val="28"/>
          <w:lang w:eastAsia="en-US"/>
        </w:rPr>
        <w:t>8</w:t>
      </w:r>
      <w:r w:rsidR="00EE4CC3" w:rsidRPr="00A752D2">
        <w:rPr>
          <w:rFonts w:eastAsiaTheme="minorHAnsi"/>
          <w:sz w:val="28"/>
          <w:szCs w:val="28"/>
          <w:lang w:eastAsia="en-US"/>
        </w:rPr>
        <w:t xml:space="preserve"> № 2</w:t>
      </w:r>
      <w:r w:rsidR="00EE4CC3">
        <w:rPr>
          <w:rFonts w:eastAsiaTheme="minorHAnsi"/>
          <w:sz w:val="28"/>
          <w:szCs w:val="28"/>
          <w:lang w:eastAsia="en-US"/>
        </w:rPr>
        <w:t>5</w:t>
      </w:r>
      <w:r w:rsidR="00EE4CC3" w:rsidRPr="00A752D2">
        <w:rPr>
          <w:rFonts w:eastAsiaTheme="minorHAnsi"/>
          <w:sz w:val="28"/>
          <w:szCs w:val="28"/>
          <w:lang w:eastAsia="en-US"/>
        </w:rPr>
        <w:t xml:space="preserve"> «Об утверждении типовых форм соглашений (договоров) о предоставлении из бюджета муниципального образования муниципального района «Сосногорск»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услуг»</w:t>
      </w:r>
      <w:r w:rsidR="00F92705">
        <w:rPr>
          <w:rFonts w:eastAsiaTheme="minorHAnsi"/>
          <w:sz w:val="28"/>
          <w:szCs w:val="28"/>
          <w:lang w:eastAsia="en-US"/>
        </w:rPr>
        <w:t>.</w:t>
      </w:r>
    </w:p>
    <w:p w:rsidR="00282CF0" w:rsidRDefault="00282CF0" w:rsidP="00282CF0">
      <w:pPr>
        <w:pStyle w:val="af4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</w:t>
      </w:r>
      <w:r w:rsidRPr="00282CF0">
        <w:rPr>
          <w:sz w:val="28"/>
          <w:szCs w:val="28"/>
        </w:rPr>
        <w:t xml:space="preserve"> </w:t>
      </w:r>
      <w:r w:rsidR="00A67837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 </w:t>
      </w:r>
      <w:r w:rsidRPr="00A752D2">
        <w:rPr>
          <w:rFonts w:eastAsiaTheme="minorHAnsi"/>
          <w:sz w:val="28"/>
          <w:szCs w:val="28"/>
          <w:lang w:eastAsia="en-US"/>
        </w:rPr>
        <w:t xml:space="preserve">Финансового управления администрации муниципального района «Сосногорск» от </w:t>
      </w:r>
      <w:r w:rsidR="00EE1B82">
        <w:rPr>
          <w:rFonts w:eastAsiaTheme="minorHAnsi"/>
          <w:sz w:val="28"/>
          <w:szCs w:val="28"/>
          <w:lang w:eastAsia="en-US"/>
        </w:rPr>
        <w:t>19</w:t>
      </w:r>
      <w:r w:rsidRPr="00A752D2">
        <w:rPr>
          <w:rFonts w:eastAsiaTheme="minorHAnsi"/>
          <w:sz w:val="28"/>
          <w:szCs w:val="28"/>
          <w:lang w:eastAsia="en-US"/>
        </w:rPr>
        <w:t>.</w:t>
      </w:r>
      <w:r w:rsidR="00EE1B82">
        <w:rPr>
          <w:rFonts w:eastAsiaTheme="minorHAnsi"/>
          <w:sz w:val="28"/>
          <w:szCs w:val="28"/>
          <w:lang w:eastAsia="en-US"/>
        </w:rPr>
        <w:t>12</w:t>
      </w:r>
      <w:r w:rsidRPr="00A752D2">
        <w:rPr>
          <w:rFonts w:eastAsiaTheme="minorHAnsi"/>
          <w:sz w:val="28"/>
          <w:szCs w:val="28"/>
          <w:lang w:eastAsia="en-US"/>
        </w:rPr>
        <w:t>.201</w:t>
      </w:r>
      <w:r w:rsidR="00EE1B82">
        <w:rPr>
          <w:rFonts w:eastAsiaTheme="minorHAnsi"/>
          <w:sz w:val="28"/>
          <w:szCs w:val="28"/>
          <w:lang w:eastAsia="en-US"/>
        </w:rPr>
        <w:t>7</w:t>
      </w:r>
      <w:r w:rsidRPr="00A752D2">
        <w:rPr>
          <w:rFonts w:eastAsiaTheme="minorHAnsi"/>
          <w:sz w:val="28"/>
          <w:szCs w:val="28"/>
          <w:lang w:eastAsia="en-US"/>
        </w:rPr>
        <w:t xml:space="preserve"> № </w:t>
      </w:r>
      <w:r w:rsidR="00EE1B82">
        <w:rPr>
          <w:rFonts w:eastAsiaTheme="minorHAnsi"/>
          <w:sz w:val="28"/>
          <w:szCs w:val="28"/>
          <w:lang w:eastAsia="en-US"/>
        </w:rPr>
        <w:t>97</w:t>
      </w:r>
      <w:r w:rsidRPr="00A752D2">
        <w:rPr>
          <w:rFonts w:eastAsiaTheme="minorHAnsi"/>
          <w:sz w:val="28"/>
          <w:szCs w:val="28"/>
          <w:lang w:eastAsia="en-US"/>
        </w:rPr>
        <w:t xml:space="preserve"> «Об утверждении типовых форм соглашений (договоров) о предоставлении из бюджета муниципального образования муниципального района «Сосногорск»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D1E86" w:rsidRPr="00CA6F4C" w:rsidRDefault="00282CF0" w:rsidP="00282C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1E86">
        <w:rPr>
          <w:sz w:val="28"/>
          <w:szCs w:val="28"/>
        </w:rPr>
        <w:t xml:space="preserve">. </w:t>
      </w:r>
      <w:r w:rsidR="004C39D7">
        <w:rPr>
          <w:sz w:val="28"/>
          <w:szCs w:val="28"/>
        </w:rPr>
        <w:t>Настоящ</w:t>
      </w:r>
      <w:r w:rsidR="00A67837">
        <w:rPr>
          <w:sz w:val="28"/>
          <w:szCs w:val="28"/>
        </w:rPr>
        <w:t>ий</w:t>
      </w:r>
      <w:r w:rsidR="004C39D7">
        <w:rPr>
          <w:sz w:val="28"/>
          <w:szCs w:val="28"/>
        </w:rPr>
        <w:t xml:space="preserve"> </w:t>
      </w:r>
      <w:r w:rsidR="001E057D">
        <w:rPr>
          <w:sz w:val="28"/>
          <w:szCs w:val="28"/>
        </w:rPr>
        <w:t>приказ</w:t>
      </w:r>
      <w:r w:rsidR="004C39D7">
        <w:rPr>
          <w:sz w:val="28"/>
          <w:szCs w:val="28"/>
        </w:rPr>
        <w:t xml:space="preserve"> вступает в силу со дня его принятия.</w:t>
      </w:r>
    </w:p>
    <w:p w:rsidR="005D1E86" w:rsidRPr="003609BA" w:rsidRDefault="005D1E86" w:rsidP="00282CF0">
      <w:pPr>
        <w:ind w:firstLine="567"/>
        <w:jc w:val="both"/>
        <w:rPr>
          <w:sz w:val="28"/>
          <w:szCs w:val="28"/>
        </w:rPr>
      </w:pPr>
    </w:p>
    <w:p w:rsidR="005D1E86" w:rsidRPr="00DD3868" w:rsidRDefault="005D1E86" w:rsidP="005D1E86">
      <w:pPr>
        <w:ind w:firstLine="900"/>
        <w:jc w:val="both"/>
      </w:pPr>
    </w:p>
    <w:p w:rsidR="005D1E86" w:rsidRDefault="005D1E86" w:rsidP="005D1E86">
      <w:pPr>
        <w:jc w:val="both"/>
      </w:pPr>
    </w:p>
    <w:p w:rsidR="005D1E86" w:rsidRDefault="005D1E86" w:rsidP="005D1E86">
      <w:pPr>
        <w:jc w:val="both"/>
      </w:pPr>
    </w:p>
    <w:p w:rsidR="005D1E86" w:rsidRPr="00DD3868" w:rsidRDefault="005D1E86" w:rsidP="005D1E86">
      <w:pPr>
        <w:jc w:val="both"/>
      </w:pPr>
    </w:p>
    <w:p w:rsidR="005D1E86" w:rsidRPr="00DD3868" w:rsidRDefault="005D1E86" w:rsidP="005D1E86">
      <w:pPr>
        <w:ind w:firstLine="720"/>
      </w:pPr>
    </w:p>
    <w:p w:rsidR="005D1E86" w:rsidRPr="00DD3868" w:rsidRDefault="005D1E86" w:rsidP="005D1E86">
      <w:pPr>
        <w:ind w:firstLine="720"/>
      </w:pPr>
    </w:p>
    <w:p w:rsidR="005D1E86" w:rsidRPr="003609BA" w:rsidRDefault="005D1E86" w:rsidP="005D1E86">
      <w:pPr>
        <w:jc w:val="left"/>
        <w:rPr>
          <w:sz w:val="28"/>
          <w:szCs w:val="28"/>
        </w:rPr>
      </w:pPr>
      <w:r w:rsidRPr="003609BA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Ф</w:t>
      </w:r>
      <w:r w:rsidRPr="003609BA">
        <w:rPr>
          <w:sz w:val="28"/>
          <w:szCs w:val="28"/>
        </w:rPr>
        <w:t>инансового управления</w:t>
      </w:r>
    </w:p>
    <w:p w:rsidR="005D1E86" w:rsidRDefault="005D1E86" w:rsidP="005D1E86">
      <w:pPr>
        <w:jc w:val="left"/>
        <w:rPr>
          <w:sz w:val="28"/>
          <w:szCs w:val="28"/>
        </w:rPr>
      </w:pPr>
      <w:r w:rsidRPr="003609BA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D1E86" w:rsidRPr="004A401C" w:rsidRDefault="005D1E86" w:rsidP="005D1E86">
      <w:pPr>
        <w:jc w:val="left"/>
      </w:pPr>
      <w:r>
        <w:rPr>
          <w:sz w:val="28"/>
          <w:szCs w:val="28"/>
        </w:rPr>
        <w:t xml:space="preserve">района </w:t>
      </w:r>
      <w:r w:rsidRPr="003609BA">
        <w:rPr>
          <w:sz w:val="28"/>
          <w:szCs w:val="28"/>
        </w:rPr>
        <w:t xml:space="preserve"> «Сосногорск»         </w:t>
      </w:r>
      <w:r w:rsidRPr="003609B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С.И. Кудрявцева</w:t>
      </w:r>
    </w:p>
    <w:p w:rsidR="005D1E86" w:rsidRPr="004A401C" w:rsidRDefault="005D1E86" w:rsidP="005D1E86">
      <w:pPr>
        <w:ind w:firstLine="720"/>
      </w:pPr>
    </w:p>
    <w:p w:rsidR="005D1E86" w:rsidRDefault="005D1E86" w:rsidP="005D1E86">
      <w:pPr>
        <w:ind w:firstLine="360"/>
      </w:pPr>
    </w:p>
    <w:p w:rsidR="005D1E86" w:rsidRDefault="005D1E86" w:rsidP="005D1E86">
      <w:pPr>
        <w:ind w:firstLine="360"/>
      </w:pPr>
    </w:p>
    <w:p w:rsidR="005D1E86" w:rsidRDefault="005D1E86" w:rsidP="005D1E86">
      <w:pPr>
        <w:ind w:left="360" w:firstLine="360"/>
      </w:pPr>
    </w:p>
    <w:p w:rsidR="005D1E86" w:rsidRDefault="005D1E86"/>
    <w:p w:rsidR="005D1E86" w:rsidRDefault="005D1E86"/>
    <w:p w:rsidR="005D1E86" w:rsidRDefault="005D1E86"/>
    <w:p w:rsidR="005D1E86" w:rsidRDefault="005D1E86"/>
    <w:p w:rsidR="005D1E86" w:rsidRDefault="005D1E86"/>
    <w:p w:rsidR="005D1E86" w:rsidRDefault="005D1E86"/>
    <w:p w:rsidR="005D1E86" w:rsidRDefault="005D1E86"/>
    <w:p w:rsidR="005D1E86" w:rsidRDefault="005D1E86"/>
    <w:p w:rsidR="005D1E86" w:rsidRDefault="005D1E86"/>
    <w:p w:rsidR="005D1E86" w:rsidRDefault="005D1E86"/>
    <w:p w:rsidR="005D1E86" w:rsidRDefault="005D1E86"/>
    <w:p w:rsidR="005D1E86" w:rsidRDefault="005D1E86"/>
    <w:p w:rsidR="005D1E86" w:rsidRDefault="005D1E86"/>
    <w:p w:rsidR="005D1E86" w:rsidRDefault="005D1E86"/>
    <w:p w:rsidR="005D1E86" w:rsidRDefault="005D1E86"/>
    <w:p w:rsidR="005D1E86" w:rsidRDefault="005D1E86"/>
    <w:p w:rsidR="005D1E86" w:rsidRDefault="005D1E86"/>
    <w:p w:rsidR="005D1E86" w:rsidRDefault="005D1E86"/>
    <w:p w:rsidR="005D1E86" w:rsidRDefault="005D1E86"/>
    <w:p w:rsidR="005D1E86" w:rsidRDefault="005D1E86"/>
    <w:p w:rsidR="005D1E86" w:rsidRDefault="005D1E86"/>
    <w:p w:rsidR="005D1E86" w:rsidRDefault="005D1E86"/>
    <w:p w:rsidR="005D1E86" w:rsidRDefault="005D1E86"/>
    <w:p w:rsidR="004C39D7" w:rsidRPr="00995E79" w:rsidRDefault="007B2F9C" w:rsidP="004C39D7">
      <w:pPr>
        <w:pStyle w:val="5"/>
        <w:ind w:left="552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4C39D7">
        <w:rPr>
          <w:sz w:val="28"/>
          <w:szCs w:val="28"/>
        </w:rPr>
        <w:t>тверждено</w:t>
      </w:r>
    </w:p>
    <w:p w:rsidR="004C39D7" w:rsidRPr="00995E79" w:rsidRDefault="00FC0A7B" w:rsidP="004C39D7">
      <w:pPr>
        <w:pStyle w:val="5"/>
        <w:ind w:left="5529"/>
        <w:jc w:val="right"/>
        <w:rPr>
          <w:sz w:val="26"/>
          <w:szCs w:val="26"/>
        </w:rPr>
      </w:pPr>
      <w:r>
        <w:t xml:space="preserve"> </w:t>
      </w:r>
      <w:r w:rsidR="00A67837">
        <w:t>п</w:t>
      </w:r>
      <w:r w:rsidR="004C39D7" w:rsidRPr="00995E79">
        <w:rPr>
          <w:sz w:val="26"/>
          <w:szCs w:val="26"/>
        </w:rPr>
        <w:t>риказом Финансового управления администрации муниципального района «Сосногорск»</w:t>
      </w:r>
    </w:p>
    <w:p w:rsidR="004C39D7" w:rsidRDefault="004C39D7" w:rsidP="004C39D7">
      <w:pPr>
        <w:pStyle w:val="5"/>
        <w:ind w:left="5529" w:hanging="709"/>
        <w:jc w:val="right"/>
        <w:rPr>
          <w:sz w:val="26"/>
          <w:szCs w:val="26"/>
        </w:rPr>
      </w:pPr>
      <w:r w:rsidRPr="00122E4E">
        <w:rPr>
          <w:sz w:val="26"/>
          <w:szCs w:val="26"/>
        </w:rPr>
        <w:t xml:space="preserve">от </w:t>
      </w:r>
      <w:r>
        <w:rPr>
          <w:sz w:val="26"/>
          <w:szCs w:val="26"/>
        </w:rPr>
        <w:t>«___» _________2021</w:t>
      </w:r>
      <w:r w:rsidRPr="00122E4E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____</w:t>
      </w:r>
    </w:p>
    <w:p w:rsidR="004C39D7" w:rsidRPr="003970D8" w:rsidRDefault="004C39D7" w:rsidP="004C39D7">
      <w:pPr>
        <w:jc w:val="right"/>
      </w:pPr>
      <w:r w:rsidRPr="004C39D7">
        <w:rPr>
          <w:rFonts w:eastAsia="Times New Roman"/>
          <w:sz w:val="26"/>
          <w:szCs w:val="26"/>
          <w:lang w:eastAsia="ru-RU"/>
        </w:rPr>
        <w:t>(</w:t>
      </w:r>
      <w:r w:rsidR="00940AB5">
        <w:rPr>
          <w:rFonts w:eastAsia="Times New Roman"/>
          <w:sz w:val="26"/>
          <w:szCs w:val="26"/>
          <w:lang w:eastAsia="ru-RU"/>
        </w:rPr>
        <w:t>п</w:t>
      </w:r>
      <w:r w:rsidRPr="004C39D7">
        <w:rPr>
          <w:rFonts w:eastAsia="Times New Roman"/>
          <w:sz w:val="26"/>
          <w:szCs w:val="26"/>
          <w:lang w:eastAsia="ru-RU"/>
        </w:rPr>
        <w:t>риложение 1)</w:t>
      </w:r>
    </w:p>
    <w:p w:rsidR="002748E1" w:rsidRPr="00452888" w:rsidRDefault="002748E1" w:rsidP="002748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0897" w:rsidRPr="00452888" w:rsidRDefault="00F22851" w:rsidP="006E36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Типовая форма соглашения (договора)</w:t>
      </w:r>
      <w:r w:rsidR="00FF5340"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980897" w:rsidRPr="00452888">
        <w:rPr>
          <w:rFonts w:ascii="Times New Roman" w:hAnsi="Times New Roman" w:cs="Times New Roman"/>
          <w:sz w:val="28"/>
          <w:szCs w:val="28"/>
        </w:rPr>
        <w:t xml:space="preserve"> о предоставлении из бюджета</w:t>
      </w:r>
    </w:p>
    <w:p w:rsidR="00F22851" w:rsidRPr="00452888" w:rsidRDefault="006E361C" w:rsidP="006E36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  <w:r w:rsidR="00F22851" w:rsidRPr="00452888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 муниципального учреждения), индивидуальному предпринимателю, а также</w:t>
      </w:r>
    </w:p>
    <w:p w:rsidR="006E361C" w:rsidRDefault="00F22851" w:rsidP="006E36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физическому лицу – производителю товаров, работ, услуг</w:t>
      </w:r>
    </w:p>
    <w:p w:rsidR="006E361C" w:rsidRDefault="00F22851" w:rsidP="006E36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 на</w:t>
      </w:r>
      <w:r w:rsidR="006E361C">
        <w:rPr>
          <w:rFonts w:ascii="Times New Roman" w:hAnsi="Times New Roman" w:cs="Times New Roman"/>
          <w:sz w:val="28"/>
          <w:szCs w:val="28"/>
        </w:rPr>
        <w:t xml:space="preserve"> </w:t>
      </w:r>
      <w:r w:rsidRPr="00452888">
        <w:rPr>
          <w:rFonts w:ascii="Times New Roman" w:hAnsi="Times New Roman" w:cs="Times New Roman"/>
          <w:sz w:val="28"/>
          <w:szCs w:val="28"/>
        </w:rPr>
        <w:t xml:space="preserve">финансовое обеспечение затрат в связи производством </w:t>
      </w:r>
    </w:p>
    <w:p w:rsidR="00F22851" w:rsidRPr="00452888" w:rsidRDefault="00F22851" w:rsidP="006E36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(реализацией)</w:t>
      </w:r>
      <w:r w:rsidR="006E361C">
        <w:rPr>
          <w:rFonts w:ascii="Times New Roman" w:hAnsi="Times New Roman" w:cs="Times New Roman"/>
          <w:sz w:val="28"/>
          <w:szCs w:val="28"/>
        </w:rPr>
        <w:t xml:space="preserve"> </w:t>
      </w:r>
      <w:r w:rsidRPr="00452888">
        <w:rPr>
          <w:rFonts w:ascii="Times New Roman" w:hAnsi="Times New Roman" w:cs="Times New Roman"/>
          <w:sz w:val="28"/>
          <w:szCs w:val="28"/>
        </w:rPr>
        <w:t>товаров, выполнением работ, оказанием услуг</w:t>
      </w:r>
    </w:p>
    <w:p w:rsidR="002748E1" w:rsidRPr="00452888" w:rsidRDefault="002748E1" w:rsidP="006E3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2851" w:rsidRPr="00452888" w:rsidRDefault="00980897" w:rsidP="002748E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г. </w:t>
      </w:r>
      <w:r w:rsidR="004900F9">
        <w:rPr>
          <w:rFonts w:ascii="Times New Roman" w:hAnsi="Times New Roman" w:cs="Times New Roman"/>
          <w:sz w:val="28"/>
          <w:szCs w:val="28"/>
        </w:rPr>
        <w:t>Сосногорск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80897" w:rsidRPr="00452888" w:rsidTr="00980897">
        <w:tc>
          <w:tcPr>
            <w:tcW w:w="4785" w:type="dxa"/>
          </w:tcPr>
          <w:p w:rsidR="00980897" w:rsidRPr="00452888" w:rsidRDefault="00980897" w:rsidP="009808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2888">
              <w:rPr>
                <w:rFonts w:ascii="Times New Roman" w:hAnsi="Times New Roman" w:cs="Times New Roman"/>
                <w:sz w:val="28"/>
                <w:szCs w:val="28"/>
              </w:rPr>
              <w:t>"_____" _________ 20__ г.</w:t>
            </w:r>
          </w:p>
        </w:tc>
        <w:tc>
          <w:tcPr>
            <w:tcW w:w="4785" w:type="dxa"/>
          </w:tcPr>
          <w:p w:rsidR="00980897" w:rsidRPr="00452888" w:rsidRDefault="00980897" w:rsidP="0098089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2888"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</w:tc>
      </w:tr>
      <w:tr w:rsidR="00980897" w:rsidRPr="00452888" w:rsidTr="00980897">
        <w:trPr>
          <w:trHeight w:val="64"/>
        </w:trPr>
        <w:tc>
          <w:tcPr>
            <w:tcW w:w="4785" w:type="dxa"/>
          </w:tcPr>
          <w:p w:rsidR="00980897" w:rsidRPr="00452888" w:rsidRDefault="00980897" w:rsidP="00980897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528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 заключения)</w:t>
            </w:r>
          </w:p>
        </w:tc>
        <w:tc>
          <w:tcPr>
            <w:tcW w:w="4785" w:type="dxa"/>
          </w:tcPr>
          <w:p w:rsidR="00980897" w:rsidRPr="00452888" w:rsidRDefault="00980897" w:rsidP="00980897">
            <w:pPr>
              <w:pStyle w:val="ConsPlusNonforma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28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(номер)</w:t>
            </w:r>
          </w:p>
        </w:tc>
      </w:tr>
    </w:tbl>
    <w:p w:rsidR="002748E1" w:rsidRPr="00452888" w:rsidRDefault="006E091C" w:rsidP="009E6BB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__</w:t>
      </w:r>
      <w:r w:rsidR="002748E1" w:rsidRPr="0045288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___________________________________________________________, </w:t>
      </w:r>
    </w:p>
    <w:p w:rsidR="00B964A7" w:rsidRPr="00452888" w:rsidRDefault="00B964A7" w:rsidP="00BE470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 местного самоуправления</w:t>
      </w:r>
      <w:r w:rsidR="00017E6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D04D2"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или организации, осуществляющей функции главного распорядителя </w:t>
      </w:r>
      <w:r w:rsidR="00A67837"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r w:rsidR="00ED04D2" w:rsidRPr="00452888">
        <w:rPr>
          <w:rFonts w:ascii="Times New Roman" w:hAnsi="Times New Roman" w:cs="Times New Roman"/>
          <w:sz w:val="28"/>
          <w:szCs w:val="28"/>
          <w:vertAlign w:val="superscript"/>
        </w:rPr>
        <w:t>юджетных средств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, до котор</w:t>
      </w:r>
      <w:r w:rsidR="0047267F" w:rsidRPr="00452888">
        <w:rPr>
          <w:rFonts w:ascii="Times New Roman" w:hAnsi="Times New Roman" w:cs="Times New Roman"/>
          <w:sz w:val="28"/>
          <w:szCs w:val="28"/>
          <w:vertAlign w:val="superscript"/>
        </w:rPr>
        <w:t>ог</w:t>
      </w:r>
      <w:proofErr w:type="gramStart"/>
      <w:r w:rsidR="0047267F" w:rsidRPr="0045288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BE4702" w:rsidRPr="0045288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="00ED04D2" w:rsidRPr="00452888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BE4702"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ой) 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в соответствии с бюджетным законодательством Российской Федерации как получател</w:t>
      </w:r>
      <w:r w:rsidR="0047267F" w:rsidRPr="00452888">
        <w:rPr>
          <w:rFonts w:ascii="Times New Roman" w:hAnsi="Times New Roman" w:cs="Times New Roman"/>
          <w:sz w:val="28"/>
          <w:szCs w:val="28"/>
          <w:vertAlign w:val="superscript"/>
        </w:rPr>
        <w:t>ю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 бюджетных средств доведены в установленном порядке лимиты бюджетных обязательств на предоставление субсиди</w:t>
      </w:r>
      <w:r w:rsidR="004110E4" w:rsidRPr="00452888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748E1" w:rsidRPr="00452888" w:rsidRDefault="002748E1" w:rsidP="002748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888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в дальнейшем "Главный распорядитель", в лице _______________</w:t>
      </w:r>
    </w:p>
    <w:p w:rsidR="002748E1" w:rsidRPr="00452888" w:rsidRDefault="002748E1" w:rsidP="002748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748E1" w:rsidRPr="00452888" w:rsidRDefault="002748E1" w:rsidP="002748E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ED04D2"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должност</w:t>
      </w:r>
      <w:r w:rsidR="00ED04D2" w:rsidRPr="00452888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ED04D2" w:rsidRPr="00452888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(при наличии)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748E1" w:rsidRPr="00452888" w:rsidRDefault="002748E1" w:rsidP="002748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88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2748E1" w:rsidRPr="00452888" w:rsidRDefault="002748E1" w:rsidP="00925B64">
      <w:pPr>
        <w:pStyle w:val="ConsPlusNonformat"/>
        <w:ind w:firstLine="297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ED04D2" w:rsidRPr="00452888">
        <w:rPr>
          <w:rFonts w:ascii="Times New Roman" w:hAnsi="Times New Roman" w:cs="Times New Roman"/>
          <w:sz w:val="28"/>
          <w:szCs w:val="28"/>
          <w:vertAlign w:val="superscript"/>
        </w:rPr>
        <w:t>реквизиты учредительного документа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748E1" w:rsidRPr="00452888" w:rsidRDefault="002748E1" w:rsidP="002748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___________________________________________________, </w:t>
      </w:r>
    </w:p>
    <w:p w:rsidR="00162E3E" w:rsidRDefault="00162E3E" w:rsidP="00162E3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</w:t>
      </w:r>
      <w:proofErr w:type="gramStart"/>
      <w:r w:rsidR="002748E1" w:rsidRPr="0045288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ED04D2"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порядка (правил) предоставления субсидии из бюджета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муниципального</w:t>
      </w:r>
      <w:proofErr w:type="gramEnd"/>
    </w:p>
    <w:p w:rsidR="002748E1" w:rsidRPr="00452888" w:rsidRDefault="00162E3E" w:rsidP="00162E3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образования муниципального района «Сосногорск»</w:t>
      </w:r>
      <w:r w:rsidR="002748E1" w:rsidRPr="0045288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110E4" w:rsidRPr="00452888" w:rsidRDefault="002748E1" w:rsidP="002748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утверждённым постановлением администрации </w:t>
      </w:r>
      <w:r w:rsidR="006E361C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="00ED04D2" w:rsidRPr="00452888">
        <w:rPr>
          <w:rFonts w:ascii="Times New Roman" w:hAnsi="Times New Roman" w:cs="Times New Roman"/>
          <w:sz w:val="28"/>
          <w:szCs w:val="28"/>
        </w:rPr>
        <w:t xml:space="preserve"> от "______" </w:t>
      </w:r>
      <w:r w:rsidRPr="00452888">
        <w:rPr>
          <w:rFonts w:ascii="Times New Roman" w:hAnsi="Times New Roman" w:cs="Times New Roman"/>
          <w:sz w:val="28"/>
          <w:szCs w:val="28"/>
        </w:rPr>
        <w:t>_____________</w:t>
      </w:r>
      <w:r w:rsidR="00F33684" w:rsidRPr="00452888">
        <w:rPr>
          <w:rFonts w:ascii="Times New Roman" w:hAnsi="Times New Roman" w:cs="Times New Roman"/>
          <w:sz w:val="28"/>
          <w:szCs w:val="28"/>
        </w:rPr>
        <w:t xml:space="preserve"> 20__ г.</w:t>
      </w:r>
      <w:r w:rsidR="004110E4" w:rsidRPr="00452888">
        <w:rPr>
          <w:rFonts w:ascii="Times New Roman" w:hAnsi="Times New Roman" w:cs="Times New Roman"/>
          <w:sz w:val="28"/>
          <w:szCs w:val="28"/>
        </w:rPr>
        <w:t xml:space="preserve"> №____</w:t>
      </w:r>
      <w:r w:rsidRPr="00452888">
        <w:rPr>
          <w:rFonts w:ascii="Times New Roman" w:hAnsi="Times New Roman" w:cs="Times New Roman"/>
          <w:sz w:val="28"/>
          <w:szCs w:val="28"/>
        </w:rPr>
        <w:t xml:space="preserve"> (далее - Порядок), с одной стороны, и</w:t>
      </w:r>
    </w:p>
    <w:p w:rsidR="002748E1" w:rsidRPr="00452888" w:rsidRDefault="004110E4" w:rsidP="002748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(реквизиты)</w:t>
      </w:r>
      <w:r w:rsidR="002748E1" w:rsidRPr="00454DA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748E1" w:rsidRPr="00452888">
        <w:rPr>
          <w:rFonts w:ascii="Times New Roman" w:hAnsi="Times New Roman" w:cs="Times New Roman"/>
          <w:sz w:val="28"/>
          <w:szCs w:val="28"/>
        </w:rPr>
        <w:t>__</w:t>
      </w:r>
      <w:r w:rsidR="00F33684" w:rsidRPr="0045288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2748E1" w:rsidRPr="00452888">
        <w:rPr>
          <w:rFonts w:ascii="Times New Roman" w:hAnsi="Times New Roman" w:cs="Times New Roman"/>
          <w:sz w:val="28"/>
          <w:szCs w:val="28"/>
        </w:rPr>
        <w:t>_____</w:t>
      </w:r>
      <w:r w:rsidR="00940AB5">
        <w:rPr>
          <w:rFonts w:ascii="Times New Roman" w:hAnsi="Times New Roman" w:cs="Times New Roman"/>
          <w:sz w:val="28"/>
          <w:szCs w:val="28"/>
        </w:rPr>
        <w:t>__</w:t>
      </w:r>
      <w:r w:rsidR="002748E1" w:rsidRPr="00452888">
        <w:rPr>
          <w:rFonts w:ascii="Times New Roman" w:hAnsi="Times New Roman" w:cs="Times New Roman"/>
          <w:sz w:val="28"/>
          <w:szCs w:val="28"/>
        </w:rPr>
        <w:t>,</w:t>
      </w:r>
    </w:p>
    <w:p w:rsidR="002748E1" w:rsidRPr="00452888" w:rsidRDefault="002748E1" w:rsidP="00F3368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F33684" w:rsidRPr="00452888">
        <w:rPr>
          <w:rFonts w:ascii="Times New Roman" w:hAnsi="Times New Roman" w:cs="Times New Roman"/>
          <w:sz w:val="28"/>
          <w:szCs w:val="28"/>
          <w:vertAlign w:val="superscript"/>
        </w:rPr>
        <w:t>наименование</w:t>
      </w:r>
      <w:r w:rsidR="002E26B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33684" w:rsidRPr="00452888">
        <w:rPr>
          <w:rFonts w:ascii="Times New Roman" w:hAnsi="Times New Roman" w:cs="Times New Roman"/>
          <w:sz w:val="28"/>
          <w:szCs w:val="28"/>
          <w:vertAlign w:val="superscript"/>
        </w:rPr>
        <w:t>юридического лица, фамилия, имя отчество (при наличии) индивидуального предпринимателя или физического лица – производителя товаров, работ, услуг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748E1" w:rsidRPr="00452888" w:rsidRDefault="002748E1" w:rsidP="002748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"Получатель</w:t>
      </w:r>
      <w:r w:rsidR="009C3794" w:rsidRPr="00452888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452888">
        <w:rPr>
          <w:rFonts w:ascii="Times New Roman" w:hAnsi="Times New Roman" w:cs="Times New Roman"/>
          <w:sz w:val="28"/>
          <w:szCs w:val="28"/>
        </w:rPr>
        <w:t>", в лице ________________</w:t>
      </w:r>
      <w:r w:rsidR="00F33684" w:rsidRPr="00452888">
        <w:rPr>
          <w:rFonts w:ascii="Times New Roman" w:hAnsi="Times New Roman" w:cs="Times New Roman"/>
          <w:sz w:val="28"/>
          <w:szCs w:val="28"/>
        </w:rPr>
        <w:t>_</w:t>
      </w:r>
    </w:p>
    <w:p w:rsidR="00F33684" w:rsidRPr="00452888" w:rsidRDefault="00F33684" w:rsidP="00F33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_________________________________________, 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F33684" w:rsidRPr="00452888" w:rsidRDefault="00F33684" w:rsidP="00F33684">
      <w:pPr>
        <w:autoSpaceDE w:val="0"/>
        <w:autoSpaceDN w:val="0"/>
        <w:adjustRightInd w:val="0"/>
        <w:ind w:right="3542"/>
        <w:rPr>
          <w:sz w:val="28"/>
          <w:szCs w:val="28"/>
          <w:vertAlign w:val="superscript"/>
        </w:rPr>
      </w:pPr>
      <w:proofErr w:type="gramStart"/>
      <w:r w:rsidRPr="00452888">
        <w:rPr>
          <w:sz w:val="28"/>
          <w:szCs w:val="28"/>
          <w:vertAlign w:val="superscript"/>
        </w:rPr>
        <w:t xml:space="preserve">(наименование должности, фамилия, имя, отчество (при наличии) лица, </w:t>
      </w:r>
      <w:proofErr w:type="gramEnd"/>
    </w:p>
    <w:p w:rsidR="00F33684" w:rsidRDefault="00F33684" w:rsidP="00F33684">
      <w:pPr>
        <w:autoSpaceDE w:val="0"/>
        <w:autoSpaceDN w:val="0"/>
        <w:adjustRightInd w:val="0"/>
        <w:ind w:right="3542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>представляющего Получателя субсидии, или уполномоченного им лица)</w:t>
      </w:r>
      <w:r w:rsidR="004110E4" w:rsidRPr="00452888">
        <w:rPr>
          <w:rStyle w:val="af"/>
          <w:sz w:val="28"/>
          <w:szCs w:val="28"/>
        </w:rPr>
        <w:footnoteReference w:id="2"/>
      </w:r>
    </w:p>
    <w:p w:rsidR="002748E1" w:rsidRDefault="002748E1" w:rsidP="002748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lastRenderedPageBreak/>
        <w:t>_____________________________________</w:t>
      </w:r>
      <w:r w:rsidR="00F33684" w:rsidRPr="00452888">
        <w:rPr>
          <w:rFonts w:ascii="Times New Roman" w:hAnsi="Times New Roman" w:cs="Times New Roman"/>
          <w:sz w:val="28"/>
          <w:szCs w:val="28"/>
        </w:rPr>
        <w:t>_________</w:t>
      </w:r>
      <w:r w:rsidRPr="00452888">
        <w:rPr>
          <w:rFonts w:ascii="Times New Roman" w:hAnsi="Times New Roman" w:cs="Times New Roman"/>
          <w:sz w:val="28"/>
          <w:szCs w:val="28"/>
        </w:rPr>
        <w:t>___,</w:t>
      </w:r>
      <w:r w:rsidR="00A03D8B">
        <w:rPr>
          <w:rFonts w:ascii="Times New Roman" w:hAnsi="Times New Roman" w:cs="Times New Roman"/>
          <w:sz w:val="28"/>
          <w:szCs w:val="28"/>
        </w:rPr>
        <w:t xml:space="preserve"> </w:t>
      </w:r>
      <w:r w:rsidR="00F33684" w:rsidRPr="00452888">
        <w:rPr>
          <w:rFonts w:ascii="Times New Roman" w:hAnsi="Times New Roman" w:cs="Times New Roman"/>
          <w:sz w:val="28"/>
          <w:szCs w:val="28"/>
        </w:rPr>
        <w:t>с другой стороны,</w:t>
      </w:r>
    </w:p>
    <w:p w:rsidR="00F33684" w:rsidRPr="00452888" w:rsidRDefault="00F33684" w:rsidP="00F33684">
      <w:pPr>
        <w:pStyle w:val="ConsPlusNonformat"/>
        <w:ind w:right="354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(реквизиты учредительного документа, свидетельства о государственной </w:t>
      </w:r>
      <w:r w:rsidR="00725F20"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регистрации </w:t>
      </w:r>
      <w:r w:rsidR="00E54572" w:rsidRPr="00452888">
        <w:rPr>
          <w:rFonts w:ascii="Times New Roman" w:hAnsi="Times New Roman" w:cs="Times New Roman"/>
          <w:sz w:val="28"/>
          <w:szCs w:val="28"/>
          <w:vertAlign w:val="superscript"/>
        </w:rPr>
        <w:t>индивидуального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предпринимателя, доверенности)</w:t>
      </w:r>
      <w:r w:rsidR="004110E4"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</w:p>
    <w:p w:rsidR="006A7CC3" w:rsidRPr="00452888" w:rsidRDefault="006A7CC3" w:rsidP="006A7CC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52888">
        <w:rPr>
          <w:sz w:val="28"/>
          <w:szCs w:val="28"/>
        </w:rPr>
        <w:t>а также _________________________________________________,</w:t>
      </w:r>
      <w:r w:rsidR="00F33684" w:rsidRPr="00452888">
        <w:rPr>
          <w:rFonts w:eastAsiaTheme="minorEastAsia"/>
          <w:sz w:val="28"/>
          <w:szCs w:val="28"/>
          <w:lang w:eastAsia="ru-RU"/>
        </w:rPr>
        <w:t xml:space="preserve"> именуемое</w:t>
      </w:r>
      <w:proofErr w:type="gramEnd"/>
    </w:p>
    <w:p w:rsidR="006A7CC3" w:rsidRPr="00452888" w:rsidRDefault="006A7CC3" w:rsidP="00E10A1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F33684"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</w:t>
      </w:r>
      <w:r w:rsidR="00C45920" w:rsidRPr="00452888">
        <w:rPr>
          <w:rFonts w:ascii="Times New Roman" w:hAnsi="Times New Roman" w:cs="Times New Roman"/>
          <w:sz w:val="28"/>
          <w:szCs w:val="28"/>
          <w:vertAlign w:val="superscript"/>
        </w:rPr>
        <w:t>ино</w:t>
      </w:r>
      <w:r w:rsidR="00F33684" w:rsidRPr="00452888">
        <w:rPr>
          <w:rFonts w:ascii="Times New Roman" w:hAnsi="Times New Roman" w:cs="Times New Roman"/>
          <w:sz w:val="28"/>
          <w:szCs w:val="28"/>
          <w:vertAlign w:val="superscript"/>
        </w:rPr>
        <w:t>го</w:t>
      </w:r>
      <w:r w:rsidR="00F23D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33684" w:rsidRPr="00452888">
        <w:rPr>
          <w:rFonts w:ascii="Times New Roman" w:hAnsi="Times New Roman" w:cs="Times New Roman"/>
          <w:sz w:val="28"/>
          <w:szCs w:val="28"/>
          <w:vertAlign w:val="superscript"/>
        </w:rPr>
        <w:t>лица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 в случае, если такое требование предусмотрено Порядком)</w:t>
      </w:r>
    </w:p>
    <w:p w:rsidR="006A7CC3" w:rsidRPr="00452888" w:rsidRDefault="006A7CC3" w:rsidP="006A7CC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452888">
        <w:rPr>
          <w:rFonts w:eastAsiaTheme="minorEastAsia"/>
          <w:sz w:val="28"/>
          <w:szCs w:val="28"/>
          <w:lang w:eastAsia="ru-RU"/>
        </w:rPr>
        <w:t>в дальнейшем "Организация", в лице _____________________</w:t>
      </w:r>
      <w:r w:rsidR="00F33684" w:rsidRPr="00452888">
        <w:rPr>
          <w:rFonts w:eastAsiaTheme="minorEastAsia"/>
          <w:sz w:val="28"/>
          <w:szCs w:val="28"/>
          <w:lang w:eastAsia="ru-RU"/>
        </w:rPr>
        <w:t>_____________</w:t>
      </w:r>
      <w:r w:rsidRPr="00452888">
        <w:rPr>
          <w:rFonts w:eastAsiaTheme="minorEastAsia"/>
          <w:sz w:val="28"/>
          <w:szCs w:val="28"/>
          <w:lang w:eastAsia="ru-RU"/>
        </w:rPr>
        <w:t>,</w:t>
      </w:r>
    </w:p>
    <w:p w:rsidR="00CB6CD3" w:rsidRPr="00452888" w:rsidRDefault="00CB6CD3" w:rsidP="00CB6CD3">
      <w:pPr>
        <w:tabs>
          <w:tab w:val="left" w:pos="9354"/>
        </w:tabs>
        <w:autoSpaceDE w:val="0"/>
        <w:autoSpaceDN w:val="0"/>
        <w:adjustRightInd w:val="0"/>
        <w:ind w:right="-2" w:firstLine="4536"/>
        <w:rPr>
          <w:sz w:val="28"/>
          <w:szCs w:val="28"/>
          <w:vertAlign w:val="superscript"/>
        </w:rPr>
      </w:pPr>
      <w:proofErr w:type="gramStart"/>
      <w:r w:rsidRPr="00452888">
        <w:rPr>
          <w:sz w:val="28"/>
          <w:szCs w:val="28"/>
          <w:vertAlign w:val="superscript"/>
        </w:rPr>
        <w:t xml:space="preserve">(наименование должности, фамилия, имя, отчество </w:t>
      </w:r>
      <w:proofErr w:type="gramEnd"/>
    </w:p>
    <w:p w:rsidR="00CB6CD3" w:rsidRPr="00452888" w:rsidRDefault="00CB6CD3" w:rsidP="00CB6CD3">
      <w:pPr>
        <w:tabs>
          <w:tab w:val="left" w:pos="9354"/>
        </w:tabs>
        <w:autoSpaceDE w:val="0"/>
        <w:autoSpaceDN w:val="0"/>
        <w:adjustRightInd w:val="0"/>
        <w:ind w:right="-2" w:firstLine="4536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 xml:space="preserve">(при наличии) лица, представляющего Организацию, или </w:t>
      </w:r>
    </w:p>
    <w:p w:rsidR="00CB6CD3" w:rsidRPr="00452888" w:rsidRDefault="00CB6CD3" w:rsidP="00CB6CD3">
      <w:pPr>
        <w:tabs>
          <w:tab w:val="left" w:pos="9354"/>
        </w:tabs>
        <w:autoSpaceDE w:val="0"/>
        <w:autoSpaceDN w:val="0"/>
        <w:adjustRightInd w:val="0"/>
        <w:ind w:right="-2" w:firstLine="4536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>уполномоченного им лица)</w:t>
      </w:r>
    </w:p>
    <w:p w:rsidR="006A7CC3" w:rsidRPr="00452888" w:rsidRDefault="006A7CC3" w:rsidP="006A7CC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52888">
        <w:rPr>
          <w:sz w:val="28"/>
          <w:szCs w:val="28"/>
        </w:rPr>
        <w:t>действующего</w:t>
      </w:r>
      <w:proofErr w:type="gramEnd"/>
      <w:r w:rsidRPr="00452888">
        <w:rPr>
          <w:sz w:val="28"/>
          <w:szCs w:val="28"/>
        </w:rPr>
        <w:t xml:space="preserve"> на основании ______________________________________</w:t>
      </w:r>
      <w:r w:rsidR="00CB6CD3" w:rsidRPr="00452888">
        <w:rPr>
          <w:sz w:val="28"/>
          <w:szCs w:val="28"/>
        </w:rPr>
        <w:t>_</w:t>
      </w:r>
      <w:r w:rsidRPr="00452888">
        <w:rPr>
          <w:sz w:val="28"/>
          <w:szCs w:val="28"/>
        </w:rPr>
        <w:t>__,</w:t>
      </w:r>
    </w:p>
    <w:p w:rsidR="00CB6CD3" w:rsidRPr="00452888" w:rsidRDefault="00CB6CD3" w:rsidP="00CB6CD3">
      <w:pPr>
        <w:pStyle w:val="ConsPlusNonformat"/>
        <w:ind w:left="3544" w:right="-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(реквизиты учредительного документа, свидетельства о государственной регистрации</w:t>
      </w:r>
      <w:r w:rsidR="006710B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индивидуального предпринимателя, доверенности)</w:t>
      </w:r>
    </w:p>
    <w:p w:rsidR="002748E1" w:rsidRPr="00452888" w:rsidRDefault="009A34F1" w:rsidP="006A7C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с третьей стороны</w:t>
      </w:r>
      <w:r w:rsidRPr="00452888">
        <w:rPr>
          <w:rStyle w:val="af"/>
          <w:sz w:val="28"/>
          <w:szCs w:val="28"/>
        </w:rPr>
        <w:footnoteReference w:id="4"/>
      </w:r>
      <w:r w:rsidRPr="00452888">
        <w:rPr>
          <w:sz w:val="28"/>
          <w:szCs w:val="28"/>
        </w:rPr>
        <w:t>, совместно именуемые "Стороны", заключили настояще</w:t>
      </w:r>
      <w:proofErr w:type="gramStart"/>
      <w:r w:rsidRPr="00452888">
        <w:rPr>
          <w:sz w:val="28"/>
          <w:szCs w:val="28"/>
        </w:rPr>
        <w:t>е(</w:t>
      </w:r>
      <w:proofErr w:type="gramEnd"/>
      <w:r w:rsidR="00CB6CD3" w:rsidRPr="00452888">
        <w:rPr>
          <w:sz w:val="28"/>
          <w:szCs w:val="28"/>
        </w:rPr>
        <w:t>-</w:t>
      </w:r>
      <w:proofErr w:type="spellStart"/>
      <w:r w:rsidRPr="00452888">
        <w:rPr>
          <w:sz w:val="28"/>
          <w:szCs w:val="28"/>
        </w:rPr>
        <w:t>ий</w:t>
      </w:r>
      <w:proofErr w:type="spellEnd"/>
      <w:r w:rsidRPr="00452888">
        <w:rPr>
          <w:sz w:val="28"/>
          <w:szCs w:val="28"/>
        </w:rPr>
        <w:t xml:space="preserve">) </w:t>
      </w:r>
      <w:r w:rsidR="00E54572" w:rsidRPr="00452888">
        <w:rPr>
          <w:sz w:val="28"/>
          <w:szCs w:val="28"/>
        </w:rPr>
        <w:t>с</w:t>
      </w:r>
      <w:r w:rsidRPr="00452888">
        <w:rPr>
          <w:sz w:val="28"/>
          <w:szCs w:val="28"/>
        </w:rPr>
        <w:t>огла</w:t>
      </w:r>
      <w:r w:rsidR="00CB6CD3" w:rsidRPr="00452888">
        <w:rPr>
          <w:sz w:val="28"/>
          <w:szCs w:val="28"/>
        </w:rPr>
        <w:t>шение (</w:t>
      </w:r>
      <w:r w:rsidR="00E54572" w:rsidRPr="00452888">
        <w:rPr>
          <w:sz w:val="28"/>
          <w:szCs w:val="28"/>
        </w:rPr>
        <w:t>д</w:t>
      </w:r>
      <w:r w:rsidR="00CB6CD3" w:rsidRPr="00452888">
        <w:rPr>
          <w:sz w:val="28"/>
          <w:szCs w:val="28"/>
        </w:rPr>
        <w:t>оговор)</w:t>
      </w:r>
      <w:r w:rsidR="00E54572" w:rsidRPr="00452888">
        <w:rPr>
          <w:sz w:val="28"/>
          <w:szCs w:val="28"/>
        </w:rPr>
        <w:t xml:space="preserve"> (далее – Соглашение (Договор))</w:t>
      </w:r>
      <w:r w:rsidR="00CB6CD3" w:rsidRPr="00452888">
        <w:rPr>
          <w:sz w:val="28"/>
          <w:szCs w:val="28"/>
        </w:rPr>
        <w:t xml:space="preserve"> о нижеследующем.</w:t>
      </w:r>
    </w:p>
    <w:p w:rsidR="002748E1" w:rsidRPr="00452888" w:rsidRDefault="002748E1" w:rsidP="002748E1">
      <w:pPr>
        <w:pStyle w:val="ConsPlusNonformat"/>
        <w:jc w:val="both"/>
        <w:rPr>
          <w:rFonts w:ascii="Times New Roman" w:hAnsi="Times New Roman" w:cs="Times New Roman"/>
        </w:rPr>
      </w:pPr>
    </w:p>
    <w:p w:rsidR="002748E1" w:rsidRPr="00452888" w:rsidRDefault="002748E1" w:rsidP="002748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88">
        <w:rPr>
          <w:rFonts w:ascii="Times New Roman" w:hAnsi="Times New Roman" w:cs="Times New Roman"/>
          <w:b/>
          <w:sz w:val="28"/>
          <w:szCs w:val="28"/>
        </w:rPr>
        <w:t>1. Предмет Соглашения (Договора)</w:t>
      </w:r>
    </w:p>
    <w:p w:rsidR="002748E1" w:rsidRPr="00452888" w:rsidRDefault="002748E1" w:rsidP="002748E1">
      <w:pPr>
        <w:pStyle w:val="ConsPlusNonformat"/>
        <w:jc w:val="both"/>
        <w:rPr>
          <w:rFonts w:ascii="Times New Roman" w:hAnsi="Times New Roman" w:cs="Times New Roman"/>
        </w:rPr>
      </w:pPr>
    </w:p>
    <w:p w:rsidR="002748E1" w:rsidRPr="00452888" w:rsidRDefault="002748E1" w:rsidP="002748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1.1.</w:t>
      </w:r>
      <w:r w:rsidR="00860066" w:rsidRPr="00452888">
        <w:rPr>
          <w:sz w:val="28"/>
          <w:szCs w:val="28"/>
        </w:rPr>
        <w:t> </w:t>
      </w:r>
      <w:r w:rsidRPr="00452888">
        <w:rPr>
          <w:sz w:val="28"/>
          <w:szCs w:val="28"/>
        </w:rPr>
        <w:t>Главный распорядитель предоставляет Получателю</w:t>
      </w:r>
      <w:r w:rsidR="004110E4" w:rsidRPr="00452888">
        <w:rPr>
          <w:sz w:val="28"/>
          <w:szCs w:val="28"/>
        </w:rPr>
        <w:t xml:space="preserve"> субсидии</w:t>
      </w:r>
      <w:r w:rsidRPr="00452888">
        <w:rPr>
          <w:sz w:val="28"/>
          <w:szCs w:val="28"/>
        </w:rPr>
        <w:t xml:space="preserve"> на безвозмездной и безвозвратной основе субсидию за счет средств бюджета </w:t>
      </w:r>
      <w:r w:rsidR="00FD71B6">
        <w:rPr>
          <w:sz w:val="28"/>
          <w:szCs w:val="28"/>
        </w:rPr>
        <w:t>муниципального образования муниципального района «Сосногорск»</w:t>
      </w:r>
      <w:r w:rsidRPr="00452888">
        <w:rPr>
          <w:sz w:val="28"/>
          <w:szCs w:val="28"/>
        </w:rPr>
        <w:t xml:space="preserve"> в целях</w:t>
      </w:r>
      <w:r w:rsidR="00A03D8B">
        <w:rPr>
          <w:sz w:val="28"/>
          <w:szCs w:val="28"/>
        </w:rPr>
        <w:t xml:space="preserve"> </w:t>
      </w:r>
      <w:r w:rsidRPr="00452888">
        <w:rPr>
          <w:sz w:val="28"/>
          <w:szCs w:val="28"/>
        </w:rPr>
        <w:t xml:space="preserve">финансового </w:t>
      </w:r>
      <w:proofErr w:type="gramStart"/>
      <w:r w:rsidRPr="00452888">
        <w:rPr>
          <w:sz w:val="28"/>
          <w:szCs w:val="28"/>
        </w:rPr>
        <w:t>обеспечения</w:t>
      </w:r>
      <w:r w:rsidR="006D5E64" w:rsidRPr="00452888">
        <w:rPr>
          <w:sz w:val="28"/>
          <w:szCs w:val="28"/>
        </w:rPr>
        <w:t xml:space="preserve"> затрат </w:t>
      </w:r>
      <w:r w:rsidR="008B4380" w:rsidRPr="00452888">
        <w:rPr>
          <w:sz w:val="28"/>
          <w:szCs w:val="28"/>
        </w:rPr>
        <w:t>Получателя субсидии</w:t>
      </w:r>
      <w:proofErr w:type="gramEnd"/>
      <w:r w:rsidR="008B4380" w:rsidRPr="00452888">
        <w:rPr>
          <w:sz w:val="28"/>
          <w:szCs w:val="28"/>
        </w:rPr>
        <w:t xml:space="preserve"> </w:t>
      </w:r>
      <w:r w:rsidR="006D5E64" w:rsidRPr="00452888">
        <w:rPr>
          <w:sz w:val="28"/>
          <w:szCs w:val="28"/>
        </w:rPr>
        <w:t>в связи с</w:t>
      </w:r>
      <w:r w:rsidRPr="00452888">
        <w:rPr>
          <w:sz w:val="28"/>
          <w:szCs w:val="28"/>
        </w:rPr>
        <w:t>__________</w:t>
      </w:r>
      <w:r w:rsidR="0047267F" w:rsidRPr="00452888">
        <w:rPr>
          <w:sz w:val="28"/>
          <w:szCs w:val="28"/>
        </w:rPr>
        <w:t>_______</w:t>
      </w:r>
      <w:r w:rsidR="005972CC" w:rsidRPr="00452888">
        <w:rPr>
          <w:sz w:val="28"/>
          <w:szCs w:val="28"/>
        </w:rPr>
        <w:t>__</w:t>
      </w:r>
      <w:r w:rsidR="0047267F" w:rsidRPr="00452888">
        <w:rPr>
          <w:sz w:val="28"/>
          <w:szCs w:val="28"/>
        </w:rPr>
        <w:t>__</w:t>
      </w:r>
      <w:r w:rsidR="00077ECF">
        <w:rPr>
          <w:sz w:val="28"/>
          <w:szCs w:val="28"/>
        </w:rPr>
        <w:t>___________</w:t>
      </w:r>
      <w:r w:rsidRPr="00452888">
        <w:rPr>
          <w:sz w:val="28"/>
          <w:szCs w:val="28"/>
        </w:rPr>
        <w:t>(далее - Субсидия)</w:t>
      </w:r>
      <w:r w:rsidR="005972CC" w:rsidRPr="00452888">
        <w:rPr>
          <w:sz w:val="28"/>
          <w:szCs w:val="28"/>
        </w:rPr>
        <w:t xml:space="preserve"> в целях достижения </w:t>
      </w:r>
    </w:p>
    <w:p w:rsidR="002748E1" w:rsidRPr="00452888" w:rsidRDefault="002748E1" w:rsidP="00163531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>(</w:t>
      </w:r>
      <w:r w:rsidR="006D5E64" w:rsidRPr="00452888">
        <w:rPr>
          <w:sz w:val="28"/>
          <w:szCs w:val="28"/>
          <w:vertAlign w:val="superscript"/>
        </w:rPr>
        <w:t>производством (реализацией) товаров, выполнением работ, оказанием услуг</w:t>
      </w:r>
      <w:r w:rsidRPr="00452888">
        <w:rPr>
          <w:sz w:val="28"/>
          <w:szCs w:val="28"/>
          <w:vertAlign w:val="superscript"/>
        </w:rPr>
        <w:t>)</w:t>
      </w:r>
      <w:r w:rsidR="005972CC" w:rsidRPr="00452888">
        <w:rPr>
          <w:rStyle w:val="af"/>
          <w:sz w:val="28"/>
          <w:szCs w:val="28"/>
        </w:rPr>
        <w:footnoteReference w:id="5"/>
      </w:r>
    </w:p>
    <w:p w:rsidR="005972CC" w:rsidRPr="00452888" w:rsidRDefault="005972CC" w:rsidP="005972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отдельных результатов ____________________________________________.</w:t>
      </w:r>
      <w:r w:rsidRPr="00452888">
        <w:rPr>
          <w:rStyle w:val="af"/>
          <w:sz w:val="28"/>
          <w:szCs w:val="28"/>
        </w:rPr>
        <w:footnoteReference w:id="6"/>
      </w:r>
    </w:p>
    <w:p w:rsidR="005972CC" w:rsidRPr="00452888" w:rsidRDefault="005972CC" w:rsidP="005972C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52888">
        <w:rPr>
          <w:sz w:val="28"/>
          <w:szCs w:val="28"/>
          <w:vertAlign w:val="superscript"/>
        </w:rPr>
        <w:t>(наименование регионального (национального, федерального) проекта, муниципальной программы)</w:t>
      </w:r>
    </w:p>
    <w:p w:rsidR="007012A9" w:rsidRPr="00452888" w:rsidRDefault="002748E1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1.2.</w:t>
      </w:r>
      <w:r w:rsidR="00860066" w:rsidRPr="00452888">
        <w:rPr>
          <w:rFonts w:ascii="Times New Roman" w:hAnsi="Times New Roman" w:cs="Times New Roman"/>
          <w:sz w:val="28"/>
          <w:szCs w:val="28"/>
        </w:rPr>
        <w:t> </w:t>
      </w:r>
      <w:r w:rsidR="007012A9" w:rsidRPr="00452888">
        <w:rPr>
          <w:rFonts w:ascii="Times New Roman" w:hAnsi="Times New Roman" w:cs="Times New Roman"/>
          <w:sz w:val="28"/>
          <w:szCs w:val="28"/>
        </w:rPr>
        <w:t>Результато</w:t>
      </w:r>
      <w:proofErr w:type="gramStart"/>
      <w:r w:rsidR="007012A9" w:rsidRPr="0045288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7012A9" w:rsidRPr="004528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012A9" w:rsidRPr="0045288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7012A9" w:rsidRPr="00452888">
        <w:rPr>
          <w:rFonts w:ascii="Times New Roman" w:hAnsi="Times New Roman" w:cs="Times New Roman"/>
          <w:sz w:val="28"/>
          <w:szCs w:val="28"/>
        </w:rPr>
        <w:t>) предоставления Субсидии явля</w:t>
      </w:r>
      <w:r w:rsidR="00A03D8B">
        <w:rPr>
          <w:rFonts w:ascii="Times New Roman" w:hAnsi="Times New Roman" w:cs="Times New Roman"/>
          <w:sz w:val="28"/>
          <w:szCs w:val="28"/>
        </w:rPr>
        <w:t>ется(-</w:t>
      </w:r>
      <w:proofErr w:type="spellStart"/>
      <w:r w:rsidR="007012A9" w:rsidRPr="00452888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="00A03D8B">
        <w:rPr>
          <w:rFonts w:ascii="Times New Roman" w:hAnsi="Times New Roman" w:cs="Times New Roman"/>
          <w:sz w:val="28"/>
          <w:szCs w:val="28"/>
        </w:rPr>
        <w:t>)</w:t>
      </w:r>
      <w:r w:rsidRPr="00452888">
        <w:rPr>
          <w:rFonts w:ascii="Times New Roman" w:hAnsi="Times New Roman" w:cs="Times New Roman"/>
          <w:sz w:val="28"/>
          <w:szCs w:val="28"/>
        </w:rPr>
        <w:t>:</w:t>
      </w:r>
    </w:p>
    <w:p w:rsidR="002748E1" w:rsidRPr="00452888" w:rsidRDefault="00A03D8B" w:rsidP="00A03D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47267F" w:rsidRPr="00452888">
        <w:rPr>
          <w:rFonts w:ascii="Times New Roman" w:hAnsi="Times New Roman" w:cs="Times New Roman"/>
          <w:sz w:val="28"/>
          <w:szCs w:val="28"/>
        </w:rPr>
        <w:t>_____________________</w:t>
      </w:r>
      <w:r w:rsidR="00B1548C" w:rsidRPr="00452888">
        <w:rPr>
          <w:rFonts w:ascii="Times New Roman" w:hAnsi="Times New Roman" w:cs="Times New Roman"/>
          <w:sz w:val="28"/>
          <w:szCs w:val="28"/>
        </w:rPr>
        <w:t>____</w:t>
      </w:r>
      <w:r w:rsidR="0047267F" w:rsidRPr="00452888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7012A9" w:rsidRPr="00452888" w:rsidRDefault="007012A9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Показател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210DED">
        <w:rPr>
          <w:rFonts w:ascii="Times New Roman" w:hAnsi="Times New Roman" w:cs="Times New Roman"/>
          <w:sz w:val="28"/>
          <w:szCs w:val="28"/>
        </w:rPr>
        <w:t>-</w:t>
      </w:r>
      <w:r w:rsidRPr="00452888">
        <w:rPr>
          <w:rFonts w:ascii="Times New Roman" w:hAnsi="Times New Roman" w:cs="Times New Roman"/>
          <w:sz w:val="28"/>
          <w:szCs w:val="28"/>
        </w:rPr>
        <w:t>и), необходимый(-</w:t>
      </w:r>
      <w:proofErr w:type="spellStart"/>
      <w:r w:rsidRPr="0045288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52888">
        <w:rPr>
          <w:rFonts w:ascii="Times New Roman" w:hAnsi="Times New Roman" w:cs="Times New Roman"/>
          <w:sz w:val="28"/>
          <w:szCs w:val="28"/>
        </w:rPr>
        <w:t>) для достижения результата(-</w:t>
      </w:r>
      <w:proofErr w:type="spellStart"/>
      <w:r w:rsidRPr="0045288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2888">
        <w:rPr>
          <w:rFonts w:ascii="Times New Roman" w:hAnsi="Times New Roman" w:cs="Times New Roman"/>
          <w:sz w:val="28"/>
          <w:szCs w:val="28"/>
        </w:rPr>
        <w:t xml:space="preserve">) предоставления Субсидии, </w:t>
      </w:r>
      <w:r w:rsidR="00210DED">
        <w:rPr>
          <w:rFonts w:ascii="Times New Roman" w:hAnsi="Times New Roman" w:cs="Times New Roman"/>
          <w:sz w:val="28"/>
          <w:szCs w:val="28"/>
        </w:rPr>
        <w:t>его (</w:t>
      </w:r>
      <w:r w:rsidRPr="00452888">
        <w:rPr>
          <w:rFonts w:ascii="Times New Roman" w:hAnsi="Times New Roman" w:cs="Times New Roman"/>
          <w:sz w:val="28"/>
          <w:szCs w:val="28"/>
        </w:rPr>
        <w:t>их</w:t>
      </w:r>
      <w:r w:rsidR="00210DED">
        <w:rPr>
          <w:rFonts w:ascii="Times New Roman" w:hAnsi="Times New Roman" w:cs="Times New Roman"/>
          <w:sz w:val="28"/>
          <w:szCs w:val="28"/>
        </w:rPr>
        <w:t>)</w:t>
      </w:r>
      <w:r w:rsidRPr="00452888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210DED">
        <w:rPr>
          <w:rFonts w:ascii="Times New Roman" w:hAnsi="Times New Roman" w:cs="Times New Roman"/>
          <w:sz w:val="28"/>
          <w:szCs w:val="28"/>
        </w:rPr>
        <w:t>е(-</w:t>
      </w:r>
      <w:r w:rsidRPr="00452888">
        <w:rPr>
          <w:rFonts w:ascii="Times New Roman" w:hAnsi="Times New Roman" w:cs="Times New Roman"/>
          <w:sz w:val="28"/>
          <w:szCs w:val="28"/>
        </w:rPr>
        <w:t>я</w:t>
      </w:r>
      <w:r w:rsidR="00210DED">
        <w:rPr>
          <w:rFonts w:ascii="Times New Roman" w:hAnsi="Times New Roman" w:cs="Times New Roman"/>
          <w:sz w:val="28"/>
          <w:szCs w:val="28"/>
        </w:rPr>
        <w:t>)</w:t>
      </w:r>
      <w:r w:rsidRPr="00452888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A03D8B">
        <w:rPr>
          <w:rFonts w:ascii="Times New Roman" w:hAnsi="Times New Roman" w:cs="Times New Roman"/>
          <w:sz w:val="28"/>
          <w:szCs w:val="28"/>
        </w:rPr>
        <w:t>(-</w:t>
      </w:r>
      <w:r w:rsidRPr="00452888">
        <w:rPr>
          <w:rFonts w:ascii="Times New Roman" w:hAnsi="Times New Roman" w:cs="Times New Roman"/>
          <w:sz w:val="28"/>
          <w:szCs w:val="28"/>
        </w:rPr>
        <w:t>и</w:t>
      </w:r>
      <w:r w:rsidR="00A03D8B">
        <w:rPr>
          <w:rFonts w:ascii="Times New Roman" w:hAnsi="Times New Roman" w:cs="Times New Roman"/>
          <w:sz w:val="28"/>
          <w:szCs w:val="28"/>
        </w:rPr>
        <w:t>)</w:t>
      </w:r>
      <w:r w:rsidRPr="00452888">
        <w:rPr>
          <w:rFonts w:ascii="Times New Roman" w:hAnsi="Times New Roman" w:cs="Times New Roman"/>
          <w:sz w:val="28"/>
          <w:szCs w:val="28"/>
        </w:rPr>
        <w:t xml:space="preserve"> достижения устанавливаются в приложении </w:t>
      </w:r>
      <w:r w:rsidR="001B401A" w:rsidRPr="00452888">
        <w:rPr>
          <w:rFonts w:ascii="Times New Roman" w:hAnsi="Times New Roman" w:cs="Times New Roman"/>
          <w:sz w:val="28"/>
          <w:szCs w:val="28"/>
        </w:rPr>
        <w:t xml:space="preserve">№ </w:t>
      </w:r>
      <w:r w:rsidRPr="00452888">
        <w:rPr>
          <w:rFonts w:ascii="Times New Roman" w:hAnsi="Times New Roman" w:cs="Times New Roman"/>
          <w:sz w:val="28"/>
          <w:szCs w:val="28"/>
        </w:rPr>
        <w:t>___ к настоящему Соглашению (Договору).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  <w:r w:rsidR="001410F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410F1" w:rsidRPr="001410F1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(номер)</w:t>
      </w:r>
      <w:r w:rsidR="00141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2A9" w:rsidRPr="00452888" w:rsidRDefault="00210DED" w:rsidP="007012A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</w:t>
      </w:r>
      <w:r w:rsidR="005F33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</w:p>
    <w:p w:rsidR="00B1548C" w:rsidRDefault="002748E1" w:rsidP="00E10A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1.3.</w:t>
      </w:r>
      <w:r w:rsidR="00860066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B1548C" w:rsidRPr="00452888">
        <w:rPr>
          <w:rFonts w:ascii="Times New Roman" w:hAnsi="Times New Roman" w:cs="Times New Roman"/>
          <w:sz w:val="28"/>
          <w:szCs w:val="28"/>
        </w:rPr>
        <w:t>:</w:t>
      </w:r>
    </w:p>
    <w:p w:rsidR="001410F1" w:rsidRPr="00452888" w:rsidRDefault="001410F1" w:rsidP="00E10A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48C" w:rsidRPr="00452888" w:rsidRDefault="002748E1" w:rsidP="00E10A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1548C" w:rsidRPr="00452888">
        <w:rPr>
          <w:rFonts w:ascii="Times New Roman" w:hAnsi="Times New Roman" w:cs="Times New Roman"/>
          <w:sz w:val="28"/>
          <w:szCs w:val="28"/>
        </w:rPr>
        <w:t>20__</w:t>
      </w:r>
      <w:r w:rsidR="00A03D8B">
        <w:rPr>
          <w:rFonts w:ascii="Times New Roman" w:hAnsi="Times New Roman" w:cs="Times New Roman"/>
          <w:sz w:val="28"/>
          <w:szCs w:val="28"/>
        </w:rPr>
        <w:t xml:space="preserve"> </w:t>
      </w:r>
      <w:r w:rsidR="00B1548C" w:rsidRPr="00452888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452888">
        <w:rPr>
          <w:rFonts w:ascii="Times New Roman" w:hAnsi="Times New Roman" w:cs="Times New Roman"/>
          <w:sz w:val="28"/>
          <w:szCs w:val="28"/>
        </w:rPr>
        <w:t>в размере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 xml:space="preserve"> ______</w:t>
      </w:r>
      <w:r w:rsidR="00B1548C" w:rsidRPr="00452888">
        <w:rPr>
          <w:rFonts w:ascii="Times New Roman" w:hAnsi="Times New Roman" w:cs="Times New Roman"/>
          <w:sz w:val="28"/>
          <w:szCs w:val="28"/>
        </w:rPr>
        <w:t>(___________________)</w:t>
      </w:r>
      <w:r w:rsidR="00E32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>рублей</w:t>
      </w:r>
      <w:r w:rsidR="00E40E6A" w:rsidRPr="00452888">
        <w:rPr>
          <w:rFonts w:ascii="Times New Roman" w:hAnsi="Times New Roman" w:cs="Times New Roman"/>
          <w:sz w:val="28"/>
          <w:szCs w:val="28"/>
        </w:rPr>
        <w:t xml:space="preserve"> __ копеек</w:t>
      </w:r>
      <w:r w:rsidRPr="004528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48C" w:rsidRPr="00452888" w:rsidRDefault="005F33BE" w:rsidP="005F33B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(год)                                  </w:t>
      </w:r>
      <w:r w:rsidR="00E40E6A" w:rsidRPr="0045288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B1548C" w:rsidRPr="00452888">
        <w:rPr>
          <w:rFonts w:ascii="Times New Roman" w:hAnsi="Times New Roman" w:cs="Times New Roman"/>
          <w:sz w:val="28"/>
          <w:szCs w:val="28"/>
          <w:vertAlign w:val="superscript"/>
        </w:rPr>
        <w:t>сумма</w:t>
      </w:r>
      <w:r w:rsidR="00E40E6A"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 цифрами)       (сумма прописью)                              (сумма цифрами)              </w:t>
      </w:r>
    </w:p>
    <w:p w:rsidR="00E40E6A" w:rsidRPr="00452888" w:rsidRDefault="00E40E6A" w:rsidP="00E40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в 20__</w:t>
      </w:r>
      <w:r w:rsidR="00A03D8B">
        <w:rPr>
          <w:rFonts w:ascii="Times New Roman" w:hAnsi="Times New Roman" w:cs="Times New Roman"/>
          <w:sz w:val="28"/>
          <w:szCs w:val="28"/>
        </w:rPr>
        <w:t xml:space="preserve"> </w:t>
      </w:r>
      <w:r w:rsidRPr="00452888">
        <w:rPr>
          <w:rFonts w:ascii="Times New Roman" w:hAnsi="Times New Roman" w:cs="Times New Roman"/>
          <w:sz w:val="28"/>
          <w:szCs w:val="28"/>
        </w:rPr>
        <w:t>году в размере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 xml:space="preserve"> ______(___________________) 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рублей __ копеек; </w:t>
      </w:r>
    </w:p>
    <w:p w:rsidR="00A03D8B" w:rsidRDefault="005F33BE" w:rsidP="00E40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B4847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(год)                                  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(сумма цифрами)       (сумма прописью)                              (сумма цифрами)              </w:t>
      </w:r>
    </w:p>
    <w:p w:rsidR="00E40E6A" w:rsidRPr="00452888" w:rsidRDefault="00E40E6A" w:rsidP="00E40E6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в 20__</w:t>
      </w:r>
      <w:r w:rsidR="00A03D8B">
        <w:rPr>
          <w:rFonts w:ascii="Times New Roman" w:hAnsi="Times New Roman" w:cs="Times New Roman"/>
          <w:sz w:val="28"/>
          <w:szCs w:val="28"/>
        </w:rPr>
        <w:t xml:space="preserve"> </w:t>
      </w:r>
      <w:r w:rsidRPr="00452888">
        <w:rPr>
          <w:rFonts w:ascii="Times New Roman" w:hAnsi="Times New Roman" w:cs="Times New Roman"/>
          <w:sz w:val="28"/>
          <w:szCs w:val="28"/>
        </w:rPr>
        <w:t>году в размере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 xml:space="preserve"> ______(__________________) 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>рублей __ копеек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8"/>
      </w:r>
      <w:r w:rsidR="001B401A" w:rsidRPr="0045288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F33BE" w:rsidRDefault="005F33BE" w:rsidP="00E10A16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(год)                                </w:t>
      </w:r>
      <w:r w:rsidR="001410F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(сумма цифрами)       (сумма прописью)                              (сумма цифрами)              </w:t>
      </w:r>
    </w:p>
    <w:p w:rsidR="00B23B7E" w:rsidRPr="00452888" w:rsidRDefault="00A03D8B" w:rsidP="00E10A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748E1" w:rsidRPr="004528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8E1" w:rsidRPr="00452888">
        <w:rPr>
          <w:rFonts w:ascii="Times New Roman" w:hAnsi="Times New Roman" w:cs="Times New Roman"/>
          <w:sz w:val="28"/>
          <w:szCs w:val="28"/>
        </w:rPr>
        <w:t xml:space="preserve">может превышать объем бюджетных ассигнований, предусмотренных в бюджете </w:t>
      </w:r>
      <w:r w:rsidR="001410F1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="002748E1" w:rsidRPr="00452888">
        <w:rPr>
          <w:rFonts w:ascii="Times New Roman" w:hAnsi="Times New Roman" w:cs="Times New Roman"/>
          <w:sz w:val="28"/>
          <w:szCs w:val="28"/>
        </w:rPr>
        <w:t xml:space="preserve"> на </w:t>
      </w:r>
      <w:r w:rsidR="00B23B7E" w:rsidRPr="00452888">
        <w:rPr>
          <w:rFonts w:ascii="Times New Roman" w:hAnsi="Times New Roman" w:cs="Times New Roman"/>
          <w:sz w:val="28"/>
          <w:szCs w:val="28"/>
        </w:rPr>
        <w:t>соответствующий финансовый год</w:t>
      </w:r>
      <w:r w:rsidR="00E40E6A" w:rsidRPr="00452888">
        <w:rPr>
          <w:rFonts w:ascii="Times New Roman" w:hAnsi="Times New Roman" w:cs="Times New Roman"/>
          <w:sz w:val="28"/>
          <w:szCs w:val="28"/>
        </w:rPr>
        <w:t xml:space="preserve"> на указанные в пункте 1.1</w:t>
      </w:r>
      <w:r w:rsidR="006608FC" w:rsidRPr="00452888">
        <w:rPr>
          <w:rFonts w:ascii="Times New Roman" w:hAnsi="Times New Roman" w:cs="Times New Roman"/>
          <w:sz w:val="28"/>
          <w:szCs w:val="28"/>
        </w:rPr>
        <w:t>.</w:t>
      </w:r>
      <w:r w:rsidR="009C3794" w:rsidRPr="00452888">
        <w:rPr>
          <w:rFonts w:ascii="Times New Roman" w:hAnsi="Times New Roman" w:cs="Times New Roman"/>
          <w:sz w:val="28"/>
          <w:szCs w:val="28"/>
        </w:rPr>
        <w:t xml:space="preserve"> настоящего Соглашения (Договора)</w:t>
      </w:r>
      <w:r w:rsidR="00E40E6A" w:rsidRPr="00452888">
        <w:rPr>
          <w:rFonts w:ascii="Times New Roman" w:hAnsi="Times New Roman" w:cs="Times New Roman"/>
          <w:sz w:val="28"/>
          <w:szCs w:val="28"/>
        </w:rPr>
        <w:t xml:space="preserve"> цели</w:t>
      </w:r>
      <w:r w:rsidR="00B23B7E" w:rsidRPr="00452888">
        <w:rPr>
          <w:rFonts w:ascii="Times New Roman" w:hAnsi="Times New Roman" w:cs="Times New Roman"/>
          <w:sz w:val="28"/>
          <w:szCs w:val="28"/>
        </w:rPr>
        <w:t>.</w:t>
      </w:r>
    </w:p>
    <w:p w:rsidR="002748E1" w:rsidRPr="00452888" w:rsidRDefault="002748E1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1.4.</w:t>
      </w:r>
      <w:r w:rsidR="00860066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Субсидия предоставляется при соблюдении следующих условий</w:t>
      </w:r>
      <w:r w:rsidR="00E10A16" w:rsidRPr="00452888">
        <w:rPr>
          <w:rFonts w:ascii="Times New Roman" w:hAnsi="Times New Roman" w:cs="Times New Roman"/>
          <w:sz w:val="28"/>
          <w:szCs w:val="28"/>
        </w:rPr>
        <w:t xml:space="preserve"> и требований</w:t>
      </w:r>
      <w:r w:rsidRPr="00452888">
        <w:rPr>
          <w:rFonts w:ascii="Times New Roman" w:hAnsi="Times New Roman" w:cs="Times New Roman"/>
          <w:sz w:val="28"/>
          <w:szCs w:val="28"/>
        </w:rPr>
        <w:t>:</w:t>
      </w:r>
    </w:p>
    <w:p w:rsidR="002748E1" w:rsidRPr="00452888" w:rsidRDefault="002748E1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1) _____________;</w:t>
      </w:r>
    </w:p>
    <w:p w:rsidR="002748E1" w:rsidRPr="00452888" w:rsidRDefault="002748E1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2) _____________...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9"/>
      </w:r>
    </w:p>
    <w:p w:rsidR="002748E1" w:rsidRPr="00452888" w:rsidRDefault="002748E1" w:rsidP="008473F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1.5</w:t>
      </w:r>
      <w:r w:rsidR="00102482" w:rsidRPr="00452888">
        <w:rPr>
          <w:rFonts w:ascii="Times New Roman" w:hAnsi="Times New Roman" w:cs="Times New Roman"/>
          <w:sz w:val="28"/>
          <w:szCs w:val="28"/>
        </w:rPr>
        <w:t>.</w:t>
      </w:r>
      <w:r w:rsidR="00860066" w:rsidRPr="00452888">
        <w:rPr>
          <w:rFonts w:ascii="Times New Roman" w:hAnsi="Times New Roman" w:cs="Times New Roman"/>
          <w:sz w:val="28"/>
          <w:szCs w:val="28"/>
        </w:rPr>
        <w:t> </w:t>
      </w:r>
      <w:r w:rsidR="00893EB1" w:rsidRPr="00452888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в соответствии с бюджетным законодательством Российской Федерации </w:t>
      </w:r>
      <w:r w:rsidR="007012A9" w:rsidRPr="00452888">
        <w:rPr>
          <w:rFonts w:ascii="Times New Roman" w:hAnsi="Times New Roman" w:cs="Times New Roman"/>
          <w:sz w:val="28"/>
          <w:szCs w:val="28"/>
        </w:rPr>
        <w:t>и</w:t>
      </w:r>
      <w:r w:rsidRPr="00452888">
        <w:rPr>
          <w:rFonts w:ascii="Times New Roman" w:hAnsi="Times New Roman" w:cs="Times New Roman"/>
          <w:sz w:val="28"/>
          <w:szCs w:val="28"/>
        </w:rPr>
        <w:t xml:space="preserve"> планом-графиком, утвержденным в приложении №</w:t>
      </w:r>
      <w:r w:rsidR="001561C3" w:rsidRPr="00452888">
        <w:rPr>
          <w:rFonts w:ascii="Times New Roman" w:hAnsi="Times New Roman" w:cs="Times New Roman"/>
          <w:sz w:val="28"/>
          <w:szCs w:val="28"/>
        </w:rPr>
        <w:t>__</w:t>
      </w:r>
      <w:r w:rsidRPr="00452888">
        <w:rPr>
          <w:rFonts w:ascii="Times New Roman" w:hAnsi="Times New Roman" w:cs="Times New Roman"/>
          <w:sz w:val="28"/>
          <w:szCs w:val="28"/>
        </w:rPr>
        <w:t>_</w:t>
      </w:r>
      <w:r w:rsidR="00631171">
        <w:rPr>
          <w:rFonts w:ascii="Times New Roman" w:hAnsi="Times New Roman" w:cs="Times New Roman"/>
          <w:sz w:val="28"/>
          <w:szCs w:val="28"/>
        </w:rPr>
        <w:t>_</w:t>
      </w:r>
      <w:r w:rsidRPr="00452888">
        <w:rPr>
          <w:rFonts w:ascii="Times New Roman" w:hAnsi="Times New Roman" w:cs="Times New Roman"/>
          <w:sz w:val="28"/>
          <w:szCs w:val="28"/>
        </w:rPr>
        <w:t xml:space="preserve"> к настоящему Соглашению (Договору)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10"/>
      </w:r>
      <w:r w:rsidRPr="00452888">
        <w:rPr>
          <w:rFonts w:ascii="Times New Roman" w:hAnsi="Times New Roman" w:cs="Times New Roman"/>
          <w:sz w:val="28"/>
          <w:szCs w:val="28"/>
        </w:rPr>
        <w:t>, на</w:t>
      </w:r>
      <w:r w:rsidR="008473F1">
        <w:rPr>
          <w:rFonts w:ascii="Times New Roman" w:hAnsi="Times New Roman" w:cs="Times New Roman"/>
          <w:sz w:val="28"/>
          <w:szCs w:val="28"/>
        </w:rPr>
        <w:t xml:space="preserve"> </w:t>
      </w:r>
      <w:r w:rsidRPr="00452888">
        <w:rPr>
          <w:rFonts w:ascii="Times New Roman" w:hAnsi="Times New Roman" w:cs="Times New Roman"/>
          <w:sz w:val="28"/>
          <w:szCs w:val="28"/>
        </w:rPr>
        <w:t>счет</w:t>
      </w:r>
      <w:r w:rsidR="00893EB1" w:rsidRPr="00452888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="00737036" w:rsidRPr="00452888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893EB1" w:rsidRPr="00452888">
        <w:rPr>
          <w:rFonts w:ascii="Times New Roman" w:hAnsi="Times New Roman" w:cs="Times New Roman"/>
          <w:sz w:val="28"/>
          <w:szCs w:val="28"/>
        </w:rPr>
        <w:t xml:space="preserve">, открытый </w:t>
      </w:r>
      <w:proofErr w:type="gramStart"/>
      <w:r w:rsidR="00893EB1" w:rsidRPr="004528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73F1">
        <w:rPr>
          <w:rFonts w:ascii="Times New Roman" w:hAnsi="Times New Roman" w:cs="Times New Roman"/>
          <w:sz w:val="28"/>
          <w:szCs w:val="28"/>
        </w:rPr>
        <w:t xml:space="preserve"> </w:t>
      </w:r>
      <w:r w:rsidR="004223B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52888">
        <w:rPr>
          <w:rFonts w:ascii="Times New Roman" w:hAnsi="Times New Roman" w:cs="Times New Roman"/>
          <w:sz w:val="28"/>
          <w:szCs w:val="28"/>
        </w:rPr>
        <w:t>_______________</w:t>
      </w:r>
      <w:r w:rsidR="004223B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52888">
        <w:rPr>
          <w:rFonts w:ascii="Times New Roman" w:hAnsi="Times New Roman" w:cs="Times New Roman"/>
          <w:sz w:val="28"/>
          <w:szCs w:val="28"/>
        </w:rPr>
        <w:t>__</w:t>
      </w:r>
      <w:r w:rsidR="001561C3" w:rsidRPr="00452888">
        <w:rPr>
          <w:rFonts w:ascii="Times New Roman" w:hAnsi="Times New Roman" w:cs="Times New Roman"/>
          <w:sz w:val="28"/>
          <w:szCs w:val="28"/>
        </w:rPr>
        <w:t>_______________</w:t>
      </w:r>
      <w:r w:rsidRPr="00452888">
        <w:rPr>
          <w:rFonts w:ascii="Times New Roman" w:hAnsi="Times New Roman" w:cs="Times New Roman"/>
          <w:sz w:val="28"/>
          <w:szCs w:val="28"/>
        </w:rPr>
        <w:t>.</w:t>
      </w:r>
    </w:p>
    <w:p w:rsidR="001561C3" w:rsidRPr="00452888" w:rsidRDefault="002748E1" w:rsidP="004223B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893EB1" w:rsidRPr="00452888">
        <w:rPr>
          <w:rFonts w:ascii="Times New Roman" w:hAnsi="Times New Roman" w:cs="Times New Roman"/>
          <w:sz w:val="28"/>
          <w:szCs w:val="28"/>
          <w:vertAlign w:val="superscript"/>
        </w:rPr>
        <w:t>наименование территориального органа</w:t>
      </w:r>
      <w:r w:rsidR="002866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93EB1" w:rsidRPr="00452888">
        <w:rPr>
          <w:rFonts w:ascii="Times New Roman" w:hAnsi="Times New Roman" w:cs="Times New Roman"/>
          <w:sz w:val="28"/>
          <w:szCs w:val="28"/>
          <w:vertAlign w:val="superscript"/>
        </w:rPr>
        <w:t>Федерального казначейства</w:t>
      </w:r>
      <w:proofErr w:type="gramEnd"/>
    </w:p>
    <w:p w:rsidR="00893EB1" w:rsidRPr="00452888" w:rsidRDefault="00893EB1" w:rsidP="004223B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(учреждения Центрального банка Российской Федерации,</w:t>
      </w:r>
      <w:proofErr w:type="gramEnd"/>
    </w:p>
    <w:p w:rsidR="002748E1" w:rsidRPr="00452888" w:rsidRDefault="00893EB1" w:rsidP="004223B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кредитной организации</w:t>
      </w:r>
      <w:r w:rsidR="002748E1" w:rsidRPr="00452888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proofErr w:type="gramEnd"/>
    </w:p>
    <w:p w:rsidR="002748E1" w:rsidRPr="00452888" w:rsidRDefault="002748E1" w:rsidP="004223B2">
      <w:pPr>
        <w:pStyle w:val="ConsPlusNonformat"/>
        <w:jc w:val="both"/>
        <w:rPr>
          <w:rFonts w:ascii="Times New Roman" w:hAnsi="Times New Roman" w:cs="Times New Roman"/>
        </w:rPr>
      </w:pPr>
    </w:p>
    <w:p w:rsidR="002748E1" w:rsidRPr="00452888" w:rsidRDefault="002748E1" w:rsidP="002748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88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2748E1" w:rsidRPr="00452888" w:rsidRDefault="002748E1" w:rsidP="002748E1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748E1" w:rsidRPr="00452888" w:rsidRDefault="002748E1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2.1.</w:t>
      </w:r>
      <w:r w:rsidR="00860066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Получатель субсидии обязуется:</w:t>
      </w:r>
    </w:p>
    <w:p w:rsidR="002748E1" w:rsidRPr="00452888" w:rsidRDefault="002748E1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2.1.1.</w:t>
      </w:r>
      <w:r w:rsidR="00860066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 xml:space="preserve">Для получения Субсидии в течение </w:t>
      </w:r>
      <w:r w:rsidR="00D23E75" w:rsidRPr="00452888">
        <w:rPr>
          <w:rFonts w:ascii="Times New Roman" w:hAnsi="Times New Roman" w:cs="Times New Roman"/>
          <w:sz w:val="28"/>
          <w:szCs w:val="28"/>
        </w:rPr>
        <w:t>_</w:t>
      </w:r>
      <w:r w:rsidRPr="00452888">
        <w:rPr>
          <w:rFonts w:ascii="Times New Roman" w:hAnsi="Times New Roman" w:cs="Times New Roman"/>
          <w:sz w:val="28"/>
          <w:szCs w:val="28"/>
        </w:rPr>
        <w:t>_________ со дня заключения</w:t>
      </w:r>
    </w:p>
    <w:p w:rsidR="002748E1" w:rsidRPr="00452888" w:rsidRDefault="002748E1" w:rsidP="002748E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(срок)</w:t>
      </w:r>
    </w:p>
    <w:p w:rsidR="002748E1" w:rsidRPr="00452888" w:rsidRDefault="002748E1" w:rsidP="002748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Соглашения (Договора)</w:t>
      </w:r>
      <w:r w:rsidR="00210DED">
        <w:rPr>
          <w:rStyle w:val="af"/>
          <w:rFonts w:ascii="Times New Roman" w:hAnsi="Times New Roman" w:cs="Times New Roman"/>
          <w:sz w:val="28"/>
          <w:szCs w:val="28"/>
        </w:rPr>
        <w:footnoteReference w:id="11"/>
      </w:r>
      <w:r w:rsidRPr="00452888">
        <w:rPr>
          <w:rFonts w:ascii="Times New Roman" w:hAnsi="Times New Roman" w:cs="Times New Roman"/>
          <w:sz w:val="28"/>
          <w:szCs w:val="28"/>
        </w:rPr>
        <w:t xml:space="preserve"> представить в адрес Главного распорядителя следующие документы:</w:t>
      </w:r>
    </w:p>
    <w:p w:rsidR="002748E1" w:rsidRPr="00452888" w:rsidRDefault="002748E1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1) _____________;</w:t>
      </w:r>
    </w:p>
    <w:p w:rsidR="002748E1" w:rsidRPr="00452888" w:rsidRDefault="002748E1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2) ___________...</w:t>
      </w:r>
      <w:r w:rsidR="00D23E75"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12"/>
      </w:r>
    </w:p>
    <w:p w:rsidR="00B964A7" w:rsidRPr="00452888" w:rsidRDefault="00B964A7" w:rsidP="00B964A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Представленные документы должны соответствовать следующим </w:t>
      </w:r>
      <w:r w:rsidRPr="00452888">
        <w:rPr>
          <w:rFonts w:ascii="Times New Roman" w:hAnsi="Times New Roman" w:cs="Times New Roman"/>
          <w:sz w:val="28"/>
          <w:szCs w:val="28"/>
        </w:rPr>
        <w:lastRenderedPageBreak/>
        <w:t>требованиям:</w:t>
      </w:r>
    </w:p>
    <w:p w:rsidR="00B964A7" w:rsidRPr="00452888" w:rsidRDefault="00B964A7" w:rsidP="00B964A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1) _____________;</w:t>
      </w:r>
    </w:p>
    <w:p w:rsidR="00B964A7" w:rsidRPr="00452888" w:rsidRDefault="00B964A7" w:rsidP="00B964A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2) ___________...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13"/>
      </w:r>
    </w:p>
    <w:p w:rsidR="002748E1" w:rsidRPr="00452888" w:rsidRDefault="002748E1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2.1.2.</w:t>
      </w:r>
      <w:r w:rsidR="00860066" w:rsidRPr="00452888">
        <w:rPr>
          <w:rFonts w:ascii="Times New Roman" w:hAnsi="Times New Roman" w:cs="Times New Roman"/>
          <w:sz w:val="28"/>
          <w:szCs w:val="28"/>
        </w:rPr>
        <w:t> </w:t>
      </w:r>
      <w:r w:rsidR="00D23E75" w:rsidRPr="00452888">
        <w:rPr>
          <w:rFonts w:ascii="Times New Roman" w:hAnsi="Times New Roman" w:cs="Times New Roman"/>
          <w:sz w:val="28"/>
          <w:szCs w:val="28"/>
        </w:rPr>
        <w:t xml:space="preserve">Направлять Субсидию на финансовое обеспечение затрат в соответствии с </w:t>
      </w:r>
      <w:hyperlink w:anchor="Par75" w:tooltip="    1.1. Главный распорядитель предоставляет Получателю субсидию из средств" w:history="1">
        <w:r w:rsidRPr="00452888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="001561C3" w:rsidRPr="00452888">
        <w:rPr>
          <w:rFonts w:ascii="Times New Roman" w:hAnsi="Times New Roman" w:cs="Times New Roman"/>
          <w:sz w:val="28"/>
          <w:szCs w:val="28"/>
        </w:rPr>
        <w:t>.</w:t>
      </w:r>
      <w:r w:rsidRPr="00452888">
        <w:rPr>
          <w:rFonts w:ascii="Times New Roman" w:hAnsi="Times New Roman" w:cs="Times New Roman"/>
          <w:sz w:val="28"/>
          <w:szCs w:val="28"/>
        </w:rPr>
        <w:t xml:space="preserve"> настоящего Соглашения (Договора).</w:t>
      </w:r>
    </w:p>
    <w:p w:rsidR="004223B2" w:rsidRDefault="002748E1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2.1.3.</w:t>
      </w:r>
      <w:r w:rsidR="00860066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Обеспечить достижение значени</w:t>
      </w:r>
      <w:proofErr w:type="gramStart"/>
      <w:r w:rsidR="00A725A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A725A7">
        <w:rPr>
          <w:rFonts w:ascii="Times New Roman" w:hAnsi="Times New Roman" w:cs="Times New Roman"/>
          <w:sz w:val="28"/>
          <w:szCs w:val="28"/>
        </w:rPr>
        <w:t>-</w:t>
      </w:r>
      <w:r w:rsidRPr="00452888">
        <w:rPr>
          <w:rFonts w:ascii="Times New Roman" w:hAnsi="Times New Roman" w:cs="Times New Roman"/>
          <w:sz w:val="28"/>
          <w:szCs w:val="28"/>
        </w:rPr>
        <w:t>й</w:t>
      </w:r>
      <w:r w:rsidR="00A725A7">
        <w:rPr>
          <w:rFonts w:ascii="Times New Roman" w:hAnsi="Times New Roman" w:cs="Times New Roman"/>
          <w:sz w:val="28"/>
          <w:szCs w:val="28"/>
        </w:rPr>
        <w:t>)</w:t>
      </w:r>
      <w:r w:rsidRPr="0045288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842BA" w:rsidRPr="00452888">
        <w:rPr>
          <w:rFonts w:ascii="Times New Roman" w:hAnsi="Times New Roman" w:cs="Times New Roman"/>
          <w:sz w:val="28"/>
          <w:szCs w:val="28"/>
        </w:rPr>
        <w:t>я</w:t>
      </w:r>
      <w:r w:rsidR="00023481" w:rsidRPr="00452888">
        <w:rPr>
          <w:rFonts w:ascii="Times New Roman" w:hAnsi="Times New Roman" w:cs="Times New Roman"/>
          <w:sz w:val="28"/>
          <w:szCs w:val="28"/>
        </w:rPr>
        <w:t>(</w:t>
      </w:r>
      <w:r w:rsidR="00D23E75" w:rsidRPr="00452888">
        <w:rPr>
          <w:rFonts w:ascii="Times New Roman" w:hAnsi="Times New Roman" w:cs="Times New Roman"/>
          <w:sz w:val="28"/>
          <w:szCs w:val="28"/>
        </w:rPr>
        <w:t>-</w:t>
      </w:r>
      <w:r w:rsidRPr="00452888">
        <w:rPr>
          <w:rFonts w:ascii="Times New Roman" w:hAnsi="Times New Roman" w:cs="Times New Roman"/>
          <w:sz w:val="28"/>
          <w:szCs w:val="28"/>
        </w:rPr>
        <w:t>ей</w:t>
      </w:r>
      <w:r w:rsidR="00023481" w:rsidRPr="00452888">
        <w:rPr>
          <w:rFonts w:ascii="Times New Roman" w:hAnsi="Times New Roman" w:cs="Times New Roman"/>
          <w:sz w:val="28"/>
          <w:szCs w:val="28"/>
        </w:rPr>
        <w:t>)</w:t>
      </w:r>
      <w:r w:rsidR="00A725A7">
        <w:rPr>
          <w:rFonts w:ascii="Times New Roman" w:hAnsi="Times New Roman" w:cs="Times New Roman"/>
          <w:sz w:val="28"/>
          <w:szCs w:val="28"/>
        </w:rPr>
        <w:t xml:space="preserve">, </w:t>
      </w:r>
      <w:r w:rsidR="00A725A7" w:rsidRPr="00452888">
        <w:rPr>
          <w:rFonts w:ascii="Times New Roman" w:hAnsi="Times New Roman" w:cs="Times New Roman"/>
          <w:sz w:val="28"/>
          <w:szCs w:val="28"/>
        </w:rPr>
        <w:t>необходимого(-ых) для достижения результат</w:t>
      </w:r>
      <w:r w:rsidR="00A725A7">
        <w:rPr>
          <w:rFonts w:ascii="Times New Roman" w:hAnsi="Times New Roman" w:cs="Times New Roman"/>
          <w:sz w:val="28"/>
          <w:szCs w:val="28"/>
        </w:rPr>
        <w:t>а(-</w:t>
      </w:r>
      <w:proofErr w:type="spellStart"/>
      <w:r w:rsidR="00A725A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725A7">
        <w:rPr>
          <w:rFonts w:ascii="Times New Roman" w:hAnsi="Times New Roman" w:cs="Times New Roman"/>
          <w:sz w:val="28"/>
          <w:szCs w:val="28"/>
        </w:rPr>
        <w:t>)</w:t>
      </w:r>
      <w:r w:rsidR="00A725A7" w:rsidRPr="00452888">
        <w:rPr>
          <w:rFonts w:ascii="Times New Roman" w:hAnsi="Times New Roman" w:cs="Times New Roman"/>
          <w:sz w:val="28"/>
          <w:szCs w:val="28"/>
        </w:rPr>
        <w:t xml:space="preserve"> предоставления Субсидии,</w:t>
      </w:r>
      <w:r w:rsidR="00A03D8B">
        <w:rPr>
          <w:rFonts w:ascii="Times New Roman" w:hAnsi="Times New Roman" w:cs="Times New Roman"/>
          <w:sz w:val="28"/>
          <w:szCs w:val="28"/>
        </w:rPr>
        <w:t xml:space="preserve"> </w:t>
      </w:r>
      <w:r w:rsidR="002536DB" w:rsidRPr="00452888">
        <w:rPr>
          <w:rFonts w:ascii="Times New Roman" w:hAnsi="Times New Roman" w:cs="Times New Roman"/>
          <w:sz w:val="28"/>
          <w:szCs w:val="28"/>
        </w:rPr>
        <w:t>срок</w:t>
      </w:r>
      <w:r w:rsidR="00A102C5">
        <w:rPr>
          <w:rFonts w:ascii="Times New Roman" w:hAnsi="Times New Roman" w:cs="Times New Roman"/>
          <w:sz w:val="28"/>
          <w:szCs w:val="28"/>
        </w:rPr>
        <w:t>а(-</w:t>
      </w:r>
      <w:proofErr w:type="spellStart"/>
      <w:r w:rsidR="002536DB" w:rsidRPr="0045288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102C5">
        <w:rPr>
          <w:rFonts w:ascii="Times New Roman" w:hAnsi="Times New Roman" w:cs="Times New Roman"/>
          <w:sz w:val="28"/>
          <w:szCs w:val="28"/>
        </w:rPr>
        <w:t>)</w:t>
      </w:r>
      <w:r w:rsidR="002536DB" w:rsidRPr="00452888">
        <w:rPr>
          <w:rFonts w:ascii="Times New Roman" w:hAnsi="Times New Roman" w:cs="Times New Roman"/>
          <w:sz w:val="28"/>
          <w:szCs w:val="28"/>
        </w:rPr>
        <w:t xml:space="preserve"> </w:t>
      </w:r>
      <w:r w:rsidR="00A03D8B">
        <w:rPr>
          <w:rFonts w:ascii="Times New Roman" w:hAnsi="Times New Roman" w:cs="Times New Roman"/>
          <w:sz w:val="28"/>
          <w:szCs w:val="28"/>
        </w:rPr>
        <w:t>его(</w:t>
      </w:r>
      <w:r w:rsidR="002536DB" w:rsidRPr="00452888">
        <w:rPr>
          <w:rFonts w:ascii="Times New Roman" w:hAnsi="Times New Roman" w:cs="Times New Roman"/>
          <w:sz w:val="28"/>
          <w:szCs w:val="28"/>
        </w:rPr>
        <w:t>их</w:t>
      </w:r>
      <w:r w:rsidR="00A03D8B">
        <w:rPr>
          <w:rFonts w:ascii="Times New Roman" w:hAnsi="Times New Roman" w:cs="Times New Roman"/>
          <w:sz w:val="28"/>
          <w:szCs w:val="28"/>
        </w:rPr>
        <w:t>)</w:t>
      </w:r>
      <w:r w:rsidR="002536DB" w:rsidRPr="00452888">
        <w:rPr>
          <w:rFonts w:ascii="Times New Roman" w:hAnsi="Times New Roman" w:cs="Times New Roman"/>
          <w:sz w:val="28"/>
          <w:szCs w:val="28"/>
        </w:rPr>
        <w:t xml:space="preserve"> достижения, устанавливаемых в приложении </w:t>
      </w:r>
    </w:p>
    <w:p w:rsidR="002748E1" w:rsidRPr="00452888" w:rsidRDefault="006A38FF" w:rsidP="00A72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№ </w:t>
      </w:r>
      <w:r w:rsidR="002536DB" w:rsidRPr="00452888">
        <w:rPr>
          <w:rFonts w:ascii="Times New Roman" w:hAnsi="Times New Roman" w:cs="Times New Roman"/>
          <w:sz w:val="28"/>
          <w:szCs w:val="28"/>
        </w:rPr>
        <w:t>___</w:t>
      </w:r>
      <w:r w:rsidR="00FD4DD7">
        <w:rPr>
          <w:rFonts w:ascii="Times New Roman" w:hAnsi="Times New Roman" w:cs="Times New Roman"/>
          <w:sz w:val="28"/>
          <w:szCs w:val="28"/>
        </w:rPr>
        <w:t>____</w:t>
      </w:r>
      <w:r w:rsidR="002536DB" w:rsidRPr="00452888">
        <w:rPr>
          <w:rFonts w:ascii="Times New Roman" w:hAnsi="Times New Roman" w:cs="Times New Roman"/>
          <w:sz w:val="28"/>
          <w:szCs w:val="28"/>
        </w:rPr>
        <w:t xml:space="preserve"> к настоящему Соглашению (Договору)</w:t>
      </w:r>
      <w:r w:rsidR="002748E1"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14"/>
      </w:r>
      <w:r w:rsidR="002748E1" w:rsidRPr="00452888">
        <w:rPr>
          <w:rFonts w:ascii="Times New Roman" w:hAnsi="Times New Roman" w:cs="Times New Roman"/>
          <w:sz w:val="28"/>
          <w:szCs w:val="28"/>
        </w:rPr>
        <w:t>.</w:t>
      </w:r>
    </w:p>
    <w:p w:rsidR="002748E1" w:rsidRPr="00452888" w:rsidRDefault="002748E1" w:rsidP="004223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2.1.4.</w:t>
      </w:r>
      <w:r w:rsidR="00860066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 xml:space="preserve">Предоставить Главному распорядителю </w:t>
      </w:r>
      <w:hyperlink w:anchor="Par258" w:tooltip="                                 Согласие." w:history="1">
        <w:r w:rsidRPr="00452888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452888">
        <w:rPr>
          <w:rFonts w:ascii="Times New Roman" w:hAnsi="Times New Roman" w:cs="Times New Roman"/>
          <w:sz w:val="28"/>
          <w:szCs w:val="28"/>
        </w:rPr>
        <w:t xml:space="preserve"> на осуществление Главным распорядителем, орган</w:t>
      </w:r>
      <w:r w:rsidR="00E84EC1" w:rsidRPr="00452888">
        <w:rPr>
          <w:rFonts w:ascii="Times New Roman" w:hAnsi="Times New Roman" w:cs="Times New Roman"/>
          <w:sz w:val="28"/>
          <w:szCs w:val="28"/>
        </w:rPr>
        <w:t>ом</w:t>
      </w:r>
      <w:r w:rsidRPr="00452888">
        <w:rPr>
          <w:rFonts w:ascii="Times New Roman" w:hAnsi="Times New Roman" w:cs="Times New Roman"/>
          <w:sz w:val="28"/>
          <w:szCs w:val="28"/>
        </w:rPr>
        <w:t xml:space="preserve"> </w:t>
      </w:r>
      <w:r w:rsidR="008731FF"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452888">
        <w:rPr>
          <w:rFonts w:ascii="Times New Roman" w:hAnsi="Times New Roman" w:cs="Times New Roman"/>
          <w:sz w:val="28"/>
          <w:szCs w:val="28"/>
        </w:rPr>
        <w:t>муниципального</w:t>
      </w:r>
      <w:r w:rsidR="008731FF">
        <w:rPr>
          <w:rFonts w:ascii="Times New Roman" w:hAnsi="Times New Roman" w:cs="Times New Roman"/>
          <w:sz w:val="28"/>
          <w:szCs w:val="28"/>
        </w:rPr>
        <w:t>)</w:t>
      </w:r>
      <w:r w:rsidRPr="00452888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09515F"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15"/>
      </w:r>
      <w:r w:rsidR="00A03D8B">
        <w:rPr>
          <w:rFonts w:ascii="Times New Roman" w:hAnsi="Times New Roman" w:cs="Times New Roman"/>
          <w:sz w:val="28"/>
          <w:szCs w:val="28"/>
        </w:rPr>
        <w:t xml:space="preserve"> </w:t>
      </w:r>
      <w:r w:rsidR="00E84EC1" w:rsidRPr="00452888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Pr="00452888"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Субсидии, установленных Порядком, настоящим Соглашением (Договором). Согласие оформляется в виде приложения </w:t>
      </w:r>
      <w:r w:rsidR="006A38FF" w:rsidRPr="00452888">
        <w:rPr>
          <w:rFonts w:ascii="Times New Roman" w:hAnsi="Times New Roman" w:cs="Times New Roman"/>
          <w:sz w:val="28"/>
          <w:szCs w:val="28"/>
        </w:rPr>
        <w:t>№</w:t>
      </w:r>
      <w:r w:rsidR="00737036" w:rsidRPr="00452888">
        <w:rPr>
          <w:rFonts w:ascii="Times New Roman" w:hAnsi="Times New Roman" w:cs="Times New Roman"/>
          <w:sz w:val="28"/>
          <w:szCs w:val="28"/>
        </w:rPr>
        <w:t>_</w:t>
      </w:r>
      <w:r w:rsidR="0062717B" w:rsidRPr="00452888">
        <w:rPr>
          <w:rFonts w:ascii="Times New Roman" w:hAnsi="Times New Roman" w:cs="Times New Roman"/>
          <w:sz w:val="28"/>
          <w:szCs w:val="28"/>
        </w:rPr>
        <w:t>_</w:t>
      </w:r>
      <w:r w:rsidR="00E84EC1" w:rsidRPr="00452888">
        <w:rPr>
          <w:rFonts w:ascii="Times New Roman" w:hAnsi="Times New Roman" w:cs="Times New Roman"/>
          <w:sz w:val="28"/>
          <w:szCs w:val="28"/>
        </w:rPr>
        <w:t xml:space="preserve">____ </w:t>
      </w:r>
      <w:r w:rsidRPr="00452888">
        <w:rPr>
          <w:rFonts w:ascii="Times New Roman" w:hAnsi="Times New Roman" w:cs="Times New Roman"/>
          <w:sz w:val="28"/>
          <w:szCs w:val="28"/>
        </w:rPr>
        <w:t xml:space="preserve">к </w:t>
      </w:r>
      <w:r w:rsidR="00A03D8B" w:rsidRPr="00452888">
        <w:rPr>
          <w:rFonts w:ascii="Times New Roman" w:hAnsi="Times New Roman" w:cs="Times New Roman"/>
          <w:sz w:val="28"/>
          <w:szCs w:val="28"/>
        </w:rPr>
        <w:t>настоящему Соглашению</w:t>
      </w:r>
      <w:r w:rsidR="004223B2">
        <w:rPr>
          <w:rFonts w:ascii="Times New Roman" w:hAnsi="Times New Roman" w:cs="Times New Roman"/>
          <w:sz w:val="28"/>
          <w:szCs w:val="28"/>
        </w:rPr>
        <w:t xml:space="preserve"> </w:t>
      </w:r>
      <w:r w:rsidRPr="00452888">
        <w:rPr>
          <w:rFonts w:ascii="Times New Roman" w:hAnsi="Times New Roman" w:cs="Times New Roman"/>
          <w:sz w:val="28"/>
          <w:szCs w:val="28"/>
        </w:rPr>
        <w:t>(Договору)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16"/>
      </w:r>
      <w:r w:rsidRPr="00452888">
        <w:rPr>
          <w:rFonts w:ascii="Times New Roman" w:hAnsi="Times New Roman" w:cs="Times New Roman"/>
          <w:sz w:val="28"/>
          <w:szCs w:val="28"/>
        </w:rPr>
        <w:t>.</w:t>
      </w:r>
    </w:p>
    <w:p w:rsidR="005B447B" w:rsidRPr="00452888" w:rsidRDefault="005B447B" w:rsidP="005B447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2.1.5.</w:t>
      </w:r>
      <w:r w:rsidR="0091366B" w:rsidRPr="0045288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Включить в договоры (соглашения), заключаемые в целях исполнения обязательств по настоящему Соглашению (Договору), положения о согласии лиц, являющихся поставщиками (подрядчиками, исполнителями)</w:t>
      </w:r>
      <w:r w:rsidR="002A6B64"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17"/>
      </w:r>
      <w:r w:rsidRPr="00452888">
        <w:rPr>
          <w:rFonts w:ascii="Times New Roman" w:hAnsi="Times New Roman" w:cs="Times New Roman"/>
          <w:sz w:val="28"/>
          <w:szCs w:val="28"/>
        </w:rPr>
        <w:t xml:space="preserve"> по данным договорам (соглашениям), на осуществление Главным распорядителем и орган</w:t>
      </w:r>
      <w:r w:rsidR="00E84EC1" w:rsidRPr="00452888">
        <w:rPr>
          <w:rFonts w:ascii="Times New Roman" w:hAnsi="Times New Roman" w:cs="Times New Roman"/>
          <w:sz w:val="28"/>
          <w:szCs w:val="28"/>
        </w:rPr>
        <w:t>ом</w:t>
      </w:r>
      <w:r w:rsidRPr="00452888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18"/>
      </w:r>
      <w:r w:rsidR="00A12F26">
        <w:rPr>
          <w:rFonts w:ascii="Times New Roman" w:hAnsi="Times New Roman" w:cs="Times New Roman"/>
          <w:sz w:val="28"/>
          <w:szCs w:val="28"/>
        </w:rPr>
        <w:t xml:space="preserve"> </w:t>
      </w:r>
      <w:r w:rsidR="00E84EC1" w:rsidRPr="00452888">
        <w:rPr>
          <w:rFonts w:ascii="Times New Roman" w:hAnsi="Times New Roman" w:cs="Times New Roman"/>
          <w:sz w:val="28"/>
          <w:szCs w:val="28"/>
        </w:rPr>
        <w:t xml:space="preserve">в отношении них проверок </w:t>
      </w:r>
      <w:r w:rsidRPr="00452888">
        <w:rPr>
          <w:rFonts w:ascii="Times New Roman" w:hAnsi="Times New Roman" w:cs="Times New Roman"/>
          <w:sz w:val="28"/>
          <w:szCs w:val="28"/>
        </w:rPr>
        <w:t>соблюдения</w:t>
      </w:r>
      <w:r w:rsidR="008314BB" w:rsidRPr="00452888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452888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Субсидии.</w:t>
      </w:r>
      <w:proofErr w:type="gramEnd"/>
    </w:p>
    <w:p w:rsidR="002748E1" w:rsidRPr="00452888" w:rsidRDefault="002748E1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2.1.</w:t>
      </w:r>
      <w:r w:rsidR="005B447B" w:rsidRPr="00452888">
        <w:rPr>
          <w:rFonts w:ascii="Times New Roman" w:hAnsi="Times New Roman" w:cs="Times New Roman"/>
          <w:sz w:val="28"/>
          <w:szCs w:val="28"/>
        </w:rPr>
        <w:t>6</w:t>
      </w:r>
      <w:r w:rsidRPr="00452888">
        <w:rPr>
          <w:rFonts w:ascii="Times New Roman" w:hAnsi="Times New Roman" w:cs="Times New Roman"/>
          <w:sz w:val="28"/>
          <w:szCs w:val="28"/>
        </w:rPr>
        <w:t>.</w:t>
      </w:r>
      <w:r w:rsidR="0091366B" w:rsidRPr="00452888">
        <w:rPr>
          <w:rFonts w:ascii="Times New Roman" w:hAnsi="Times New Roman" w:cs="Times New Roman"/>
          <w:sz w:val="28"/>
          <w:szCs w:val="28"/>
        </w:rPr>
        <w:t> </w:t>
      </w:r>
      <w:r w:rsidR="00A12F26">
        <w:rPr>
          <w:rFonts w:ascii="Times New Roman" w:hAnsi="Times New Roman" w:cs="Times New Roman"/>
          <w:sz w:val="28"/>
          <w:szCs w:val="28"/>
        </w:rPr>
        <w:t>П</w:t>
      </w:r>
      <w:r w:rsidRPr="00452888">
        <w:rPr>
          <w:rFonts w:ascii="Times New Roman" w:hAnsi="Times New Roman" w:cs="Times New Roman"/>
          <w:sz w:val="28"/>
          <w:szCs w:val="28"/>
        </w:rPr>
        <w:t>редставить:</w:t>
      </w:r>
    </w:p>
    <w:p w:rsidR="00A12F26" w:rsidRPr="00452888" w:rsidRDefault="002748E1" w:rsidP="00A12F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1)</w:t>
      </w:r>
      <w:r w:rsidR="0091366B" w:rsidRPr="00452888">
        <w:rPr>
          <w:rFonts w:ascii="Times New Roman" w:hAnsi="Times New Roman" w:cs="Times New Roman"/>
          <w:sz w:val="28"/>
          <w:szCs w:val="28"/>
        </w:rPr>
        <w:t> </w:t>
      </w:r>
      <w:r w:rsidR="00E26AD6" w:rsidRPr="00452888">
        <w:rPr>
          <w:rFonts w:ascii="Times New Roman" w:hAnsi="Times New Roman" w:cs="Times New Roman"/>
          <w:sz w:val="28"/>
          <w:szCs w:val="28"/>
        </w:rPr>
        <w:t>отчет о достижении результат</w:t>
      </w:r>
      <w:proofErr w:type="gramStart"/>
      <w:r w:rsidR="00E26AD6" w:rsidRPr="0045288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E26AD6" w:rsidRPr="004528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26AD6" w:rsidRPr="0045288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26AD6" w:rsidRPr="00452888">
        <w:rPr>
          <w:rFonts w:ascii="Times New Roman" w:hAnsi="Times New Roman" w:cs="Times New Roman"/>
          <w:sz w:val="28"/>
          <w:szCs w:val="28"/>
        </w:rPr>
        <w:t>) и показателя(-лей), необход</w:t>
      </w:r>
      <w:r w:rsidR="00160EA7" w:rsidRPr="00452888">
        <w:rPr>
          <w:rFonts w:ascii="Times New Roman" w:hAnsi="Times New Roman" w:cs="Times New Roman"/>
          <w:sz w:val="28"/>
          <w:szCs w:val="28"/>
        </w:rPr>
        <w:t>им</w:t>
      </w:r>
      <w:r w:rsidR="00B94648" w:rsidRPr="00452888">
        <w:rPr>
          <w:rFonts w:ascii="Times New Roman" w:hAnsi="Times New Roman" w:cs="Times New Roman"/>
          <w:sz w:val="28"/>
          <w:szCs w:val="28"/>
        </w:rPr>
        <w:t>ого(-</w:t>
      </w:r>
      <w:r w:rsidR="00160EA7" w:rsidRPr="00452888">
        <w:rPr>
          <w:rFonts w:ascii="Times New Roman" w:hAnsi="Times New Roman" w:cs="Times New Roman"/>
          <w:sz w:val="28"/>
          <w:szCs w:val="28"/>
        </w:rPr>
        <w:t>ых</w:t>
      </w:r>
      <w:r w:rsidR="00B94648" w:rsidRPr="00452888">
        <w:rPr>
          <w:rFonts w:ascii="Times New Roman" w:hAnsi="Times New Roman" w:cs="Times New Roman"/>
          <w:sz w:val="28"/>
          <w:szCs w:val="28"/>
        </w:rPr>
        <w:t>)</w:t>
      </w:r>
      <w:r w:rsidR="00160EA7" w:rsidRPr="00452888">
        <w:rPr>
          <w:rFonts w:ascii="Times New Roman" w:hAnsi="Times New Roman" w:cs="Times New Roman"/>
          <w:sz w:val="28"/>
          <w:szCs w:val="28"/>
        </w:rPr>
        <w:t xml:space="preserve"> для достижения результатов</w:t>
      </w:r>
      <w:r w:rsidR="00E26AD6" w:rsidRPr="00452888">
        <w:rPr>
          <w:rFonts w:ascii="Times New Roman" w:hAnsi="Times New Roman" w:cs="Times New Roman"/>
          <w:sz w:val="28"/>
          <w:szCs w:val="28"/>
        </w:rPr>
        <w:t xml:space="preserve"> предоставления Субсидии, по форме согласно приложению </w:t>
      </w:r>
      <w:r w:rsidR="006A38FF" w:rsidRPr="00452888">
        <w:rPr>
          <w:rFonts w:ascii="Times New Roman" w:hAnsi="Times New Roman" w:cs="Times New Roman"/>
          <w:sz w:val="28"/>
          <w:szCs w:val="28"/>
        </w:rPr>
        <w:t xml:space="preserve">№ </w:t>
      </w:r>
      <w:r w:rsidR="00E26AD6" w:rsidRPr="00452888">
        <w:rPr>
          <w:rFonts w:ascii="Times New Roman" w:hAnsi="Times New Roman" w:cs="Times New Roman"/>
          <w:sz w:val="28"/>
          <w:szCs w:val="28"/>
        </w:rPr>
        <w:t>_</w:t>
      </w:r>
      <w:r w:rsidR="004223B2">
        <w:rPr>
          <w:rFonts w:ascii="Times New Roman" w:hAnsi="Times New Roman" w:cs="Times New Roman"/>
          <w:sz w:val="28"/>
          <w:szCs w:val="28"/>
        </w:rPr>
        <w:t>____</w:t>
      </w:r>
      <w:r w:rsidR="00E26AD6" w:rsidRPr="00452888">
        <w:rPr>
          <w:rFonts w:ascii="Times New Roman" w:hAnsi="Times New Roman" w:cs="Times New Roman"/>
          <w:sz w:val="28"/>
          <w:szCs w:val="28"/>
        </w:rPr>
        <w:t xml:space="preserve"> к настоящему Соглашению (Договору), </w:t>
      </w:r>
      <w:r w:rsidR="00A12F26">
        <w:rPr>
          <w:rFonts w:ascii="Times New Roman" w:hAnsi="Times New Roman" w:cs="Times New Roman"/>
          <w:sz w:val="28"/>
          <w:szCs w:val="28"/>
        </w:rPr>
        <w:t>- ________</w:t>
      </w:r>
      <w:r w:rsidR="00A12F26" w:rsidRPr="00452888">
        <w:rPr>
          <w:rFonts w:ascii="Times New Roman" w:hAnsi="Times New Roman" w:cs="Times New Roman"/>
          <w:sz w:val="28"/>
          <w:szCs w:val="28"/>
        </w:rPr>
        <w:t>.</w:t>
      </w:r>
      <w:r w:rsidR="00A12F26"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19"/>
      </w:r>
    </w:p>
    <w:p w:rsidR="00E26AD6" w:rsidRPr="00452888" w:rsidRDefault="00A12F26" w:rsidP="00A12F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223B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="00E26AD6" w:rsidRPr="0045288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срок</w:t>
      </w:r>
      <w:r w:rsidR="00E26AD6" w:rsidRPr="0045288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B5E2F" w:rsidRDefault="00E26AD6" w:rsidP="0085399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2)</w:t>
      </w:r>
      <w:r w:rsidR="0091366B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отчет об осуществлении расходов</w:t>
      </w:r>
      <w:r w:rsidR="00853993" w:rsidRPr="00452888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является Субсидия</w:t>
      </w:r>
      <w:r w:rsidRPr="0045288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</w:p>
    <w:p w:rsidR="00E26AD6" w:rsidRPr="00452888" w:rsidRDefault="006A38FF" w:rsidP="00853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E26AD6" w:rsidRPr="00452888">
        <w:rPr>
          <w:rFonts w:ascii="Times New Roman" w:hAnsi="Times New Roman" w:cs="Times New Roman"/>
          <w:sz w:val="28"/>
          <w:szCs w:val="28"/>
        </w:rPr>
        <w:t>__</w:t>
      </w:r>
      <w:r w:rsidR="00853993" w:rsidRPr="00452888">
        <w:rPr>
          <w:rFonts w:ascii="Times New Roman" w:hAnsi="Times New Roman" w:cs="Times New Roman"/>
          <w:sz w:val="28"/>
          <w:szCs w:val="28"/>
        </w:rPr>
        <w:t>__</w:t>
      </w:r>
      <w:r w:rsidR="00E26AD6" w:rsidRPr="00452888">
        <w:rPr>
          <w:rFonts w:ascii="Times New Roman" w:hAnsi="Times New Roman" w:cs="Times New Roman"/>
          <w:sz w:val="28"/>
          <w:szCs w:val="28"/>
        </w:rPr>
        <w:t>к</w:t>
      </w:r>
      <w:r w:rsidR="00DB5E2F">
        <w:rPr>
          <w:rFonts w:ascii="Times New Roman" w:hAnsi="Times New Roman" w:cs="Times New Roman"/>
          <w:sz w:val="28"/>
          <w:szCs w:val="28"/>
        </w:rPr>
        <w:t xml:space="preserve"> </w:t>
      </w:r>
      <w:r w:rsidR="00E26AD6" w:rsidRPr="00452888">
        <w:rPr>
          <w:rFonts w:ascii="Times New Roman" w:hAnsi="Times New Roman" w:cs="Times New Roman"/>
          <w:sz w:val="28"/>
          <w:szCs w:val="28"/>
        </w:rPr>
        <w:t xml:space="preserve">настоящему Соглашению (Договору), </w:t>
      </w:r>
      <w:r w:rsidR="00A12F26">
        <w:rPr>
          <w:rFonts w:ascii="Times New Roman" w:hAnsi="Times New Roman" w:cs="Times New Roman"/>
          <w:sz w:val="28"/>
          <w:szCs w:val="28"/>
        </w:rPr>
        <w:t xml:space="preserve">- </w:t>
      </w:r>
      <w:r w:rsidR="00E26AD6" w:rsidRPr="00452888">
        <w:rPr>
          <w:rFonts w:ascii="Times New Roman" w:hAnsi="Times New Roman" w:cs="Times New Roman"/>
          <w:sz w:val="28"/>
          <w:szCs w:val="28"/>
        </w:rPr>
        <w:t xml:space="preserve"> __________. </w:t>
      </w:r>
    </w:p>
    <w:p w:rsidR="00E26AD6" w:rsidRPr="00452888" w:rsidRDefault="00A12F26" w:rsidP="00E2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</w:t>
      </w:r>
      <w:r w:rsidR="00E26AD6"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4138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</w:t>
      </w:r>
      <w:r w:rsidR="00E26AD6" w:rsidRPr="0045288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срок</w:t>
      </w:r>
      <w:r w:rsidR="00E26AD6" w:rsidRPr="0045288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748E1" w:rsidRPr="00452888" w:rsidRDefault="00E26AD6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3)</w:t>
      </w:r>
      <w:r w:rsidR="0091366B" w:rsidRPr="00452888">
        <w:rPr>
          <w:rFonts w:ascii="Times New Roman" w:hAnsi="Times New Roman" w:cs="Times New Roman"/>
          <w:sz w:val="28"/>
          <w:szCs w:val="28"/>
        </w:rPr>
        <w:t> </w:t>
      </w:r>
      <w:r w:rsidR="002748E1" w:rsidRPr="00452888">
        <w:rPr>
          <w:rFonts w:ascii="Times New Roman" w:hAnsi="Times New Roman" w:cs="Times New Roman"/>
          <w:sz w:val="28"/>
          <w:szCs w:val="28"/>
        </w:rPr>
        <w:t>___________- ______</w:t>
      </w:r>
      <w:r w:rsidR="00A12F26">
        <w:rPr>
          <w:rFonts w:ascii="Times New Roman" w:hAnsi="Times New Roman" w:cs="Times New Roman"/>
          <w:sz w:val="28"/>
          <w:szCs w:val="28"/>
        </w:rPr>
        <w:t>...</w:t>
      </w:r>
      <w:r w:rsidR="00A12F26"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20"/>
      </w:r>
    </w:p>
    <w:p w:rsidR="000E7778" w:rsidRPr="00452888" w:rsidRDefault="000E7778" w:rsidP="009136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документа)  (</w:t>
      </w:r>
      <w:r w:rsidR="00A12F26">
        <w:rPr>
          <w:rFonts w:ascii="Times New Roman" w:hAnsi="Times New Roman" w:cs="Times New Roman"/>
          <w:sz w:val="28"/>
          <w:szCs w:val="28"/>
          <w:vertAlign w:val="superscript"/>
        </w:rPr>
        <w:t>срок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145F7" w:rsidRPr="00452888" w:rsidRDefault="00A12F26" w:rsidP="00A10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748E1" w:rsidRPr="00452888">
        <w:rPr>
          <w:rFonts w:ascii="Times New Roman" w:hAnsi="Times New Roman" w:cs="Times New Roman"/>
          <w:sz w:val="28"/>
          <w:szCs w:val="28"/>
        </w:rPr>
        <w:t>2.1.</w:t>
      </w:r>
      <w:r w:rsidR="006A38FF" w:rsidRPr="00452888">
        <w:rPr>
          <w:rFonts w:ascii="Times New Roman" w:hAnsi="Times New Roman" w:cs="Times New Roman"/>
          <w:sz w:val="28"/>
          <w:szCs w:val="28"/>
        </w:rPr>
        <w:t>7</w:t>
      </w:r>
      <w:r w:rsidR="002748E1" w:rsidRPr="00452888">
        <w:rPr>
          <w:rFonts w:ascii="Times New Roman" w:hAnsi="Times New Roman" w:cs="Times New Roman"/>
          <w:sz w:val="28"/>
          <w:szCs w:val="28"/>
        </w:rPr>
        <w:t>.</w:t>
      </w:r>
      <w:r w:rsidR="0091366B" w:rsidRPr="00452888">
        <w:rPr>
          <w:rFonts w:ascii="Times New Roman" w:hAnsi="Times New Roman" w:cs="Times New Roman"/>
          <w:sz w:val="28"/>
          <w:szCs w:val="28"/>
        </w:rPr>
        <w:t> </w:t>
      </w:r>
      <w:r w:rsidR="002748E1" w:rsidRPr="00452888">
        <w:rPr>
          <w:rFonts w:ascii="Times New Roman" w:hAnsi="Times New Roman" w:cs="Times New Roman"/>
          <w:sz w:val="28"/>
          <w:szCs w:val="28"/>
        </w:rPr>
        <w:t>Устранять выявленные Главным распорядителем и орган</w:t>
      </w:r>
      <w:r w:rsidR="007B6121" w:rsidRPr="00452888">
        <w:rPr>
          <w:rFonts w:ascii="Times New Roman" w:hAnsi="Times New Roman" w:cs="Times New Roman"/>
          <w:sz w:val="28"/>
          <w:szCs w:val="28"/>
        </w:rPr>
        <w:t>ом</w:t>
      </w:r>
      <w:r w:rsidR="002748E1" w:rsidRPr="00452888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 w:rsidR="0009515F"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21"/>
      </w:r>
      <w:r w:rsidR="002748E1" w:rsidRPr="00452888">
        <w:rPr>
          <w:rFonts w:ascii="Times New Roman" w:hAnsi="Times New Roman" w:cs="Times New Roman"/>
          <w:sz w:val="28"/>
          <w:szCs w:val="28"/>
        </w:rPr>
        <w:t xml:space="preserve"> нарушения порядка, целей и условий предоставления Субсидии</w:t>
      </w:r>
      <w:r w:rsidR="00C21F14" w:rsidRPr="00452888">
        <w:rPr>
          <w:rFonts w:ascii="Times New Roman" w:hAnsi="Times New Roman" w:cs="Times New Roman"/>
          <w:sz w:val="28"/>
          <w:szCs w:val="28"/>
        </w:rPr>
        <w:t xml:space="preserve"> в </w:t>
      </w:r>
      <w:r w:rsidR="00E81CF9" w:rsidRPr="00452888">
        <w:rPr>
          <w:rFonts w:ascii="Times New Roman" w:hAnsi="Times New Roman" w:cs="Times New Roman"/>
          <w:sz w:val="28"/>
          <w:szCs w:val="28"/>
        </w:rPr>
        <w:t>установленные сроки</w:t>
      </w:r>
      <w:r w:rsidR="002748E1" w:rsidRPr="00452888">
        <w:rPr>
          <w:rFonts w:ascii="Times New Roman" w:hAnsi="Times New Roman" w:cs="Times New Roman"/>
          <w:sz w:val="28"/>
          <w:szCs w:val="28"/>
        </w:rPr>
        <w:t>.</w:t>
      </w:r>
    </w:p>
    <w:p w:rsidR="002748E1" w:rsidRPr="00452888" w:rsidRDefault="002748E1" w:rsidP="00A10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2.1.</w:t>
      </w:r>
      <w:r w:rsidR="006A38FF" w:rsidRPr="00452888">
        <w:rPr>
          <w:rFonts w:ascii="Times New Roman" w:hAnsi="Times New Roman" w:cs="Times New Roman"/>
          <w:sz w:val="28"/>
          <w:szCs w:val="28"/>
        </w:rPr>
        <w:t>8</w:t>
      </w:r>
      <w:r w:rsidRPr="00452888">
        <w:rPr>
          <w:rFonts w:ascii="Times New Roman" w:hAnsi="Times New Roman" w:cs="Times New Roman"/>
          <w:sz w:val="28"/>
          <w:szCs w:val="28"/>
        </w:rPr>
        <w:t>.</w:t>
      </w:r>
      <w:r w:rsidR="0091366B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 xml:space="preserve">Обеспечить возврат Субсидии в бюджет </w:t>
      </w:r>
      <w:r w:rsidR="00E83A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  <w:r w:rsidR="00F145F7" w:rsidRPr="00452888">
        <w:rPr>
          <w:rFonts w:ascii="Times New Roman" w:hAnsi="Times New Roman" w:cs="Times New Roman"/>
          <w:sz w:val="28"/>
          <w:szCs w:val="28"/>
        </w:rPr>
        <w:t>в случае нарушения условий, установленных при предоставлении Субсидии, выявленного в том числе по фактам проверок, проведенных Главным распорядителем и органом муниципального финансового контроля</w:t>
      </w:r>
      <w:r w:rsidR="00F145F7"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22"/>
      </w:r>
      <w:r w:rsidR="00F145F7" w:rsidRPr="00452888">
        <w:rPr>
          <w:rFonts w:ascii="Times New Roman" w:hAnsi="Times New Roman" w:cs="Times New Roman"/>
          <w:sz w:val="28"/>
          <w:szCs w:val="28"/>
        </w:rPr>
        <w:t xml:space="preserve">, </w:t>
      </w:r>
      <w:r w:rsidR="00B94648" w:rsidRPr="00452888">
        <w:rPr>
          <w:rFonts w:ascii="Times New Roman" w:hAnsi="Times New Roman" w:cs="Times New Roman"/>
          <w:sz w:val="28"/>
          <w:szCs w:val="28"/>
        </w:rPr>
        <w:t>а также в случае не</w:t>
      </w:r>
      <w:r w:rsidR="00E83A17">
        <w:rPr>
          <w:rFonts w:ascii="Times New Roman" w:hAnsi="Times New Roman" w:cs="Times New Roman"/>
          <w:sz w:val="28"/>
          <w:szCs w:val="28"/>
        </w:rPr>
        <w:t xml:space="preserve"> </w:t>
      </w:r>
      <w:r w:rsidR="00B94648" w:rsidRPr="00452888">
        <w:rPr>
          <w:rFonts w:ascii="Times New Roman" w:hAnsi="Times New Roman" w:cs="Times New Roman"/>
          <w:sz w:val="28"/>
          <w:szCs w:val="28"/>
        </w:rPr>
        <w:t>достижения</w:t>
      </w:r>
      <w:r w:rsidR="00A12F26">
        <w:rPr>
          <w:rFonts w:ascii="Times New Roman" w:hAnsi="Times New Roman" w:cs="Times New Roman"/>
          <w:sz w:val="28"/>
          <w:szCs w:val="28"/>
        </w:rPr>
        <w:t xml:space="preserve"> </w:t>
      </w:r>
      <w:r w:rsidR="001561C3" w:rsidRPr="00452888">
        <w:rPr>
          <w:rFonts w:ascii="Times New Roman" w:hAnsi="Times New Roman" w:cs="Times New Roman"/>
          <w:sz w:val="28"/>
          <w:szCs w:val="28"/>
        </w:rPr>
        <w:t>значений результат</w:t>
      </w:r>
      <w:proofErr w:type="gramStart"/>
      <w:r w:rsidR="001561C3" w:rsidRPr="0045288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1561C3" w:rsidRPr="004528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561C3" w:rsidRPr="0045288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561C3" w:rsidRPr="00452888">
        <w:rPr>
          <w:rFonts w:ascii="Times New Roman" w:hAnsi="Times New Roman" w:cs="Times New Roman"/>
          <w:sz w:val="28"/>
          <w:szCs w:val="28"/>
        </w:rPr>
        <w:t>) и показателя(-ей), необходим</w:t>
      </w:r>
      <w:r w:rsidR="00063DD5" w:rsidRPr="00452888">
        <w:rPr>
          <w:rFonts w:ascii="Times New Roman" w:hAnsi="Times New Roman" w:cs="Times New Roman"/>
          <w:sz w:val="28"/>
          <w:szCs w:val="28"/>
        </w:rPr>
        <w:t>ого(-</w:t>
      </w:r>
      <w:r w:rsidR="001561C3" w:rsidRPr="00452888">
        <w:rPr>
          <w:rFonts w:ascii="Times New Roman" w:hAnsi="Times New Roman" w:cs="Times New Roman"/>
          <w:sz w:val="28"/>
          <w:szCs w:val="28"/>
        </w:rPr>
        <w:t>ых</w:t>
      </w:r>
      <w:r w:rsidR="00063DD5" w:rsidRPr="00452888">
        <w:rPr>
          <w:rFonts w:ascii="Times New Roman" w:hAnsi="Times New Roman" w:cs="Times New Roman"/>
          <w:sz w:val="28"/>
          <w:szCs w:val="28"/>
        </w:rPr>
        <w:t>)</w:t>
      </w:r>
      <w:r w:rsidR="001561C3" w:rsidRPr="00452888">
        <w:rPr>
          <w:rFonts w:ascii="Times New Roman" w:hAnsi="Times New Roman" w:cs="Times New Roman"/>
          <w:sz w:val="28"/>
          <w:szCs w:val="28"/>
        </w:rPr>
        <w:t xml:space="preserve"> для достижения результат</w:t>
      </w:r>
      <w:r w:rsidR="00063DD5" w:rsidRPr="00452888">
        <w:rPr>
          <w:rFonts w:ascii="Times New Roman" w:hAnsi="Times New Roman" w:cs="Times New Roman"/>
          <w:sz w:val="28"/>
          <w:szCs w:val="28"/>
        </w:rPr>
        <w:t>а(-</w:t>
      </w:r>
      <w:proofErr w:type="spellStart"/>
      <w:r w:rsidR="001561C3" w:rsidRPr="0045288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63DD5" w:rsidRPr="00452888">
        <w:rPr>
          <w:rFonts w:ascii="Times New Roman" w:hAnsi="Times New Roman" w:cs="Times New Roman"/>
          <w:sz w:val="28"/>
          <w:szCs w:val="28"/>
        </w:rPr>
        <w:t>)</w:t>
      </w:r>
      <w:r w:rsidR="001561C3" w:rsidRPr="00452888">
        <w:rPr>
          <w:rFonts w:ascii="Times New Roman" w:hAnsi="Times New Roman" w:cs="Times New Roman"/>
          <w:sz w:val="28"/>
          <w:szCs w:val="28"/>
        </w:rPr>
        <w:t xml:space="preserve"> предоставления Субсидии,</w:t>
      </w:r>
      <w:r w:rsidR="00A12F26">
        <w:rPr>
          <w:rFonts w:ascii="Times New Roman" w:hAnsi="Times New Roman" w:cs="Times New Roman"/>
          <w:sz w:val="28"/>
          <w:szCs w:val="28"/>
        </w:rPr>
        <w:t xml:space="preserve"> - </w:t>
      </w:r>
      <w:r w:rsidRPr="00452888">
        <w:rPr>
          <w:rFonts w:ascii="Times New Roman" w:hAnsi="Times New Roman" w:cs="Times New Roman"/>
          <w:sz w:val="28"/>
          <w:szCs w:val="28"/>
        </w:rPr>
        <w:t>в случаях и в сроки, установленные Порядком.</w:t>
      </w:r>
    </w:p>
    <w:p w:rsidR="002748E1" w:rsidRDefault="002748E1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2.1.</w:t>
      </w:r>
      <w:r w:rsidR="006A38FF" w:rsidRPr="00452888">
        <w:rPr>
          <w:rFonts w:ascii="Times New Roman" w:hAnsi="Times New Roman" w:cs="Times New Roman"/>
          <w:sz w:val="28"/>
          <w:szCs w:val="28"/>
        </w:rPr>
        <w:t>9</w:t>
      </w:r>
      <w:r w:rsidRPr="00452888">
        <w:rPr>
          <w:rFonts w:ascii="Times New Roman" w:hAnsi="Times New Roman" w:cs="Times New Roman"/>
          <w:sz w:val="28"/>
          <w:szCs w:val="28"/>
        </w:rPr>
        <w:t>.</w:t>
      </w:r>
      <w:r w:rsidR="0091366B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Обеспечить исполнение иных мер ответственности за нарушение условий предоставления Субсидии</w:t>
      </w:r>
      <w:r w:rsidR="00C21F14" w:rsidRPr="00452888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Порядком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23"/>
      </w:r>
      <w:r w:rsidRPr="00452888">
        <w:rPr>
          <w:rStyle w:val="af"/>
          <w:rFonts w:ascii="Times New Roman" w:hAnsi="Times New Roman" w:cs="Times New Roman"/>
          <w:sz w:val="28"/>
          <w:szCs w:val="28"/>
          <w:vertAlign w:val="baseline"/>
        </w:rPr>
        <w:t>.</w:t>
      </w:r>
    </w:p>
    <w:p w:rsidR="008D278A" w:rsidRPr="00452888" w:rsidRDefault="002748E1" w:rsidP="00273A29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2888">
        <w:rPr>
          <w:rFonts w:ascii="Times New Roman" w:hAnsi="Times New Roman" w:cs="Times New Roman"/>
          <w:sz w:val="28"/>
          <w:szCs w:val="28"/>
        </w:rPr>
        <w:t>2.1.</w:t>
      </w:r>
      <w:r w:rsidR="006A38FF" w:rsidRPr="00452888">
        <w:rPr>
          <w:rFonts w:ascii="Times New Roman" w:hAnsi="Times New Roman" w:cs="Times New Roman"/>
          <w:sz w:val="28"/>
          <w:szCs w:val="28"/>
        </w:rPr>
        <w:t>10</w:t>
      </w:r>
      <w:r w:rsidR="00387DCD" w:rsidRPr="00452888">
        <w:rPr>
          <w:rFonts w:ascii="Times New Roman" w:hAnsi="Times New Roman" w:cs="Times New Roman"/>
          <w:sz w:val="28"/>
          <w:szCs w:val="28"/>
        </w:rPr>
        <w:t>.</w:t>
      </w:r>
      <w:r w:rsidR="0091366B" w:rsidRPr="0045288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31803" w:rsidRPr="00452888">
        <w:rPr>
          <w:rFonts w:ascii="Times New Roman" w:hAnsi="Times New Roman" w:cs="Times New Roman"/>
          <w:sz w:val="28"/>
          <w:szCs w:val="28"/>
        </w:rPr>
        <w:t>Возвратить</w:t>
      </w:r>
      <w:r w:rsidR="00A12F26">
        <w:rPr>
          <w:rFonts w:ascii="Times New Roman" w:hAnsi="Times New Roman" w:cs="Times New Roman"/>
          <w:sz w:val="28"/>
          <w:szCs w:val="28"/>
        </w:rPr>
        <w:t xml:space="preserve"> </w:t>
      </w:r>
      <w:r w:rsidR="00531803" w:rsidRPr="00452888">
        <w:rPr>
          <w:rFonts w:ascii="Times New Roman" w:hAnsi="Times New Roman" w:cs="Times New Roman"/>
          <w:sz w:val="28"/>
          <w:szCs w:val="28"/>
        </w:rPr>
        <w:t xml:space="preserve">неиспользованный </w:t>
      </w:r>
      <w:r w:rsidR="00387DCD" w:rsidRPr="00452888">
        <w:rPr>
          <w:rFonts w:ascii="Times New Roman" w:hAnsi="Times New Roman" w:cs="Times New Roman"/>
          <w:sz w:val="28"/>
          <w:szCs w:val="28"/>
        </w:rPr>
        <w:t>остат</w:t>
      </w:r>
      <w:r w:rsidR="00531803" w:rsidRPr="00452888">
        <w:rPr>
          <w:rFonts w:ascii="Times New Roman" w:hAnsi="Times New Roman" w:cs="Times New Roman"/>
          <w:sz w:val="28"/>
          <w:szCs w:val="28"/>
        </w:rPr>
        <w:t>о</w:t>
      </w:r>
      <w:r w:rsidR="00387DCD" w:rsidRPr="00452888">
        <w:rPr>
          <w:rFonts w:ascii="Times New Roman" w:hAnsi="Times New Roman" w:cs="Times New Roman"/>
          <w:sz w:val="28"/>
          <w:szCs w:val="28"/>
        </w:rPr>
        <w:t xml:space="preserve">к </w:t>
      </w:r>
      <w:r w:rsidR="00387DCD" w:rsidRPr="0045288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</w:t>
      </w:r>
      <w:r w:rsidR="00531803" w:rsidRPr="00452888">
        <w:rPr>
          <w:rFonts w:ascii="Times New Roman" w:hAnsi="Times New Roman" w:cs="Times New Roman"/>
          <w:sz w:val="28"/>
          <w:szCs w:val="28"/>
        </w:rPr>
        <w:t xml:space="preserve"> в доход бюджета </w:t>
      </w:r>
      <w:r w:rsidR="001624AC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="00531803" w:rsidRPr="004528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отсутствия решения Главного распорядителя, согласованного с </w:t>
      </w:r>
      <w:r w:rsidR="001624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Финансовым управлением </w:t>
      </w:r>
      <w:r w:rsidR="00531803" w:rsidRPr="004528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1624A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«Сосногорск»</w:t>
      </w:r>
      <w:r w:rsidR="005261F5" w:rsidRPr="0045288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31803" w:rsidRPr="004528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</w:t>
      </w:r>
      <w:r w:rsidR="00531803" w:rsidRPr="00452888">
        <w:rPr>
          <w:rFonts w:ascii="Times New Roman" w:hAnsi="Times New Roman" w:cs="Times New Roman"/>
          <w:sz w:val="28"/>
          <w:szCs w:val="28"/>
        </w:rPr>
        <w:t>наличии у Получателя субсидии потребности в направлении не использованного в 20__</w:t>
      </w:r>
      <w:r w:rsidR="00A12F26">
        <w:rPr>
          <w:rFonts w:ascii="Times New Roman" w:hAnsi="Times New Roman" w:cs="Times New Roman"/>
          <w:sz w:val="28"/>
          <w:szCs w:val="28"/>
        </w:rPr>
        <w:t xml:space="preserve"> </w:t>
      </w:r>
      <w:r w:rsidR="00531803" w:rsidRPr="00452888">
        <w:rPr>
          <w:rFonts w:ascii="Times New Roman" w:hAnsi="Times New Roman" w:cs="Times New Roman"/>
          <w:sz w:val="28"/>
          <w:szCs w:val="28"/>
        </w:rPr>
        <w:t>году</w:t>
      </w:r>
      <w:r w:rsidR="00531803"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24"/>
      </w:r>
      <w:r w:rsidR="00531803" w:rsidRPr="00452888">
        <w:rPr>
          <w:rFonts w:ascii="Times New Roman" w:hAnsi="Times New Roman" w:cs="Times New Roman"/>
          <w:sz w:val="28"/>
          <w:szCs w:val="28"/>
        </w:rPr>
        <w:t xml:space="preserve"> остатка Субсидии на цели, указанные в пункте </w:t>
      </w:r>
      <w:r w:rsidR="005261F5" w:rsidRPr="00452888">
        <w:rPr>
          <w:rFonts w:ascii="Times New Roman" w:hAnsi="Times New Roman" w:cs="Times New Roman"/>
          <w:sz w:val="28"/>
          <w:szCs w:val="28"/>
        </w:rPr>
        <w:t>1.1</w:t>
      </w:r>
      <w:r w:rsidR="001561C3" w:rsidRPr="00452888">
        <w:rPr>
          <w:rFonts w:ascii="Times New Roman" w:hAnsi="Times New Roman" w:cs="Times New Roman"/>
          <w:sz w:val="28"/>
          <w:szCs w:val="28"/>
        </w:rPr>
        <w:t>.</w:t>
      </w:r>
      <w:r w:rsidR="0091366B" w:rsidRPr="00452888">
        <w:rPr>
          <w:rFonts w:ascii="Times New Roman" w:hAnsi="Times New Roman" w:cs="Times New Roman"/>
          <w:sz w:val="28"/>
          <w:szCs w:val="28"/>
        </w:rPr>
        <w:t> </w:t>
      </w:r>
      <w:r w:rsidR="00531803" w:rsidRPr="00452888">
        <w:rPr>
          <w:rFonts w:ascii="Times New Roman" w:hAnsi="Times New Roman" w:cs="Times New Roman"/>
          <w:sz w:val="28"/>
          <w:szCs w:val="28"/>
        </w:rPr>
        <w:t xml:space="preserve">настоящего Соглашения (Договора) </w:t>
      </w:r>
      <w:r w:rsidR="00A102C5">
        <w:rPr>
          <w:rFonts w:ascii="Times New Roman" w:hAnsi="Times New Roman" w:cs="Times New Roman"/>
          <w:sz w:val="28"/>
          <w:szCs w:val="28"/>
        </w:rPr>
        <w:t xml:space="preserve">- </w:t>
      </w:r>
      <w:r w:rsidR="00531803" w:rsidRPr="00452888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D7EE0">
        <w:rPr>
          <w:rFonts w:ascii="Times New Roman" w:hAnsi="Times New Roman" w:cs="Times New Roman"/>
          <w:sz w:val="28"/>
          <w:szCs w:val="28"/>
        </w:rPr>
        <w:t xml:space="preserve">    </w:t>
      </w:r>
      <w:r w:rsidR="00531803" w:rsidRPr="00452888">
        <w:rPr>
          <w:rFonts w:ascii="Times New Roman" w:hAnsi="Times New Roman" w:cs="Times New Roman"/>
          <w:sz w:val="28"/>
          <w:szCs w:val="28"/>
        </w:rPr>
        <w:t>"___" _________ 20__ г.</w:t>
      </w:r>
      <w:r w:rsidR="00531803"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25"/>
      </w:r>
      <w:proofErr w:type="gramEnd"/>
    </w:p>
    <w:p w:rsidR="008D278A" w:rsidRPr="00452888" w:rsidRDefault="008D278A" w:rsidP="007D7EE0">
      <w:pPr>
        <w:pStyle w:val="ConsPlusNonformat"/>
        <w:ind w:firstLine="709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452888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(</w:t>
      </w:r>
      <w:proofErr w:type="gramStart"/>
      <w:r w:rsidR="00A102C5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календарная дата</w:t>
      </w:r>
      <w:proofErr w:type="gramEnd"/>
      <w:r w:rsidRPr="00452888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)</w:t>
      </w:r>
    </w:p>
    <w:p w:rsidR="0004002E" w:rsidRPr="00452888" w:rsidRDefault="002748E1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2.1.1</w:t>
      </w:r>
      <w:r w:rsidR="006A38FF" w:rsidRPr="00452888">
        <w:rPr>
          <w:rFonts w:ascii="Times New Roman" w:hAnsi="Times New Roman" w:cs="Times New Roman"/>
          <w:sz w:val="28"/>
          <w:szCs w:val="28"/>
        </w:rPr>
        <w:t>1</w:t>
      </w:r>
      <w:r w:rsidRPr="00452888">
        <w:rPr>
          <w:rFonts w:ascii="Times New Roman" w:hAnsi="Times New Roman" w:cs="Times New Roman"/>
          <w:sz w:val="28"/>
          <w:szCs w:val="28"/>
        </w:rPr>
        <w:t>.</w:t>
      </w:r>
      <w:r w:rsidR="0091366B" w:rsidRPr="00452888">
        <w:rPr>
          <w:rFonts w:ascii="Times New Roman" w:hAnsi="Times New Roman" w:cs="Times New Roman"/>
          <w:sz w:val="28"/>
          <w:szCs w:val="28"/>
        </w:rPr>
        <w:t> </w:t>
      </w:r>
      <w:r w:rsidR="002536DB" w:rsidRPr="00452888">
        <w:rPr>
          <w:rFonts w:ascii="Times New Roman" w:hAnsi="Times New Roman" w:cs="Times New Roman"/>
          <w:sz w:val="28"/>
          <w:szCs w:val="28"/>
        </w:rPr>
        <w:t>Не</w:t>
      </w:r>
      <w:r w:rsidRPr="00452888">
        <w:rPr>
          <w:rFonts w:ascii="Times New Roman" w:hAnsi="Times New Roman" w:cs="Times New Roman"/>
          <w:sz w:val="28"/>
          <w:szCs w:val="28"/>
        </w:rPr>
        <w:t xml:space="preserve"> приобрет</w:t>
      </w:r>
      <w:r w:rsidR="002536DB" w:rsidRPr="00452888">
        <w:rPr>
          <w:rFonts w:ascii="Times New Roman" w:hAnsi="Times New Roman" w:cs="Times New Roman"/>
          <w:sz w:val="28"/>
          <w:szCs w:val="28"/>
        </w:rPr>
        <w:t>ать</w:t>
      </w:r>
      <w:r w:rsidRPr="00452888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2536DB" w:rsidRPr="00452888">
        <w:rPr>
          <w:rFonts w:ascii="Times New Roman" w:hAnsi="Times New Roman" w:cs="Times New Roman"/>
          <w:sz w:val="28"/>
          <w:szCs w:val="28"/>
        </w:rPr>
        <w:t>Субсидии</w:t>
      </w:r>
      <w:r w:rsidRPr="00452888">
        <w:rPr>
          <w:rFonts w:ascii="Times New Roman" w:hAnsi="Times New Roman" w:cs="Times New Roman"/>
          <w:sz w:val="28"/>
          <w:szCs w:val="28"/>
        </w:rPr>
        <w:t xml:space="preserve"> иностранн</w:t>
      </w:r>
      <w:r w:rsidR="002536DB" w:rsidRPr="00452888">
        <w:rPr>
          <w:rFonts w:ascii="Times New Roman" w:hAnsi="Times New Roman" w:cs="Times New Roman"/>
          <w:sz w:val="28"/>
          <w:szCs w:val="28"/>
        </w:rPr>
        <w:t>ую</w:t>
      </w:r>
      <w:r w:rsidRPr="00452888">
        <w:rPr>
          <w:rFonts w:ascii="Times New Roman" w:hAnsi="Times New Roman" w:cs="Times New Roman"/>
          <w:sz w:val="28"/>
          <w:szCs w:val="28"/>
        </w:rPr>
        <w:t xml:space="preserve"> валют</w:t>
      </w:r>
      <w:r w:rsidR="002536DB" w:rsidRPr="00452888">
        <w:rPr>
          <w:rFonts w:ascii="Times New Roman" w:hAnsi="Times New Roman" w:cs="Times New Roman"/>
          <w:sz w:val="28"/>
          <w:szCs w:val="28"/>
        </w:rPr>
        <w:t>у</w:t>
      </w:r>
      <w:r w:rsidRPr="00452888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2536DB" w:rsidRPr="00452888">
        <w:rPr>
          <w:rFonts w:ascii="Times New Roman" w:hAnsi="Times New Roman" w:cs="Times New Roman"/>
          <w:sz w:val="28"/>
          <w:szCs w:val="28"/>
        </w:rPr>
        <w:t>операций, определенных в Порядке</w:t>
      </w:r>
      <w:r w:rsidRPr="00452888">
        <w:rPr>
          <w:rFonts w:ascii="Times New Roman" w:hAnsi="Times New Roman" w:cs="Times New Roman"/>
          <w:sz w:val="28"/>
          <w:szCs w:val="28"/>
        </w:rPr>
        <w:t>.</w:t>
      </w:r>
      <w:r w:rsidR="0004002E" w:rsidRPr="00452888">
        <w:rPr>
          <w:rFonts w:ascii="Times New Roman" w:hAnsi="Times New Roman" w:cs="Times New Roman"/>
          <w:sz w:val="28"/>
          <w:szCs w:val="28"/>
        </w:rPr>
        <w:t xml:space="preserve"> Указанный запрет распространяется на лиц, являющи</w:t>
      </w:r>
      <w:r w:rsidR="00A102C5">
        <w:rPr>
          <w:rFonts w:ascii="Times New Roman" w:hAnsi="Times New Roman" w:cs="Times New Roman"/>
          <w:sz w:val="28"/>
          <w:szCs w:val="28"/>
        </w:rPr>
        <w:t>х</w:t>
      </w:r>
      <w:r w:rsidR="0004002E" w:rsidRPr="00452888">
        <w:rPr>
          <w:rFonts w:ascii="Times New Roman" w:hAnsi="Times New Roman" w:cs="Times New Roman"/>
          <w:sz w:val="28"/>
          <w:szCs w:val="28"/>
        </w:rPr>
        <w:t>ся поставщиками (подрядчиками, исполнителями) по договорам (соглашениям), заключаемым в целях исполнения обязательств по настоящему Соглашению (Договору).</w:t>
      </w:r>
    </w:p>
    <w:p w:rsidR="002748E1" w:rsidRPr="00452888" w:rsidRDefault="002748E1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lastRenderedPageBreak/>
        <w:t>2.1.1</w:t>
      </w:r>
      <w:r w:rsidR="006A38FF" w:rsidRPr="00452888">
        <w:rPr>
          <w:rFonts w:ascii="Times New Roman" w:hAnsi="Times New Roman" w:cs="Times New Roman"/>
          <w:sz w:val="28"/>
          <w:szCs w:val="28"/>
        </w:rPr>
        <w:t>2</w:t>
      </w:r>
      <w:r w:rsidRPr="00452888">
        <w:rPr>
          <w:rFonts w:ascii="Times New Roman" w:hAnsi="Times New Roman" w:cs="Times New Roman"/>
          <w:sz w:val="28"/>
          <w:szCs w:val="28"/>
        </w:rPr>
        <w:t>.</w:t>
      </w:r>
      <w:r w:rsidR="0091366B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 xml:space="preserve">Вести обособленный аналитический учет операций, </w:t>
      </w:r>
      <w:r w:rsidR="005013AE" w:rsidRPr="00452888">
        <w:rPr>
          <w:rFonts w:ascii="Times New Roman" w:hAnsi="Times New Roman" w:cs="Times New Roman"/>
          <w:sz w:val="28"/>
          <w:szCs w:val="28"/>
        </w:rPr>
        <w:t>связанных с субсидируемой деятельностью</w:t>
      </w:r>
      <w:r w:rsidRPr="00452888">
        <w:rPr>
          <w:rFonts w:ascii="Times New Roman" w:hAnsi="Times New Roman" w:cs="Times New Roman"/>
          <w:sz w:val="28"/>
          <w:szCs w:val="28"/>
        </w:rPr>
        <w:t>.</w:t>
      </w:r>
    </w:p>
    <w:p w:rsidR="002748E1" w:rsidRPr="00452888" w:rsidRDefault="006A38FF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2.1.13</w:t>
      </w:r>
      <w:r w:rsidR="002536DB" w:rsidRPr="00452888">
        <w:rPr>
          <w:rFonts w:ascii="Times New Roman" w:hAnsi="Times New Roman" w:cs="Times New Roman"/>
          <w:sz w:val="28"/>
          <w:szCs w:val="28"/>
        </w:rPr>
        <w:t>.</w:t>
      </w:r>
      <w:r w:rsidR="0091366B" w:rsidRPr="00452888">
        <w:rPr>
          <w:rFonts w:ascii="Times New Roman" w:hAnsi="Times New Roman" w:cs="Times New Roman"/>
          <w:sz w:val="28"/>
          <w:szCs w:val="28"/>
        </w:rPr>
        <w:t> </w:t>
      </w:r>
      <w:r w:rsidR="002536DB" w:rsidRPr="00452888">
        <w:rPr>
          <w:rFonts w:ascii="Times New Roman" w:hAnsi="Times New Roman" w:cs="Times New Roman"/>
          <w:sz w:val="28"/>
          <w:szCs w:val="28"/>
        </w:rPr>
        <w:t xml:space="preserve">Направлять по запросу Главного </w:t>
      </w:r>
      <w:proofErr w:type="spellStart"/>
      <w:r w:rsidR="002536DB" w:rsidRPr="00452888">
        <w:rPr>
          <w:rFonts w:ascii="Times New Roman" w:hAnsi="Times New Roman" w:cs="Times New Roman"/>
          <w:sz w:val="28"/>
          <w:szCs w:val="28"/>
        </w:rPr>
        <w:t>распорядителя</w:t>
      </w:r>
      <w:r w:rsidR="002A6B64" w:rsidRPr="0045288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A6B64" w:rsidRPr="00452888">
        <w:rPr>
          <w:rFonts w:ascii="Times New Roman" w:hAnsi="Times New Roman" w:cs="Times New Roman"/>
          <w:sz w:val="28"/>
          <w:szCs w:val="28"/>
        </w:rPr>
        <w:t xml:space="preserve"> </w:t>
      </w:r>
      <w:r w:rsidR="002536DB" w:rsidRPr="00452888">
        <w:rPr>
          <w:rFonts w:ascii="Times New Roman" w:hAnsi="Times New Roman" w:cs="Times New Roman"/>
          <w:sz w:val="28"/>
          <w:szCs w:val="28"/>
        </w:rPr>
        <w:t xml:space="preserve">в сроки, указанные в запросе, </w:t>
      </w:r>
      <w:r w:rsidR="002748E1" w:rsidRPr="00452888">
        <w:rPr>
          <w:rFonts w:ascii="Times New Roman" w:hAnsi="Times New Roman" w:cs="Times New Roman"/>
          <w:sz w:val="28"/>
          <w:szCs w:val="28"/>
        </w:rPr>
        <w:t xml:space="preserve">документы и информацию, необходимые для осуществления </w:t>
      </w:r>
      <w:proofErr w:type="gramStart"/>
      <w:r w:rsidR="002748E1" w:rsidRPr="004528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748E1" w:rsidRPr="00452888">
        <w:rPr>
          <w:rFonts w:ascii="Times New Roman" w:hAnsi="Times New Roman" w:cs="Times New Roman"/>
          <w:sz w:val="28"/>
          <w:szCs w:val="28"/>
        </w:rPr>
        <w:t xml:space="preserve"> соблюдением порядка, целей и условий предоставления Субсидии.</w:t>
      </w:r>
    </w:p>
    <w:p w:rsidR="002748E1" w:rsidRPr="00452888" w:rsidRDefault="006A38FF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2.1.14</w:t>
      </w:r>
      <w:r w:rsidR="002748E1" w:rsidRPr="00452888">
        <w:rPr>
          <w:rFonts w:ascii="Times New Roman" w:hAnsi="Times New Roman" w:cs="Times New Roman"/>
          <w:sz w:val="28"/>
          <w:szCs w:val="28"/>
        </w:rPr>
        <w:t>.</w:t>
      </w:r>
      <w:r w:rsidR="0091366B" w:rsidRPr="00452888">
        <w:rPr>
          <w:rFonts w:ascii="Times New Roman" w:hAnsi="Times New Roman" w:cs="Times New Roman"/>
          <w:sz w:val="28"/>
          <w:szCs w:val="28"/>
        </w:rPr>
        <w:t> </w:t>
      </w:r>
      <w:r w:rsidR="002748E1" w:rsidRPr="00452888">
        <w:rPr>
          <w:rFonts w:ascii="Times New Roman" w:hAnsi="Times New Roman" w:cs="Times New Roman"/>
          <w:sz w:val="28"/>
          <w:szCs w:val="28"/>
        </w:rPr>
        <w:t>Обеспечивать полноту и достоверность сведений, представляемых Главному распорядителю в соответствии с на</w:t>
      </w:r>
      <w:r w:rsidR="002536DB" w:rsidRPr="00452888">
        <w:rPr>
          <w:rFonts w:ascii="Times New Roman" w:hAnsi="Times New Roman" w:cs="Times New Roman"/>
          <w:sz w:val="28"/>
          <w:szCs w:val="28"/>
        </w:rPr>
        <w:t>стоящим Соглашением (Договором).</w:t>
      </w:r>
    </w:p>
    <w:p w:rsidR="002748E1" w:rsidRPr="00452888" w:rsidRDefault="002748E1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28"/>
      <w:bookmarkStart w:id="1" w:name="Par340"/>
      <w:bookmarkEnd w:id="0"/>
      <w:bookmarkEnd w:id="1"/>
      <w:r w:rsidRPr="00452888">
        <w:rPr>
          <w:rFonts w:ascii="Times New Roman" w:hAnsi="Times New Roman" w:cs="Times New Roman"/>
          <w:sz w:val="28"/>
          <w:szCs w:val="28"/>
        </w:rPr>
        <w:t>2.1.1</w:t>
      </w:r>
      <w:r w:rsidR="006A38FF" w:rsidRPr="00452888">
        <w:rPr>
          <w:rFonts w:ascii="Times New Roman" w:hAnsi="Times New Roman" w:cs="Times New Roman"/>
          <w:sz w:val="28"/>
          <w:szCs w:val="28"/>
        </w:rPr>
        <w:t>5</w:t>
      </w:r>
      <w:r w:rsidRPr="00452888">
        <w:rPr>
          <w:rFonts w:ascii="Times New Roman" w:hAnsi="Times New Roman" w:cs="Times New Roman"/>
          <w:sz w:val="28"/>
          <w:szCs w:val="28"/>
        </w:rPr>
        <w:t>.</w:t>
      </w:r>
      <w:r w:rsidR="0091366B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 xml:space="preserve">Выполнять иные обязанности </w:t>
      </w:r>
      <w:r w:rsidR="002536DB" w:rsidRPr="00452888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 и </w:t>
      </w:r>
      <w:r w:rsidRPr="00452888">
        <w:rPr>
          <w:rFonts w:ascii="Times New Roman" w:hAnsi="Times New Roman" w:cs="Times New Roman"/>
          <w:sz w:val="28"/>
          <w:szCs w:val="28"/>
        </w:rPr>
        <w:t>Порядком, в том числе</w:t>
      </w:r>
      <w:r w:rsidR="006A75B5">
        <w:rPr>
          <w:rFonts w:ascii="Times New Roman" w:hAnsi="Times New Roman" w:cs="Times New Roman"/>
          <w:sz w:val="28"/>
          <w:szCs w:val="28"/>
        </w:rPr>
        <w:t>:</w:t>
      </w:r>
    </w:p>
    <w:p w:rsidR="002748E1" w:rsidRPr="00452888" w:rsidRDefault="002748E1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1) __________________________;</w:t>
      </w:r>
    </w:p>
    <w:p w:rsidR="002748E1" w:rsidRPr="00452888" w:rsidRDefault="002748E1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2)_______________________...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26"/>
      </w:r>
    </w:p>
    <w:p w:rsidR="00012121" w:rsidRPr="00452888" w:rsidRDefault="00012121" w:rsidP="000121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2.2. Главный распорядитель обязуется:</w:t>
      </w:r>
    </w:p>
    <w:p w:rsidR="00012121" w:rsidRPr="00452888" w:rsidRDefault="00012121" w:rsidP="000121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2.2.1. В течение ______________дней со дня поступления от Получателя</w:t>
      </w:r>
    </w:p>
    <w:p w:rsidR="00012121" w:rsidRPr="00452888" w:rsidRDefault="00012121" w:rsidP="00012121">
      <w:pPr>
        <w:pStyle w:val="ConsPlusNonformat"/>
        <w:ind w:firstLine="3119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6A75B5">
        <w:rPr>
          <w:rFonts w:ascii="Times New Roman" w:hAnsi="Times New Roman" w:cs="Times New Roman"/>
          <w:sz w:val="28"/>
          <w:szCs w:val="28"/>
          <w:vertAlign w:val="superscript"/>
        </w:rPr>
        <w:t>количество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12121" w:rsidRPr="00452888" w:rsidRDefault="00012121" w:rsidP="00012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субсидии документов, указанных в пункте 2.1.1. настоящего Соглашения (Договора), рассмотреть представленные документы и принять решение о финансировании или возврате документов без исполнения.</w:t>
      </w:r>
    </w:p>
    <w:p w:rsidR="00012121" w:rsidRPr="00452888" w:rsidRDefault="00012121" w:rsidP="000121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Документы могут быть возвращены по следующим основаниям:</w:t>
      </w:r>
    </w:p>
    <w:p w:rsidR="00012121" w:rsidRPr="00452888" w:rsidRDefault="00012121" w:rsidP="000121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1) ___________;</w:t>
      </w:r>
    </w:p>
    <w:p w:rsidR="00012121" w:rsidRPr="00452888" w:rsidRDefault="00012121" w:rsidP="000121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2) __________...</w:t>
      </w:r>
    </w:p>
    <w:p w:rsidR="00012121" w:rsidRPr="00452888" w:rsidRDefault="00012121" w:rsidP="000121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(основания для возврата документов)</w:t>
      </w:r>
    </w:p>
    <w:p w:rsidR="00012121" w:rsidRPr="00452888" w:rsidRDefault="00012121" w:rsidP="000121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Возврат документов осуществляется ______________.</w:t>
      </w:r>
      <w:r w:rsidR="00F20BD3"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27"/>
      </w:r>
    </w:p>
    <w:p w:rsidR="00012121" w:rsidRPr="00452888" w:rsidRDefault="00012121" w:rsidP="00012121">
      <w:pPr>
        <w:pStyle w:val="ConsPlusNonformat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(способ возврата документов)</w:t>
      </w:r>
    </w:p>
    <w:p w:rsidR="00012121" w:rsidRPr="00452888" w:rsidRDefault="00012121" w:rsidP="000121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2.2.2. Обеспечить перечисление Субсидии на счет Получателя субсидии в соответствии с разделом 1 настоящего Соглашения (Договора), 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>_______.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28"/>
      </w:r>
    </w:p>
    <w:p w:rsidR="00012121" w:rsidRPr="00452888" w:rsidRDefault="00012121" w:rsidP="00012121">
      <w:pPr>
        <w:pStyle w:val="ConsPlusNonformat"/>
        <w:ind w:firstLine="623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(период/дата/ссылка на план-график)</w:t>
      </w:r>
    </w:p>
    <w:p w:rsidR="00012121" w:rsidRPr="00452888" w:rsidRDefault="00012121" w:rsidP="000121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2.2.3. Осуществлять проверку представляемых Получателем субсидии документов, в том числе на соответствие Порядку, оценку достижения Получателем субсидии значени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288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52888">
        <w:rPr>
          <w:rFonts w:ascii="Times New Roman" w:hAnsi="Times New Roman" w:cs="Times New Roman"/>
          <w:sz w:val="28"/>
          <w:szCs w:val="28"/>
        </w:rPr>
        <w:t>) результата(-</w:t>
      </w:r>
      <w:proofErr w:type="spellStart"/>
      <w:r w:rsidRPr="0045288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2888">
        <w:rPr>
          <w:rFonts w:ascii="Times New Roman" w:hAnsi="Times New Roman" w:cs="Times New Roman"/>
          <w:sz w:val="28"/>
          <w:szCs w:val="28"/>
        </w:rPr>
        <w:t>) предоставления Субсидии, показателя(-ей) результата(-</w:t>
      </w:r>
      <w:proofErr w:type="spellStart"/>
      <w:r w:rsidRPr="0045288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2888">
        <w:rPr>
          <w:rFonts w:ascii="Times New Roman" w:hAnsi="Times New Roman" w:cs="Times New Roman"/>
          <w:sz w:val="28"/>
          <w:szCs w:val="28"/>
        </w:rPr>
        <w:t>), необходимого(-ых) для достижения результата(-</w:t>
      </w:r>
      <w:proofErr w:type="spellStart"/>
      <w:r w:rsidRPr="0045288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2888">
        <w:rPr>
          <w:rFonts w:ascii="Times New Roman" w:hAnsi="Times New Roman" w:cs="Times New Roman"/>
          <w:sz w:val="28"/>
          <w:szCs w:val="28"/>
        </w:rPr>
        <w:t>) предоставления Субсидии, в соответствии с порядком расчета, установленн</w:t>
      </w:r>
      <w:r w:rsidR="00EF0A5E">
        <w:rPr>
          <w:rFonts w:ascii="Times New Roman" w:hAnsi="Times New Roman" w:cs="Times New Roman"/>
          <w:sz w:val="28"/>
          <w:szCs w:val="28"/>
        </w:rPr>
        <w:t>ым</w:t>
      </w:r>
      <w:r w:rsidRPr="00452888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29"/>
      </w:r>
      <w:r w:rsidRPr="00452888">
        <w:rPr>
          <w:rFonts w:ascii="Times New Roman" w:hAnsi="Times New Roman" w:cs="Times New Roman"/>
          <w:sz w:val="28"/>
          <w:szCs w:val="28"/>
        </w:rPr>
        <w:t>, рассматривать предложения и иную информацию, направленную Получателем в рамках Соглашения (Договора), в течение ______ и уведомлять Получателя о принятом решении (при необходимости).</w:t>
      </w:r>
    </w:p>
    <w:p w:rsidR="00012121" w:rsidRPr="00452888" w:rsidRDefault="00012121" w:rsidP="000121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2351" w:rsidRDefault="00012121" w:rsidP="0086235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lastRenderedPageBreak/>
        <w:t>2.2.4. Направлять разъяснения Получателю субсидии по вопросам, связанным с исполнением настоящего Соглашения (Договора), в течение _____</w:t>
      </w:r>
      <w:r w:rsidR="00862351">
        <w:rPr>
          <w:rFonts w:ascii="Times New Roman" w:hAnsi="Times New Roman" w:cs="Times New Roman"/>
          <w:sz w:val="28"/>
          <w:szCs w:val="28"/>
        </w:rPr>
        <w:t xml:space="preserve">____ </w:t>
      </w:r>
      <w:r w:rsidRPr="00452888">
        <w:rPr>
          <w:rFonts w:ascii="Times New Roman" w:hAnsi="Times New Roman" w:cs="Times New Roman"/>
          <w:sz w:val="28"/>
          <w:szCs w:val="28"/>
        </w:rPr>
        <w:t xml:space="preserve">со дня 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получения обращения Получателя субсидии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>.</w:t>
      </w:r>
    </w:p>
    <w:p w:rsidR="00862351" w:rsidRPr="00862351" w:rsidRDefault="00862351" w:rsidP="008623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62351">
        <w:rPr>
          <w:rFonts w:ascii="Times New Roman" w:hAnsi="Times New Roman" w:cs="Times New Roman"/>
        </w:rPr>
        <w:t>(срок)</w:t>
      </w:r>
    </w:p>
    <w:p w:rsidR="00012121" w:rsidRPr="00452888" w:rsidRDefault="00012121" w:rsidP="000121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2.2.5. Осуществлять 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соблюдением Получателем субсидии порядка, условий и целей предоставления Субсидии, установленных Порядком и настоящим Соглашением (Договором).</w:t>
      </w:r>
    </w:p>
    <w:p w:rsidR="008731FF" w:rsidRDefault="00012121" w:rsidP="001254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2.2.6. В случае установления Главным распорядителем или получения</w:t>
      </w:r>
    </w:p>
    <w:p w:rsidR="00012121" w:rsidRPr="00452888" w:rsidRDefault="00012121" w:rsidP="00125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информации от органа муниципального финансового контроля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30"/>
      </w:r>
      <w:r w:rsidRPr="00452888">
        <w:rPr>
          <w:rFonts w:ascii="Times New Roman" w:hAnsi="Times New Roman" w:cs="Times New Roman"/>
          <w:sz w:val="28"/>
          <w:szCs w:val="28"/>
        </w:rPr>
        <w:t xml:space="preserve"> о факте нарушения Получателем субсидии порядка, целей и условий предоставления Субсидии, предусмотренных Порядком и настоящим Соглашением (Договором), в том числе указания в документах, представленных Получателем субсидии в соответствии с настоящим Соглашением (Договором), недостоверных сведений, направлять Получателю субсидии _______________________</w:t>
      </w:r>
      <w:r w:rsidR="00862351">
        <w:rPr>
          <w:rFonts w:ascii="Times New Roman" w:hAnsi="Times New Roman" w:cs="Times New Roman"/>
          <w:sz w:val="28"/>
          <w:szCs w:val="28"/>
        </w:rPr>
        <w:t>__________________________</w:t>
      </w:r>
      <w:r w:rsidRPr="00452888">
        <w:rPr>
          <w:rFonts w:ascii="Times New Roman" w:hAnsi="Times New Roman" w:cs="Times New Roman"/>
          <w:sz w:val="28"/>
          <w:szCs w:val="28"/>
        </w:rPr>
        <w:t>.</w:t>
      </w:r>
    </w:p>
    <w:p w:rsidR="00012121" w:rsidRPr="00452888" w:rsidRDefault="00012121" w:rsidP="00862351">
      <w:pPr>
        <w:pStyle w:val="ConsPlusNonformat"/>
        <w:ind w:firstLine="14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документов, которые </w:t>
      </w:r>
      <w:proofErr w:type="gramEnd"/>
    </w:p>
    <w:p w:rsidR="00012121" w:rsidRPr="00452888" w:rsidRDefault="00012121" w:rsidP="00862351">
      <w:pPr>
        <w:pStyle w:val="ConsPlusNonformat"/>
        <w:ind w:firstLine="14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направляются Получателю субсидии в случае </w:t>
      </w:r>
    </w:p>
    <w:p w:rsidR="00012121" w:rsidRPr="00452888" w:rsidRDefault="00012121" w:rsidP="00862351">
      <w:pPr>
        <w:pStyle w:val="ConsPlusNonformat"/>
        <w:ind w:firstLine="14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выявления соответствующих фактов)</w:t>
      </w:r>
    </w:p>
    <w:p w:rsidR="00012121" w:rsidRPr="00452888" w:rsidRDefault="00012121" w:rsidP="000121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2.2.7. Осуществлять мероприятия по обеспечению возврата Субсидии в бюджет </w:t>
      </w:r>
      <w:r w:rsidR="00B86F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</w:t>
      </w:r>
      <w:r w:rsidRPr="00452888">
        <w:rPr>
          <w:rFonts w:ascii="Times New Roman" w:hAnsi="Times New Roman" w:cs="Times New Roman"/>
          <w:sz w:val="28"/>
          <w:szCs w:val="28"/>
        </w:rPr>
        <w:t xml:space="preserve"> "</w:t>
      </w:r>
      <w:r w:rsidR="00B86F3E">
        <w:rPr>
          <w:rFonts w:ascii="Times New Roman" w:hAnsi="Times New Roman" w:cs="Times New Roman"/>
          <w:sz w:val="28"/>
          <w:szCs w:val="28"/>
        </w:rPr>
        <w:t>Сосногорск</w:t>
      </w:r>
      <w:r w:rsidRPr="00452888">
        <w:rPr>
          <w:rFonts w:ascii="Times New Roman" w:hAnsi="Times New Roman" w:cs="Times New Roman"/>
          <w:sz w:val="28"/>
          <w:szCs w:val="28"/>
        </w:rPr>
        <w:t>" в порядке и случаях, предусмотренных Порядком.</w:t>
      </w:r>
    </w:p>
    <w:p w:rsidR="00012121" w:rsidRPr="00452888" w:rsidRDefault="00012121" w:rsidP="000121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2.2.8. Обеспечивать взыскание Субсидии в судебном порядке в соответствии с законодательством Российской Федерации (если возврат не осуществлен Получателем субсидии в добровольном порядке в установленный срок).</w:t>
      </w:r>
    </w:p>
    <w:p w:rsidR="00012121" w:rsidRPr="00452888" w:rsidRDefault="00012121" w:rsidP="000121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2.2.9. Обеспечить применение мер ответственности, предусмотренных Порядком, настоящим Соглашением (Договором).</w:t>
      </w:r>
    </w:p>
    <w:p w:rsidR="00012121" w:rsidRPr="00452888" w:rsidRDefault="00012121" w:rsidP="000121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2.2.10. 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 xml:space="preserve">В сроки, установленные Порядком, при поступлении обращения Получателя субсидии принять решение о наличии (отсутствии) потребности у Получателя субсидии в остатке субсидии, не использованном в текущем году, и возможности осуществления расходов, источником финансового обеспечения которых являются неиспользованные остатки, в следующем финансовом году (по согласованию с </w:t>
      </w:r>
      <w:r w:rsidR="00C82ED3">
        <w:rPr>
          <w:rFonts w:ascii="Times New Roman" w:hAnsi="Times New Roman" w:cs="Times New Roman"/>
          <w:sz w:val="28"/>
          <w:szCs w:val="28"/>
        </w:rPr>
        <w:t>Ф</w:t>
      </w:r>
      <w:r w:rsidRPr="00452888">
        <w:rPr>
          <w:rFonts w:ascii="Times New Roman" w:hAnsi="Times New Roman" w:cs="Times New Roman"/>
          <w:sz w:val="28"/>
          <w:szCs w:val="28"/>
        </w:rPr>
        <w:t>инансов</w:t>
      </w:r>
      <w:r w:rsidR="00C82ED3">
        <w:rPr>
          <w:rFonts w:ascii="Times New Roman" w:hAnsi="Times New Roman" w:cs="Times New Roman"/>
          <w:sz w:val="28"/>
          <w:szCs w:val="28"/>
        </w:rPr>
        <w:t xml:space="preserve">ым управление </w:t>
      </w:r>
      <w:r w:rsidRPr="004528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82ED3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  <w:r w:rsidRPr="00452888">
        <w:rPr>
          <w:rFonts w:ascii="Times New Roman" w:hAnsi="Times New Roman" w:cs="Times New Roman"/>
          <w:sz w:val="28"/>
          <w:szCs w:val="28"/>
        </w:rPr>
        <w:t>)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31"/>
      </w:r>
      <w:r w:rsidRPr="004528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2121" w:rsidRPr="004A4C45" w:rsidRDefault="00012121" w:rsidP="000121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C45">
        <w:rPr>
          <w:rFonts w:ascii="Times New Roman" w:hAnsi="Times New Roman" w:cs="Times New Roman"/>
          <w:sz w:val="28"/>
          <w:szCs w:val="28"/>
        </w:rPr>
        <w:t>2.2.11. В случае уменьшения ранее доведенных лимитов бюджетных обязательств, приводяще</w:t>
      </w:r>
      <w:r w:rsidR="00F20BD3" w:rsidRPr="004A4C45">
        <w:rPr>
          <w:rFonts w:ascii="Times New Roman" w:hAnsi="Times New Roman" w:cs="Times New Roman"/>
          <w:sz w:val="28"/>
          <w:szCs w:val="28"/>
        </w:rPr>
        <w:t>го</w:t>
      </w:r>
      <w:r w:rsidRPr="004A4C45">
        <w:rPr>
          <w:rFonts w:ascii="Times New Roman" w:hAnsi="Times New Roman" w:cs="Times New Roman"/>
          <w:sz w:val="28"/>
          <w:szCs w:val="28"/>
        </w:rPr>
        <w:t xml:space="preserve"> к невозможности предоставления Субсидии в размере, определенном в настоящем Соглашении (Договоре), определить новые условия исполнения настоящего Соглашения (Договора) и направить их Получателю субсидии </w:t>
      </w:r>
      <w:proofErr w:type="gramStart"/>
      <w:r w:rsidRPr="004A4C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4C45"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012121" w:rsidRPr="00452888" w:rsidRDefault="00F20BD3" w:rsidP="00012121">
      <w:pPr>
        <w:pStyle w:val="ConsPlusNonformat"/>
        <w:ind w:firstLine="283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7D5F2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012121" w:rsidRPr="00452888">
        <w:rPr>
          <w:rFonts w:ascii="Times New Roman" w:hAnsi="Times New Roman" w:cs="Times New Roman"/>
          <w:sz w:val="28"/>
          <w:szCs w:val="28"/>
          <w:vertAlign w:val="superscript"/>
        </w:rPr>
        <w:t>(срок)</w:t>
      </w:r>
    </w:p>
    <w:p w:rsidR="00894F8C" w:rsidRPr="004A4C45" w:rsidRDefault="00695058" w:rsidP="007D5F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4BE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D150FE" w:rsidRPr="000454BE">
        <w:rPr>
          <w:rFonts w:ascii="Times New Roman" w:hAnsi="Times New Roman" w:cs="Times New Roman"/>
          <w:sz w:val="28"/>
          <w:szCs w:val="28"/>
        </w:rPr>
        <w:t>недостижени</w:t>
      </w:r>
      <w:r w:rsidRPr="000454B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150FE" w:rsidRPr="000454BE">
        <w:rPr>
          <w:rFonts w:ascii="Times New Roman" w:hAnsi="Times New Roman" w:cs="Times New Roman"/>
          <w:sz w:val="28"/>
          <w:szCs w:val="28"/>
        </w:rPr>
        <w:t xml:space="preserve"> согласия</w:t>
      </w:r>
      <w:r w:rsidR="00EF0A5E">
        <w:rPr>
          <w:rFonts w:ascii="Times New Roman" w:hAnsi="Times New Roman" w:cs="Times New Roman"/>
          <w:sz w:val="28"/>
          <w:szCs w:val="28"/>
        </w:rPr>
        <w:t xml:space="preserve"> по новым условиям исполнения </w:t>
      </w:r>
      <w:r w:rsidR="00EF0A5E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 (Договора)</w:t>
      </w:r>
      <w:r w:rsidR="00D150FE" w:rsidRPr="000454BE">
        <w:rPr>
          <w:rFonts w:ascii="Times New Roman" w:hAnsi="Times New Roman" w:cs="Times New Roman"/>
          <w:sz w:val="28"/>
          <w:szCs w:val="28"/>
        </w:rPr>
        <w:t xml:space="preserve"> </w:t>
      </w:r>
      <w:r w:rsidRPr="000454BE">
        <w:rPr>
          <w:rFonts w:ascii="Times New Roman" w:hAnsi="Times New Roman" w:cs="Times New Roman"/>
          <w:sz w:val="28"/>
          <w:szCs w:val="28"/>
        </w:rPr>
        <w:t xml:space="preserve">с Получателем </w:t>
      </w:r>
      <w:r w:rsidR="000454BE" w:rsidRPr="000454BE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150FE" w:rsidRPr="000454BE">
        <w:rPr>
          <w:rFonts w:ascii="Times New Roman" w:hAnsi="Times New Roman" w:cs="Times New Roman"/>
          <w:sz w:val="28"/>
          <w:szCs w:val="28"/>
        </w:rPr>
        <w:t>по новым условиям</w:t>
      </w:r>
      <w:r w:rsidR="00894F8C" w:rsidRPr="000454BE">
        <w:rPr>
          <w:rFonts w:ascii="Times New Roman" w:hAnsi="Times New Roman" w:cs="Times New Roman"/>
          <w:sz w:val="28"/>
          <w:szCs w:val="28"/>
        </w:rPr>
        <w:t xml:space="preserve"> направить в течение _____</w:t>
      </w:r>
      <w:r w:rsidR="000454BE" w:rsidRPr="000454BE">
        <w:rPr>
          <w:rFonts w:ascii="Times New Roman" w:hAnsi="Times New Roman" w:cs="Times New Roman"/>
          <w:sz w:val="28"/>
          <w:szCs w:val="28"/>
        </w:rPr>
        <w:t>__</w:t>
      </w:r>
      <w:r w:rsidR="00894F8C" w:rsidRPr="000454BE">
        <w:rPr>
          <w:rFonts w:ascii="Times New Roman" w:hAnsi="Times New Roman" w:cs="Times New Roman"/>
          <w:sz w:val="28"/>
          <w:szCs w:val="28"/>
        </w:rPr>
        <w:t>__</w:t>
      </w:r>
      <w:r w:rsidR="000454BE">
        <w:rPr>
          <w:rFonts w:ascii="Times New Roman" w:hAnsi="Times New Roman" w:cs="Times New Roman"/>
          <w:sz w:val="28"/>
          <w:szCs w:val="28"/>
        </w:rPr>
        <w:t>__</w:t>
      </w:r>
      <w:r w:rsidR="00894F8C" w:rsidRPr="000454BE">
        <w:rPr>
          <w:rFonts w:ascii="Times New Roman" w:hAnsi="Times New Roman" w:cs="Times New Roman"/>
          <w:sz w:val="28"/>
          <w:szCs w:val="28"/>
        </w:rPr>
        <w:t xml:space="preserve">__ уведомление о расторжении </w:t>
      </w:r>
      <w:r w:rsidR="00EF0A5E" w:rsidRPr="000454BE">
        <w:rPr>
          <w:rFonts w:ascii="Times New Roman" w:hAnsi="Times New Roman" w:cs="Times New Roman"/>
          <w:sz w:val="28"/>
          <w:szCs w:val="28"/>
        </w:rPr>
        <w:t>Соглашения</w:t>
      </w:r>
      <w:r w:rsidR="001B55AE">
        <w:rPr>
          <w:rFonts w:ascii="Times New Roman" w:hAnsi="Times New Roman" w:cs="Times New Roman"/>
          <w:sz w:val="28"/>
          <w:szCs w:val="28"/>
        </w:rPr>
        <w:t xml:space="preserve"> </w:t>
      </w:r>
      <w:r w:rsidR="00894F8C" w:rsidRPr="000454BE">
        <w:rPr>
          <w:rFonts w:ascii="Times New Roman" w:hAnsi="Times New Roman" w:cs="Times New Roman"/>
          <w:sz w:val="28"/>
          <w:szCs w:val="28"/>
        </w:rPr>
        <w:t xml:space="preserve"> (Договора) в одностороннем порядке.</w:t>
      </w:r>
    </w:p>
    <w:p w:rsidR="00012121" w:rsidRPr="00452888" w:rsidRDefault="00012121" w:rsidP="00012121">
      <w:pPr>
        <w:pStyle w:val="HTML"/>
        <w:ind w:firstLine="567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2.2.1</w:t>
      </w:r>
      <w:r w:rsidR="006A75B5">
        <w:rPr>
          <w:rFonts w:ascii="Times New Roman" w:hAnsi="Times New Roman" w:cs="Times New Roman"/>
          <w:sz w:val="28"/>
          <w:szCs w:val="28"/>
        </w:rPr>
        <w:t>2</w:t>
      </w:r>
      <w:r w:rsidRPr="00452888">
        <w:rPr>
          <w:rFonts w:ascii="Times New Roman" w:hAnsi="Times New Roman" w:cs="Times New Roman"/>
          <w:sz w:val="28"/>
          <w:szCs w:val="28"/>
        </w:rPr>
        <w:t>. Исполнять иные обязанности, предусмотренные Порядком, в том числе:</w:t>
      </w:r>
    </w:p>
    <w:p w:rsidR="00012121" w:rsidRPr="00452888" w:rsidRDefault="00012121" w:rsidP="000121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1) ___________</w:t>
      </w:r>
    </w:p>
    <w:p w:rsidR="00012121" w:rsidRPr="00452888" w:rsidRDefault="00012121" w:rsidP="000121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2) __________...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32"/>
      </w:r>
    </w:p>
    <w:p w:rsidR="00012121" w:rsidRPr="00452888" w:rsidRDefault="00012121" w:rsidP="000121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2.3. Организация обязуется:</w:t>
      </w:r>
    </w:p>
    <w:p w:rsidR="00012121" w:rsidRPr="00452888" w:rsidRDefault="00012121" w:rsidP="000121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2.3.1. ________________________________________________________;</w:t>
      </w:r>
    </w:p>
    <w:p w:rsidR="00012121" w:rsidRPr="00452888" w:rsidRDefault="00012121" w:rsidP="000121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2.3.2. _______________________________________________________...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33"/>
      </w:r>
    </w:p>
    <w:p w:rsidR="002748E1" w:rsidRPr="00452888" w:rsidRDefault="002748E1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</w:t>
      </w:r>
      <w:r w:rsidR="00EC0154" w:rsidRPr="00452888">
        <w:rPr>
          <w:rFonts w:ascii="Times New Roman" w:hAnsi="Times New Roman" w:cs="Times New Roman"/>
          <w:sz w:val="28"/>
          <w:szCs w:val="28"/>
        </w:rPr>
        <w:t>4</w:t>
      </w:r>
      <w:r w:rsidRPr="00452888">
        <w:rPr>
          <w:rFonts w:ascii="Times New Roman" w:hAnsi="Times New Roman" w:cs="Times New Roman"/>
          <w:sz w:val="28"/>
          <w:szCs w:val="28"/>
        </w:rPr>
        <w:t>.</w:t>
      </w:r>
      <w:r w:rsidR="00E1063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Получатель субсидии вправе:</w:t>
      </w:r>
    </w:p>
    <w:p w:rsidR="009D0FB6" w:rsidRPr="00452888" w:rsidRDefault="00EC0154" w:rsidP="009D0F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2.4</w:t>
      </w:r>
      <w:r w:rsidR="002748E1" w:rsidRPr="00452888">
        <w:rPr>
          <w:rFonts w:ascii="Times New Roman" w:hAnsi="Times New Roman" w:cs="Times New Roman"/>
          <w:sz w:val="28"/>
          <w:szCs w:val="28"/>
        </w:rPr>
        <w:t>.1.</w:t>
      </w:r>
      <w:r w:rsidR="00E1063A" w:rsidRPr="00452888">
        <w:rPr>
          <w:rFonts w:ascii="Times New Roman" w:hAnsi="Times New Roman" w:cs="Times New Roman"/>
          <w:sz w:val="28"/>
          <w:szCs w:val="28"/>
        </w:rPr>
        <w:t> </w:t>
      </w:r>
      <w:r w:rsidR="002748E1" w:rsidRPr="00452888">
        <w:rPr>
          <w:rFonts w:ascii="Times New Roman" w:hAnsi="Times New Roman" w:cs="Times New Roman"/>
          <w:sz w:val="28"/>
          <w:szCs w:val="28"/>
        </w:rPr>
        <w:t xml:space="preserve">Обращаться </w:t>
      </w:r>
      <w:proofErr w:type="gramStart"/>
      <w:r w:rsidR="002748E1" w:rsidRPr="00452888">
        <w:rPr>
          <w:rFonts w:ascii="Times New Roman" w:hAnsi="Times New Roman" w:cs="Times New Roman"/>
          <w:sz w:val="28"/>
          <w:szCs w:val="28"/>
        </w:rPr>
        <w:t xml:space="preserve">к Главному распорядителю за разъяснениями </w:t>
      </w:r>
      <w:r w:rsidR="004239B9" w:rsidRPr="00452888">
        <w:rPr>
          <w:rFonts w:ascii="Times New Roman" w:hAnsi="Times New Roman" w:cs="Times New Roman"/>
          <w:sz w:val="28"/>
          <w:szCs w:val="28"/>
        </w:rPr>
        <w:t>в</w:t>
      </w:r>
      <w:r w:rsidR="002748E1" w:rsidRPr="00452888">
        <w:rPr>
          <w:rFonts w:ascii="Times New Roman" w:hAnsi="Times New Roman" w:cs="Times New Roman"/>
          <w:sz w:val="28"/>
          <w:szCs w:val="28"/>
        </w:rPr>
        <w:t xml:space="preserve"> связи с исполнением</w:t>
      </w:r>
      <w:proofErr w:type="gramEnd"/>
      <w:r w:rsidR="002748E1" w:rsidRPr="00452888">
        <w:rPr>
          <w:rFonts w:ascii="Times New Roman" w:hAnsi="Times New Roman" w:cs="Times New Roman"/>
          <w:sz w:val="28"/>
          <w:szCs w:val="28"/>
        </w:rPr>
        <w:t xml:space="preserve"> </w:t>
      </w:r>
      <w:r w:rsidR="009D0FB6" w:rsidRPr="00452888">
        <w:rPr>
          <w:rFonts w:ascii="Times New Roman" w:hAnsi="Times New Roman" w:cs="Times New Roman"/>
          <w:sz w:val="28"/>
          <w:szCs w:val="28"/>
        </w:rPr>
        <w:t>настоящего Соглашения (Договора).</w:t>
      </w:r>
    </w:p>
    <w:p w:rsidR="009D0FB6" w:rsidRPr="00452888" w:rsidRDefault="009D0FB6" w:rsidP="009D0F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2.4.2.</w:t>
      </w:r>
      <w:r w:rsidR="00E1063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Направлять Главному распорядителю предложения о</w:t>
      </w:r>
      <w:r w:rsidR="00A20301">
        <w:rPr>
          <w:rFonts w:ascii="Times New Roman" w:hAnsi="Times New Roman" w:cs="Times New Roman"/>
          <w:sz w:val="28"/>
          <w:szCs w:val="28"/>
        </w:rPr>
        <w:t xml:space="preserve"> </w:t>
      </w:r>
      <w:r w:rsidRPr="00452888">
        <w:rPr>
          <w:rFonts w:ascii="Times New Roman" w:hAnsi="Times New Roman" w:cs="Times New Roman"/>
          <w:sz w:val="28"/>
          <w:szCs w:val="28"/>
        </w:rPr>
        <w:t>внесении изменений в настоящее Соглашение (Договор), в том числе в случае</w:t>
      </w:r>
      <w:r w:rsidR="000E3976">
        <w:rPr>
          <w:rFonts w:ascii="Times New Roman" w:hAnsi="Times New Roman" w:cs="Times New Roman"/>
          <w:sz w:val="28"/>
          <w:szCs w:val="28"/>
        </w:rPr>
        <w:t xml:space="preserve"> </w:t>
      </w:r>
      <w:r w:rsidRPr="00452888">
        <w:rPr>
          <w:rFonts w:ascii="Times New Roman" w:hAnsi="Times New Roman" w:cs="Times New Roman"/>
          <w:sz w:val="28"/>
          <w:szCs w:val="28"/>
        </w:rPr>
        <w:t xml:space="preserve">установления необходимости изменения размера 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851522" w:rsidRPr="00452888">
        <w:rPr>
          <w:rFonts w:ascii="Times New Roman" w:hAnsi="Times New Roman" w:cs="Times New Roman"/>
          <w:sz w:val="28"/>
          <w:szCs w:val="28"/>
        </w:rPr>
        <w:t xml:space="preserve"> установленного Порядком пакета документов</w:t>
      </w:r>
      <w:r w:rsidRPr="00452888">
        <w:rPr>
          <w:rFonts w:ascii="Times New Roman" w:hAnsi="Times New Roman" w:cs="Times New Roman"/>
          <w:sz w:val="28"/>
          <w:szCs w:val="28"/>
        </w:rPr>
        <w:t>.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34"/>
      </w:r>
    </w:p>
    <w:p w:rsidR="009D0FB6" w:rsidRPr="00452888" w:rsidRDefault="00EC0154" w:rsidP="009D0FB6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888">
        <w:rPr>
          <w:rFonts w:ascii="Times New Roman" w:hAnsi="Times New Roman" w:cs="Times New Roman"/>
          <w:bCs/>
          <w:sz w:val="28"/>
          <w:szCs w:val="28"/>
        </w:rPr>
        <w:t>2.4</w:t>
      </w:r>
      <w:r w:rsidR="003E1856" w:rsidRPr="00452888">
        <w:rPr>
          <w:rFonts w:ascii="Times New Roman" w:hAnsi="Times New Roman" w:cs="Times New Roman"/>
          <w:bCs/>
          <w:sz w:val="28"/>
          <w:szCs w:val="28"/>
        </w:rPr>
        <w:t>.</w:t>
      </w:r>
      <w:r w:rsidR="009D0FB6" w:rsidRPr="00452888">
        <w:rPr>
          <w:rFonts w:ascii="Times New Roman" w:hAnsi="Times New Roman" w:cs="Times New Roman"/>
          <w:bCs/>
          <w:sz w:val="28"/>
          <w:szCs w:val="28"/>
        </w:rPr>
        <w:t>3</w:t>
      </w:r>
      <w:r w:rsidR="003E1856" w:rsidRPr="00452888">
        <w:rPr>
          <w:rFonts w:ascii="Times New Roman" w:hAnsi="Times New Roman" w:cs="Times New Roman"/>
          <w:bCs/>
          <w:sz w:val="28"/>
          <w:szCs w:val="28"/>
        </w:rPr>
        <w:t>.</w:t>
      </w:r>
      <w:r w:rsidR="00C60B6E" w:rsidRPr="00452888">
        <w:rPr>
          <w:rFonts w:ascii="Times New Roman" w:hAnsi="Times New Roman" w:cs="Times New Roman"/>
          <w:bCs/>
          <w:sz w:val="28"/>
          <w:szCs w:val="28"/>
        </w:rPr>
        <w:t> </w:t>
      </w:r>
      <w:r w:rsidR="003E1856" w:rsidRPr="00452888">
        <w:rPr>
          <w:rFonts w:ascii="Times New Roman" w:hAnsi="Times New Roman" w:cs="Times New Roman"/>
          <w:bCs/>
          <w:sz w:val="28"/>
          <w:szCs w:val="28"/>
        </w:rPr>
        <w:t>Претендовать на остат</w:t>
      </w:r>
      <w:r w:rsidR="00986599" w:rsidRPr="00452888">
        <w:rPr>
          <w:rFonts w:ascii="Times New Roman" w:hAnsi="Times New Roman" w:cs="Times New Roman"/>
          <w:bCs/>
          <w:sz w:val="28"/>
          <w:szCs w:val="28"/>
        </w:rPr>
        <w:t>о</w:t>
      </w:r>
      <w:r w:rsidR="003E1856" w:rsidRPr="00452888">
        <w:rPr>
          <w:rFonts w:ascii="Times New Roman" w:hAnsi="Times New Roman" w:cs="Times New Roman"/>
          <w:bCs/>
          <w:sz w:val="28"/>
          <w:szCs w:val="28"/>
        </w:rPr>
        <w:t>к Субсидии, не использованн</w:t>
      </w:r>
      <w:r w:rsidR="00986599" w:rsidRPr="00452888">
        <w:rPr>
          <w:rFonts w:ascii="Times New Roman" w:hAnsi="Times New Roman" w:cs="Times New Roman"/>
          <w:bCs/>
          <w:sz w:val="28"/>
          <w:szCs w:val="28"/>
        </w:rPr>
        <w:t>ый</w:t>
      </w:r>
      <w:r w:rsidR="003E1856" w:rsidRPr="00452888">
        <w:rPr>
          <w:rFonts w:ascii="Times New Roman" w:hAnsi="Times New Roman" w:cs="Times New Roman"/>
          <w:bCs/>
          <w:sz w:val="28"/>
          <w:szCs w:val="28"/>
        </w:rPr>
        <w:t xml:space="preserve"> в текущем финансовом</w:t>
      </w:r>
      <w:r w:rsidR="009D0FB6" w:rsidRPr="00452888">
        <w:rPr>
          <w:rFonts w:ascii="Times New Roman" w:hAnsi="Times New Roman" w:cs="Times New Roman"/>
          <w:bCs/>
          <w:sz w:val="28"/>
          <w:szCs w:val="28"/>
        </w:rPr>
        <w:t xml:space="preserve"> году в случаях ____________________ и направлять  в 20__ году </w:t>
      </w:r>
    </w:p>
    <w:p w:rsidR="009D0FB6" w:rsidRPr="00452888" w:rsidRDefault="000E3976" w:rsidP="0017589B">
      <w:pPr>
        <w:pStyle w:val="ConsPlusNonformat"/>
        <w:ind w:firstLine="836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(год)</w:t>
      </w:r>
    </w:p>
    <w:p w:rsidR="003E1856" w:rsidRPr="00452888" w:rsidRDefault="009D0FB6" w:rsidP="009D0FB6">
      <w:pPr>
        <w:pStyle w:val="ConsPlusNonformat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bCs/>
          <w:sz w:val="28"/>
          <w:szCs w:val="28"/>
        </w:rPr>
        <w:t>неиспользованный остаток Субсидии,</w:t>
      </w:r>
      <w:r w:rsidR="000E39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2888">
        <w:rPr>
          <w:rFonts w:ascii="Times New Roman" w:hAnsi="Times New Roman" w:cs="Times New Roman"/>
          <w:bCs/>
          <w:sz w:val="28"/>
          <w:szCs w:val="28"/>
        </w:rPr>
        <w:t>полученной в соответствии с настоящим Соглашением (Договором) (при наличии), на</w:t>
      </w:r>
      <w:r w:rsidR="000E39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2888">
        <w:rPr>
          <w:rFonts w:ascii="Times New Roman" w:hAnsi="Times New Roman" w:cs="Times New Roman"/>
          <w:bCs/>
          <w:sz w:val="28"/>
          <w:szCs w:val="28"/>
        </w:rPr>
        <w:t xml:space="preserve">осуществление выплат в соответствии с целями, указанными в </w:t>
      </w:r>
      <w:hyperlink r:id="rId17" w:history="1">
        <w:r w:rsidRPr="00452888">
          <w:rPr>
            <w:rFonts w:ascii="Times New Roman" w:hAnsi="Times New Roman" w:cs="Times New Roman"/>
            <w:bCs/>
            <w:sz w:val="28"/>
            <w:szCs w:val="28"/>
          </w:rPr>
          <w:t xml:space="preserve">разделе </w:t>
        </w:r>
        <w:r w:rsidR="0066041D" w:rsidRPr="00452888">
          <w:rPr>
            <w:rFonts w:ascii="Times New Roman" w:hAnsi="Times New Roman" w:cs="Times New Roman"/>
            <w:bCs/>
            <w:sz w:val="28"/>
            <w:szCs w:val="28"/>
          </w:rPr>
          <w:t>1</w:t>
        </w:r>
      </w:hyperlink>
      <w:r w:rsidR="000E3976">
        <w:t xml:space="preserve"> </w:t>
      </w:r>
      <w:r w:rsidRPr="00452888">
        <w:rPr>
          <w:rFonts w:ascii="Times New Roman" w:hAnsi="Times New Roman" w:cs="Times New Roman"/>
          <w:bCs/>
          <w:sz w:val="28"/>
          <w:szCs w:val="28"/>
        </w:rPr>
        <w:t>настоящего Соглашения (Договора), в случае п</w:t>
      </w:r>
      <w:r w:rsidR="00C60B6E" w:rsidRPr="00452888">
        <w:rPr>
          <w:rFonts w:ascii="Times New Roman" w:hAnsi="Times New Roman" w:cs="Times New Roman"/>
          <w:bCs/>
          <w:sz w:val="28"/>
          <w:szCs w:val="28"/>
        </w:rPr>
        <w:t xml:space="preserve">ринятия Главным распорядителем </w:t>
      </w:r>
      <w:r w:rsidRPr="00452888">
        <w:rPr>
          <w:rFonts w:ascii="Times New Roman" w:hAnsi="Times New Roman" w:cs="Times New Roman"/>
          <w:bCs/>
          <w:sz w:val="28"/>
          <w:szCs w:val="28"/>
        </w:rPr>
        <w:t>соответствующего решения.</w:t>
      </w:r>
      <w:r w:rsidR="00D14A01"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35"/>
      </w:r>
    </w:p>
    <w:p w:rsidR="002748E1" w:rsidRPr="00452888" w:rsidRDefault="00EC0154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2.4</w:t>
      </w:r>
      <w:r w:rsidR="002748E1" w:rsidRPr="00452888">
        <w:rPr>
          <w:rFonts w:ascii="Times New Roman" w:hAnsi="Times New Roman" w:cs="Times New Roman"/>
          <w:sz w:val="28"/>
          <w:szCs w:val="28"/>
        </w:rPr>
        <w:t>.</w:t>
      </w:r>
      <w:r w:rsidR="009D0FB6" w:rsidRPr="00452888">
        <w:rPr>
          <w:rFonts w:ascii="Times New Roman" w:hAnsi="Times New Roman" w:cs="Times New Roman"/>
          <w:sz w:val="28"/>
          <w:szCs w:val="28"/>
        </w:rPr>
        <w:t>4</w:t>
      </w:r>
      <w:r w:rsidR="002748E1" w:rsidRPr="00452888">
        <w:rPr>
          <w:rFonts w:ascii="Times New Roman" w:hAnsi="Times New Roman" w:cs="Times New Roman"/>
          <w:sz w:val="28"/>
          <w:szCs w:val="28"/>
        </w:rPr>
        <w:t>.</w:t>
      </w:r>
      <w:r w:rsidR="00C60B6E" w:rsidRPr="00452888">
        <w:rPr>
          <w:rFonts w:ascii="Times New Roman" w:hAnsi="Times New Roman" w:cs="Times New Roman"/>
          <w:sz w:val="28"/>
          <w:szCs w:val="28"/>
        </w:rPr>
        <w:t> </w:t>
      </w:r>
      <w:r w:rsidR="002748E1" w:rsidRPr="00452888">
        <w:rPr>
          <w:rFonts w:ascii="Times New Roman" w:hAnsi="Times New Roman" w:cs="Times New Roman"/>
          <w:sz w:val="28"/>
          <w:szCs w:val="28"/>
        </w:rPr>
        <w:t>Реализовывать иные права в соответствии с Порядком, в том числе:</w:t>
      </w:r>
    </w:p>
    <w:p w:rsidR="002748E1" w:rsidRPr="00452888" w:rsidRDefault="002748E1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1)</w:t>
      </w:r>
      <w:r w:rsidR="00C60B6E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___________</w:t>
      </w:r>
    </w:p>
    <w:p w:rsidR="002748E1" w:rsidRPr="00452888" w:rsidRDefault="002748E1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2)</w:t>
      </w:r>
      <w:r w:rsidR="00C60B6E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__________...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36"/>
      </w:r>
    </w:p>
    <w:p w:rsidR="002748E1" w:rsidRPr="00452888" w:rsidRDefault="002748E1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</w:t>
      </w:r>
      <w:r w:rsidR="00EC0154" w:rsidRPr="00452888">
        <w:rPr>
          <w:rFonts w:ascii="Times New Roman" w:hAnsi="Times New Roman" w:cs="Times New Roman"/>
          <w:sz w:val="28"/>
          <w:szCs w:val="28"/>
        </w:rPr>
        <w:t>5</w:t>
      </w:r>
      <w:r w:rsidRPr="00452888">
        <w:rPr>
          <w:rFonts w:ascii="Times New Roman" w:hAnsi="Times New Roman" w:cs="Times New Roman"/>
          <w:sz w:val="28"/>
          <w:szCs w:val="28"/>
        </w:rPr>
        <w:t>.</w:t>
      </w:r>
      <w:r w:rsidR="00C60B6E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Главный распорядитель вправе:</w:t>
      </w:r>
    </w:p>
    <w:p w:rsidR="00D64A9C" w:rsidRPr="00452888" w:rsidRDefault="00EC0154" w:rsidP="00D64A9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2.5</w:t>
      </w:r>
      <w:r w:rsidR="002748E1" w:rsidRPr="00452888">
        <w:rPr>
          <w:rFonts w:ascii="Times New Roman" w:hAnsi="Times New Roman" w:cs="Times New Roman"/>
          <w:sz w:val="28"/>
          <w:szCs w:val="28"/>
        </w:rPr>
        <w:t>.1.</w:t>
      </w:r>
      <w:r w:rsidR="00672086" w:rsidRPr="0045288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748E1" w:rsidRPr="00452888">
        <w:rPr>
          <w:rFonts w:ascii="Times New Roman" w:hAnsi="Times New Roman" w:cs="Times New Roman"/>
          <w:sz w:val="28"/>
          <w:szCs w:val="28"/>
        </w:rPr>
        <w:t xml:space="preserve">Запрашивать у Получателя субсидии документы и материалы, необходимые для осуществления контроля за соблюдением </w:t>
      </w:r>
      <w:r w:rsidR="00D64A9C" w:rsidRPr="00452888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2748E1" w:rsidRPr="00452888">
        <w:rPr>
          <w:rFonts w:ascii="Times New Roman" w:hAnsi="Times New Roman" w:cs="Times New Roman"/>
          <w:sz w:val="28"/>
          <w:szCs w:val="28"/>
        </w:rPr>
        <w:t>условий, цели и порядка предоставления Субсидии</w:t>
      </w:r>
      <w:r w:rsidR="00D64A9C" w:rsidRPr="00452888">
        <w:rPr>
          <w:rFonts w:ascii="Times New Roman" w:hAnsi="Times New Roman" w:cs="Times New Roman"/>
          <w:sz w:val="28"/>
          <w:szCs w:val="28"/>
        </w:rPr>
        <w:t>, установленных Порядком и настоящим Соглашением (Договором)</w:t>
      </w:r>
      <w:r w:rsidR="002748E1" w:rsidRPr="00452888">
        <w:rPr>
          <w:rFonts w:ascii="Times New Roman" w:hAnsi="Times New Roman" w:cs="Times New Roman"/>
          <w:sz w:val="28"/>
          <w:szCs w:val="28"/>
        </w:rPr>
        <w:t>.</w:t>
      </w:r>
      <w:bookmarkStart w:id="2" w:name="Par245"/>
      <w:bookmarkEnd w:id="2"/>
      <w:proofErr w:type="gramEnd"/>
    </w:p>
    <w:p w:rsidR="00AA260F" w:rsidRPr="00452888" w:rsidRDefault="00EC0154" w:rsidP="00AA260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2.5</w:t>
      </w:r>
      <w:r w:rsidR="002748E1" w:rsidRPr="00452888">
        <w:rPr>
          <w:rFonts w:ascii="Times New Roman" w:hAnsi="Times New Roman" w:cs="Times New Roman"/>
          <w:sz w:val="28"/>
          <w:szCs w:val="28"/>
        </w:rPr>
        <w:t>.</w:t>
      </w:r>
      <w:r w:rsidR="003E1856" w:rsidRPr="00452888">
        <w:rPr>
          <w:rFonts w:ascii="Times New Roman" w:hAnsi="Times New Roman" w:cs="Times New Roman"/>
          <w:sz w:val="28"/>
          <w:szCs w:val="28"/>
        </w:rPr>
        <w:t>2</w:t>
      </w:r>
      <w:r w:rsidR="002748E1" w:rsidRPr="00452888">
        <w:rPr>
          <w:rFonts w:ascii="Times New Roman" w:hAnsi="Times New Roman" w:cs="Times New Roman"/>
          <w:sz w:val="28"/>
          <w:szCs w:val="28"/>
        </w:rPr>
        <w:t>.</w:t>
      </w:r>
      <w:r w:rsidR="00672086" w:rsidRPr="0045288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A260F" w:rsidRPr="00452888">
        <w:rPr>
          <w:rFonts w:ascii="Times New Roman" w:hAnsi="Times New Roman" w:cs="Times New Roman"/>
          <w:sz w:val="28"/>
          <w:szCs w:val="28"/>
        </w:rPr>
        <w:t>Принимать решение об изменении положений настоящего Соглашения</w:t>
      </w:r>
      <w:r w:rsidR="000E3976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AA260F" w:rsidRPr="00452888">
        <w:rPr>
          <w:rFonts w:ascii="Times New Roman" w:hAnsi="Times New Roman" w:cs="Times New Roman"/>
          <w:sz w:val="28"/>
          <w:szCs w:val="28"/>
        </w:rPr>
        <w:t xml:space="preserve">, в том числе на основании информации и предложений, направленных Получателем субсидии, Организацией, включая </w:t>
      </w:r>
      <w:r w:rsidR="00AA260F" w:rsidRPr="00452888">
        <w:rPr>
          <w:rFonts w:ascii="Times New Roman" w:hAnsi="Times New Roman" w:cs="Times New Roman"/>
          <w:sz w:val="28"/>
          <w:szCs w:val="28"/>
        </w:rPr>
        <w:lastRenderedPageBreak/>
        <w:t>уменьшение размера Субсидии, а также увеличение размера Субсидии при наличии ассигнований, не закрепленных бюджетными обязательствами, и при условии предоставления Получателем субсидии, Организацией установленного пакета документов, обосновывающих необходимость изменения размера Субсидии.</w:t>
      </w:r>
      <w:r w:rsidR="00AA260F"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37"/>
      </w:r>
      <w:proofErr w:type="gramEnd"/>
    </w:p>
    <w:p w:rsidR="002748E1" w:rsidRPr="00452888" w:rsidRDefault="00D64698" w:rsidP="00AA260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2.5.3.</w:t>
      </w:r>
      <w:r w:rsidR="00672086" w:rsidRPr="00452888">
        <w:rPr>
          <w:rFonts w:ascii="Times New Roman" w:hAnsi="Times New Roman" w:cs="Times New Roman"/>
          <w:sz w:val="28"/>
          <w:szCs w:val="28"/>
        </w:rPr>
        <w:t> </w:t>
      </w:r>
      <w:r w:rsidR="002748E1" w:rsidRPr="00452888">
        <w:rPr>
          <w:rFonts w:ascii="Times New Roman" w:hAnsi="Times New Roman" w:cs="Times New Roman"/>
          <w:sz w:val="28"/>
          <w:szCs w:val="28"/>
        </w:rPr>
        <w:t>Реализовыв</w:t>
      </w:r>
      <w:r w:rsidR="00D64A9C" w:rsidRPr="00452888">
        <w:rPr>
          <w:rFonts w:ascii="Times New Roman" w:hAnsi="Times New Roman" w:cs="Times New Roman"/>
          <w:sz w:val="28"/>
          <w:szCs w:val="28"/>
        </w:rPr>
        <w:t>ать иные права в соответствии в соответствии с бюджетным законодательством Российской Федерации и</w:t>
      </w:r>
      <w:r w:rsidR="00A744A5">
        <w:rPr>
          <w:rFonts w:ascii="Times New Roman" w:hAnsi="Times New Roman" w:cs="Times New Roman"/>
          <w:sz w:val="28"/>
          <w:szCs w:val="28"/>
        </w:rPr>
        <w:t xml:space="preserve"> </w:t>
      </w:r>
      <w:r w:rsidR="002748E1" w:rsidRPr="00452888">
        <w:rPr>
          <w:rFonts w:ascii="Times New Roman" w:hAnsi="Times New Roman" w:cs="Times New Roman"/>
          <w:sz w:val="28"/>
          <w:szCs w:val="28"/>
        </w:rPr>
        <w:t>Порядком, в том числе:</w:t>
      </w:r>
    </w:p>
    <w:p w:rsidR="002748E1" w:rsidRPr="00452888" w:rsidRDefault="002748E1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1)</w:t>
      </w:r>
      <w:r w:rsidR="00C60B6E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___________</w:t>
      </w:r>
    </w:p>
    <w:p w:rsidR="002748E1" w:rsidRPr="00452888" w:rsidRDefault="002748E1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2)</w:t>
      </w:r>
      <w:r w:rsidR="00C60B6E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__________...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38"/>
      </w:r>
    </w:p>
    <w:p w:rsidR="00EC0154" w:rsidRPr="00452888" w:rsidRDefault="00EC0154" w:rsidP="00EC01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2.6.</w:t>
      </w:r>
      <w:r w:rsidR="00C60B6E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Организация вправе:</w:t>
      </w:r>
    </w:p>
    <w:p w:rsidR="00EC0154" w:rsidRPr="00452888" w:rsidRDefault="00EC0154" w:rsidP="00EC01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2.6.1.</w:t>
      </w:r>
      <w:r w:rsidR="00C60B6E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EC0154" w:rsidRPr="00452888" w:rsidRDefault="00EC0154" w:rsidP="00EC01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2.6.2.</w:t>
      </w:r>
      <w:r w:rsidR="00C60B6E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_______________________________________________________...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39"/>
      </w:r>
    </w:p>
    <w:p w:rsidR="009B13F3" w:rsidRDefault="009B13F3" w:rsidP="00D64A9C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330452" w:rsidRPr="00452888" w:rsidRDefault="00330452" w:rsidP="00D64A9C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A744A5" w:rsidRDefault="002748E1" w:rsidP="002748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88"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  <w:r w:rsidR="004239B9" w:rsidRPr="0045288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44A5">
        <w:rPr>
          <w:rFonts w:ascii="Times New Roman" w:hAnsi="Times New Roman" w:cs="Times New Roman"/>
          <w:b/>
          <w:sz w:val="28"/>
          <w:szCs w:val="28"/>
        </w:rPr>
        <w:t>освобождение от ответственности</w:t>
      </w:r>
    </w:p>
    <w:p w:rsidR="002748E1" w:rsidRPr="00452888" w:rsidRDefault="009C299B" w:rsidP="002748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88">
        <w:rPr>
          <w:rFonts w:ascii="Times New Roman" w:hAnsi="Times New Roman" w:cs="Times New Roman"/>
          <w:b/>
          <w:sz w:val="28"/>
          <w:szCs w:val="28"/>
        </w:rPr>
        <w:t>(форс-мажор)</w:t>
      </w:r>
    </w:p>
    <w:p w:rsidR="002748E1" w:rsidRPr="00452888" w:rsidRDefault="002748E1" w:rsidP="002748E1">
      <w:pPr>
        <w:pStyle w:val="ConsPlusNonformat"/>
        <w:jc w:val="both"/>
        <w:rPr>
          <w:rFonts w:ascii="Times New Roman" w:hAnsi="Times New Roman" w:cs="Times New Roman"/>
        </w:rPr>
      </w:pPr>
    </w:p>
    <w:p w:rsidR="002748E1" w:rsidRPr="00452888" w:rsidRDefault="002748E1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3.1.</w:t>
      </w:r>
      <w:r w:rsidR="00402A46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50ED8" w:rsidRPr="00452888">
        <w:rPr>
          <w:rFonts w:ascii="Times New Roman" w:hAnsi="Times New Roman" w:cs="Times New Roman"/>
          <w:sz w:val="28"/>
          <w:szCs w:val="28"/>
        </w:rPr>
        <w:t xml:space="preserve">неисполнения </w:t>
      </w:r>
      <w:r w:rsidRPr="00452888">
        <w:rPr>
          <w:rFonts w:ascii="Times New Roman" w:hAnsi="Times New Roman" w:cs="Times New Roman"/>
          <w:sz w:val="28"/>
          <w:szCs w:val="28"/>
        </w:rPr>
        <w:t xml:space="preserve">или </w:t>
      </w:r>
      <w:r w:rsidR="00D50ED8" w:rsidRPr="00452888">
        <w:rPr>
          <w:rFonts w:ascii="Times New Roman" w:hAnsi="Times New Roman" w:cs="Times New Roman"/>
          <w:sz w:val="28"/>
          <w:szCs w:val="28"/>
        </w:rPr>
        <w:t xml:space="preserve">ненадлежащего исполнения </w:t>
      </w:r>
      <w:r w:rsidRPr="00452888">
        <w:rPr>
          <w:rFonts w:ascii="Times New Roman" w:hAnsi="Times New Roman" w:cs="Times New Roman"/>
          <w:sz w:val="28"/>
          <w:szCs w:val="28"/>
        </w:rPr>
        <w:t>своих обязательств по настоящему Соглашению (Договору) Стороны несут ответственность в соответствии с законодательством.</w:t>
      </w:r>
    </w:p>
    <w:p w:rsidR="002748E1" w:rsidRPr="00452888" w:rsidRDefault="002748E1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3.2.</w:t>
      </w:r>
      <w:r w:rsidR="00402A46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101109" w:rsidRPr="00452888">
        <w:rPr>
          <w:rFonts w:ascii="Times New Roman" w:hAnsi="Times New Roman" w:cs="Times New Roman"/>
          <w:sz w:val="28"/>
          <w:szCs w:val="28"/>
        </w:rPr>
        <w:t xml:space="preserve"> (Организация)</w:t>
      </w:r>
      <w:r w:rsidR="00101109"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40"/>
      </w:r>
      <w:r w:rsidRPr="00452888">
        <w:rPr>
          <w:rFonts w:ascii="Times New Roman" w:hAnsi="Times New Roman" w:cs="Times New Roman"/>
          <w:sz w:val="28"/>
          <w:szCs w:val="28"/>
        </w:rPr>
        <w:t xml:space="preserve"> несет ответственность за полноту и достоверность информации, содержащейся в предоставляемых Главному распорядителю документах, 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D50ED8" w:rsidRPr="00452888">
        <w:rPr>
          <w:rFonts w:ascii="Times New Roman" w:hAnsi="Times New Roman" w:cs="Times New Roman"/>
          <w:sz w:val="28"/>
          <w:szCs w:val="28"/>
        </w:rPr>
        <w:t>__________________</w:t>
      </w:r>
      <w:r w:rsidR="00D50ED8"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41"/>
      </w:r>
      <w:r w:rsidRPr="00452888">
        <w:rPr>
          <w:rFonts w:ascii="Times New Roman" w:hAnsi="Times New Roman" w:cs="Times New Roman"/>
          <w:sz w:val="28"/>
          <w:szCs w:val="28"/>
        </w:rPr>
        <w:t>.</w:t>
      </w:r>
    </w:p>
    <w:p w:rsidR="002748E1" w:rsidRPr="00452888" w:rsidRDefault="002748E1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3.3.</w:t>
      </w:r>
      <w:r w:rsidR="00402A46" w:rsidRPr="0045288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D3559" w:rsidRPr="00452888">
        <w:rPr>
          <w:rFonts w:ascii="Times New Roman" w:hAnsi="Times New Roman" w:cs="Times New Roman"/>
          <w:sz w:val="28"/>
          <w:szCs w:val="28"/>
        </w:rPr>
        <w:t>Получатель субсидии (Организация)</w:t>
      </w:r>
      <w:r w:rsidR="001D3559"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42"/>
      </w:r>
      <w:r w:rsidRPr="00452888">
        <w:rPr>
          <w:rFonts w:ascii="Times New Roman" w:hAnsi="Times New Roman" w:cs="Times New Roman"/>
          <w:sz w:val="28"/>
          <w:szCs w:val="28"/>
        </w:rPr>
        <w:t xml:space="preserve"> освобождаются от ответственности за частичное или полное неисполнение обязательств</w:t>
      </w:r>
      <w:r w:rsidR="00942FC5">
        <w:rPr>
          <w:rFonts w:ascii="Times New Roman" w:hAnsi="Times New Roman" w:cs="Times New Roman"/>
          <w:sz w:val="28"/>
          <w:szCs w:val="28"/>
        </w:rPr>
        <w:t xml:space="preserve"> </w:t>
      </w:r>
      <w:r w:rsidRPr="00452888">
        <w:rPr>
          <w:rFonts w:ascii="Times New Roman" w:hAnsi="Times New Roman" w:cs="Times New Roman"/>
          <w:sz w:val="28"/>
          <w:szCs w:val="28"/>
        </w:rPr>
        <w:t>по настоящему Соглашению (Договору)</w:t>
      </w:r>
      <w:r w:rsidR="00F96D57" w:rsidRPr="00452888">
        <w:rPr>
          <w:rFonts w:ascii="Times New Roman" w:hAnsi="Times New Roman" w:cs="Times New Roman"/>
          <w:sz w:val="28"/>
          <w:szCs w:val="28"/>
        </w:rPr>
        <w:t xml:space="preserve">, </w:t>
      </w:r>
      <w:r w:rsidRPr="00452888">
        <w:rPr>
          <w:rFonts w:ascii="Times New Roman" w:hAnsi="Times New Roman" w:cs="Times New Roman"/>
          <w:sz w:val="28"/>
          <w:szCs w:val="28"/>
        </w:rPr>
        <w:t>если это неисполнение явилось следствием обстоятельств непреодолимой силы, возникших после заключения Соглашения (Договора) в результате событий чрезвычайного характера, которые стороны не могли предвидеть</w:t>
      </w:r>
      <w:r w:rsidR="009C299B" w:rsidRPr="00452888">
        <w:rPr>
          <w:rFonts w:ascii="Times New Roman" w:hAnsi="Times New Roman" w:cs="Times New Roman"/>
          <w:sz w:val="28"/>
          <w:szCs w:val="28"/>
        </w:rPr>
        <w:t xml:space="preserve"> либо избежать или предотвратить</w:t>
      </w:r>
      <w:r w:rsidRPr="00452888">
        <w:rPr>
          <w:rFonts w:ascii="Times New Roman" w:hAnsi="Times New Roman" w:cs="Times New Roman"/>
          <w:sz w:val="28"/>
          <w:szCs w:val="28"/>
        </w:rPr>
        <w:t xml:space="preserve"> разумными мерами (форс-мажор).</w:t>
      </w:r>
      <w:proofErr w:type="gramEnd"/>
    </w:p>
    <w:p w:rsidR="002748E1" w:rsidRPr="00452888" w:rsidRDefault="002748E1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3.</w:t>
      </w:r>
      <w:r w:rsidR="00D50ED8" w:rsidRPr="00452888">
        <w:rPr>
          <w:rFonts w:ascii="Times New Roman" w:hAnsi="Times New Roman" w:cs="Times New Roman"/>
          <w:sz w:val="28"/>
          <w:szCs w:val="28"/>
        </w:rPr>
        <w:t>4</w:t>
      </w:r>
      <w:r w:rsidRPr="00452888">
        <w:rPr>
          <w:rFonts w:ascii="Times New Roman" w:hAnsi="Times New Roman" w:cs="Times New Roman"/>
          <w:sz w:val="28"/>
          <w:szCs w:val="28"/>
        </w:rPr>
        <w:t>.</w:t>
      </w:r>
      <w:r w:rsidR="00402A46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ответственность, например: землетрясение, наводнение, пожар, властные распоряжения государственных органов и др.</w:t>
      </w:r>
    </w:p>
    <w:p w:rsidR="002748E1" w:rsidRPr="00452888" w:rsidRDefault="00D50ED8" w:rsidP="009B0A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3.5</w:t>
      </w:r>
      <w:r w:rsidR="002748E1" w:rsidRPr="00452888">
        <w:rPr>
          <w:rFonts w:ascii="Times New Roman" w:hAnsi="Times New Roman" w:cs="Times New Roman"/>
          <w:sz w:val="28"/>
          <w:szCs w:val="28"/>
        </w:rPr>
        <w:t>.</w:t>
      </w:r>
      <w:r w:rsidR="00402A46" w:rsidRPr="00452888">
        <w:rPr>
          <w:rFonts w:ascii="Times New Roman" w:hAnsi="Times New Roman" w:cs="Times New Roman"/>
          <w:sz w:val="28"/>
          <w:szCs w:val="28"/>
        </w:rPr>
        <w:t> </w:t>
      </w:r>
      <w:r w:rsidR="002748E1" w:rsidRPr="00452888">
        <w:rPr>
          <w:rFonts w:ascii="Times New Roman" w:hAnsi="Times New Roman" w:cs="Times New Roman"/>
          <w:sz w:val="28"/>
          <w:szCs w:val="28"/>
        </w:rPr>
        <w:t xml:space="preserve">Сторона, ссылающаяся на обстоятельства непреодолимой силы, </w:t>
      </w:r>
      <w:r w:rsidR="002748E1" w:rsidRPr="00452888">
        <w:rPr>
          <w:rFonts w:ascii="Times New Roman" w:hAnsi="Times New Roman" w:cs="Times New Roman"/>
          <w:sz w:val="28"/>
          <w:szCs w:val="28"/>
        </w:rPr>
        <w:lastRenderedPageBreak/>
        <w:t>обязана</w:t>
      </w:r>
      <w:r w:rsidRPr="0045288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66AC7" w:rsidRPr="00452888">
        <w:rPr>
          <w:rFonts w:ascii="Times New Roman" w:hAnsi="Times New Roman" w:cs="Times New Roman"/>
          <w:sz w:val="28"/>
          <w:szCs w:val="28"/>
        </w:rPr>
        <w:t>__</w:t>
      </w:r>
      <w:r w:rsidR="00AF1833" w:rsidRPr="00452888">
        <w:rPr>
          <w:rFonts w:ascii="Times New Roman" w:hAnsi="Times New Roman" w:cs="Times New Roman"/>
          <w:sz w:val="28"/>
          <w:szCs w:val="28"/>
        </w:rPr>
        <w:t xml:space="preserve">___ </w:t>
      </w:r>
      <w:r w:rsidR="000E3976">
        <w:rPr>
          <w:rFonts w:ascii="Times New Roman" w:hAnsi="Times New Roman" w:cs="Times New Roman"/>
          <w:sz w:val="28"/>
          <w:szCs w:val="28"/>
        </w:rPr>
        <w:t xml:space="preserve"> </w:t>
      </w:r>
      <w:r w:rsidRPr="00452888">
        <w:rPr>
          <w:rFonts w:ascii="Times New Roman" w:hAnsi="Times New Roman" w:cs="Times New Roman"/>
          <w:sz w:val="28"/>
          <w:szCs w:val="28"/>
        </w:rPr>
        <w:t>прои</w:t>
      </w:r>
      <w:r w:rsidR="002748E1" w:rsidRPr="00452888">
        <w:rPr>
          <w:rFonts w:ascii="Times New Roman" w:hAnsi="Times New Roman" w:cs="Times New Roman"/>
          <w:sz w:val="28"/>
          <w:szCs w:val="28"/>
        </w:rPr>
        <w:t xml:space="preserve">нформировать </w:t>
      </w:r>
      <w:r w:rsidR="00AF1833" w:rsidRPr="00452888">
        <w:rPr>
          <w:rFonts w:ascii="Times New Roman" w:hAnsi="Times New Roman" w:cs="Times New Roman"/>
          <w:sz w:val="28"/>
          <w:szCs w:val="28"/>
        </w:rPr>
        <w:t>вторую</w:t>
      </w:r>
      <w:r w:rsidR="000E3976">
        <w:rPr>
          <w:rFonts w:ascii="Times New Roman" w:hAnsi="Times New Roman" w:cs="Times New Roman"/>
          <w:sz w:val="28"/>
          <w:szCs w:val="28"/>
        </w:rPr>
        <w:t xml:space="preserve"> </w:t>
      </w:r>
      <w:r w:rsidRPr="00452888">
        <w:rPr>
          <w:rFonts w:ascii="Times New Roman" w:hAnsi="Times New Roman" w:cs="Times New Roman"/>
          <w:sz w:val="28"/>
          <w:szCs w:val="28"/>
        </w:rPr>
        <w:t>С</w:t>
      </w:r>
      <w:r w:rsidR="002748E1" w:rsidRPr="00452888">
        <w:rPr>
          <w:rFonts w:ascii="Times New Roman" w:hAnsi="Times New Roman" w:cs="Times New Roman"/>
          <w:sz w:val="28"/>
          <w:szCs w:val="28"/>
        </w:rPr>
        <w:t>торон</w:t>
      </w:r>
      <w:r w:rsidR="00AF1833" w:rsidRPr="00452888">
        <w:rPr>
          <w:rFonts w:ascii="Times New Roman" w:hAnsi="Times New Roman" w:cs="Times New Roman"/>
          <w:sz w:val="28"/>
          <w:szCs w:val="28"/>
        </w:rPr>
        <w:t xml:space="preserve">у (другие </w:t>
      </w:r>
      <w:r w:rsidR="002B39BB" w:rsidRPr="00452888">
        <w:rPr>
          <w:rFonts w:ascii="Times New Roman" w:hAnsi="Times New Roman" w:cs="Times New Roman"/>
          <w:sz w:val="28"/>
          <w:szCs w:val="28"/>
        </w:rPr>
        <w:t>Стороны)</w:t>
      </w:r>
      <w:r w:rsidR="002B39BB"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43"/>
      </w:r>
      <w:r w:rsidR="009B0ADD">
        <w:rPr>
          <w:rFonts w:ascii="Times New Roman" w:hAnsi="Times New Roman" w:cs="Times New Roman"/>
          <w:sz w:val="28"/>
          <w:szCs w:val="28"/>
        </w:rPr>
        <w:t xml:space="preserve"> </w:t>
      </w:r>
      <w:r w:rsidR="00AF1833" w:rsidRPr="00452888">
        <w:rPr>
          <w:rFonts w:ascii="Times New Roman" w:hAnsi="Times New Roman" w:cs="Times New Roman"/>
          <w:sz w:val="28"/>
          <w:szCs w:val="28"/>
        </w:rPr>
        <w:t xml:space="preserve">о наступлении </w:t>
      </w:r>
      <w:r w:rsidRPr="00452888">
        <w:rPr>
          <w:rFonts w:ascii="Times New Roman" w:hAnsi="Times New Roman" w:cs="Times New Roman"/>
          <w:sz w:val="28"/>
          <w:szCs w:val="28"/>
        </w:rPr>
        <w:t>подобных</w:t>
      </w:r>
      <w:r w:rsidR="002748E1" w:rsidRPr="00452888">
        <w:rPr>
          <w:rFonts w:ascii="Times New Roman" w:hAnsi="Times New Roman" w:cs="Times New Roman"/>
          <w:sz w:val="28"/>
          <w:szCs w:val="28"/>
        </w:rPr>
        <w:t xml:space="preserve"> обстоятельств в письменной форме; по требованию </w:t>
      </w:r>
      <w:r w:rsidRPr="00452888">
        <w:rPr>
          <w:rFonts w:ascii="Times New Roman" w:hAnsi="Times New Roman" w:cs="Times New Roman"/>
          <w:sz w:val="28"/>
          <w:szCs w:val="28"/>
        </w:rPr>
        <w:t>друг</w:t>
      </w:r>
      <w:r w:rsidR="006608FC" w:rsidRPr="00452888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6608FC" w:rsidRPr="00452888">
        <w:rPr>
          <w:rFonts w:ascii="Times New Roman" w:hAnsi="Times New Roman" w:cs="Times New Roman"/>
          <w:sz w:val="28"/>
          <w:szCs w:val="28"/>
        </w:rPr>
        <w:t>х</w:t>
      </w:r>
      <w:r w:rsidR="00AF1833" w:rsidRPr="0045288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A6B64" w:rsidRPr="00452888">
        <w:rPr>
          <w:rFonts w:ascii="Times New Roman" w:hAnsi="Times New Roman" w:cs="Times New Roman"/>
          <w:sz w:val="28"/>
          <w:szCs w:val="28"/>
        </w:rPr>
        <w:t>-</w:t>
      </w:r>
      <w:r w:rsidR="006608FC" w:rsidRPr="00452888">
        <w:rPr>
          <w:rFonts w:ascii="Times New Roman" w:hAnsi="Times New Roman" w:cs="Times New Roman"/>
          <w:sz w:val="28"/>
          <w:szCs w:val="28"/>
        </w:rPr>
        <w:t>ой</w:t>
      </w:r>
      <w:r w:rsidR="00AF1833" w:rsidRPr="00452888">
        <w:rPr>
          <w:rFonts w:ascii="Times New Roman" w:hAnsi="Times New Roman" w:cs="Times New Roman"/>
          <w:sz w:val="28"/>
          <w:szCs w:val="28"/>
        </w:rPr>
        <w:t>)</w:t>
      </w:r>
      <w:r w:rsidRPr="00452888">
        <w:rPr>
          <w:rFonts w:ascii="Times New Roman" w:hAnsi="Times New Roman" w:cs="Times New Roman"/>
          <w:sz w:val="28"/>
          <w:szCs w:val="28"/>
        </w:rPr>
        <w:t xml:space="preserve"> С</w:t>
      </w:r>
      <w:r w:rsidR="002748E1" w:rsidRPr="00452888">
        <w:rPr>
          <w:rFonts w:ascii="Times New Roman" w:hAnsi="Times New Roman" w:cs="Times New Roman"/>
          <w:sz w:val="28"/>
          <w:szCs w:val="28"/>
        </w:rPr>
        <w:t>торон</w:t>
      </w:r>
      <w:r w:rsidR="00AF1833" w:rsidRPr="00452888">
        <w:rPr>
          <w:rFonts w:ascii="Times New Roman" w:hAnsi="Times New Roman" w:cs="Times New Roman"/>
          <w:sz w:val="28"/>
          <w:szCs w:val="28"/>
        </w:rPr>
        <w:t>(-ы)</w:t>
      </w:r>
      <w:r w:rsidR="002748E1" w:rsidRPr="00452888">
        <w:rPr>
          <w:rFonts w:ascii="Times New Roman" w:hAnsi="Times New Roman" w:cs="Times New Roman"/>
          <w:sz w:val="28"/>
          <w:szCs w:val="28"/>
        </w:rPr>
        <w:t xml:space="preserve"> должна предоставить удостоверяющий форс-мажорные обстоятельства документ</w:t>
      </w:r>
      <w:r w:rsidR="004239B9" w:rsidRPr="00452888">
        <w:rPr>
          <w:rFonts w:ascii="Times New Roman" w:hAnsi="Times New Roman" w:cs="Times New Roman"/>
          <w:sz w:val="28"/>
          <w:szCs w:val="28"/>
        </w:rPr>
        <w:t>,</w:t>
      </w:r>
      <w:r w:rsidR="000E3976">
        <w:rPr>
          <w:rFonts w:ascii="Times New Roman" w:hAnsi="Times New Roman" w:cs="Times New Roman"/>
          <w:sz w:val="28"/>
          <w:szCs w:val="28"/>
        </w:rPr>
        <w:t xml:space="preserve"> </w:t>
      </w:r>
      <w:r w:rsidR="004239B9" w:rsidRPr="00452888">
        <w:rPr>
          <w:rFonts w:ascii="Times New Roman" w:hAnsi="Times New Roman" w:cs="Times New Roman"/>
          <w:sz w:val="28"/>
          <w:szCs w:val="28"/>
        </w:rPr>
        <w:t>выданный соответствующим уполномоченным органом</w:t>
      </w:r>
      <w:r w:rsidR="002748E1" w:rsidRPr="00452888">
        <w:rPr>
          <w:rFonts w:ascii="Times New Roman" w:hAnsi="Times New Roman" w:cs="Times New Roman"/>
          <w:sz w:val="28"/>
          <w:szCs w:val="28"/>
        </w:rPr>
        <w:t>, который должен содержать данные о характере события, а также оценку их влияния на исполнение обязательств.</w:t>
      </w:r>
    </w:p>
    <w:p w:rsidR="002748E1" w:rsidRPr="00452888" w:rsidRDefault="002748E1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3.</w:t>
      </w:r>
      <w:r w:rsidR="00D50ED8" w:rsidRPr="00452888">
        <w:rPr>
          <w:rFonts w:ascii="Times New Roman" w:hAnsi="Times New Roman" w:cs="Times New Roman"/>
          <w:sz w:val="28"/>
          <w:szCs w:val="28"/>
        </w:rPr>
        <w:t>6</w:t>
      </w:r>
      <w:r w:rsidRPr="00452888">
        <w:rPr>
          <w:rFonts w:ascii="Times New Roman" w:hAnsi="Times New Roman" w:cs="Times New Roman"/>
          <w:sz w:val="28"/>
          <w:szCs w:val="28"/>
        </w:rPr>
        <w:t>.</w:t>
      </w:r>
      <w:r w:rsidR="00402A46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По</w:t>
      </w:r>
      <w:r w:rsidR="00D50ED8" w:rsidRPr="00452888">
        <w:rPr>
          <w:rFonts w:ascii="Times New Roman" w:hAnsi="Times New Roman" w:cs="Times New Roman"/>
          <w:sz w:val="28"/>
          <w:szCs w:val="28"/>
        </w:rPr>
        <w:t>сле</w:t>
      </w:r>
      <w:r w:rsidRPr="00452888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AF1833" w:rsidRPr="00452888">
        <w:rPr>
          <w:rFonts w:ascii="Times New Roman" w:hAnsi="Times New Roman" w:cs="Times New Roman"/>
          <w:sz w:val="28"/>
          <w:szCs w:val="28"/>
        </w:rPr>
        <w:t>я</w:t>
      </w:r>
      <w:r w:rsidRPr="00452888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D50ED8" w:rsidRPr="00452888">
        <w:rPr>
          <w:rFonts w:ascii="Times New Roman" w:hAnsi="Times New Roman" w:cs="Times New Roman"/>
          <w:sz w:val="28"/>
          <w:szCs w:val="28"/>
        </w:rPr>
        <w:t>я</w:t>
      </w:r>
      <w:r w:rsidRPr="00452888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D66AC7" w:rsidRPr="00452888">
        <w:rPr>
          <w:rFonts w:ascii="Times New Roman" w:hAnsi="Times New Roman" w:cs="Times New Roman"/>
          <w:sz w:val="28"/>
          <w:szCs w:val="28"/>
        </w:rPr>
        <w:t xml:space="preserve"> непреодолимой силы</w:t>
      </w:r>
      <w:r w:rsidRPr="00452888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AF1833" w:rsidRPr="00452888">
        <w:rPr>
          <w:rFonts w:ascii="Times New Roman" w:hAnsi="Times New Roman" w:cs="Times New Roman"/>
          <w:sz w:val="28"/>
          <w:szCs w:val="28"/>
        </w:rPr>
        <w:t>С</w:t>
      </w:r>
      <w:r w:rsidRPr="00452888">
        <w:rPr>
          <w:rFonts w:ascii="Times New Roman" w:hAnsi="Times New Roman" w:cs="Times New Roman"/>
          <w:sz w:val="28"/>
          <w:szCs w:val="28"/>
        </w:rPr>
        <w:t>торона должна без промедления известить об этом друг</w:t>
      </w:r>
      <w:r w:rsidR="00AF1833" w:rsidRPr="00452888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AF1833" w:rsidRPr="00452888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AF1833" w:rsidRPr="004528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F1833" w:rsidRPr="00452888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AF1833" w:rsidRPr="00452888">
        <w:rPr>
          <w:rFonts w:ascii="Times New Roman" w:hAnsi="Times New Roman" w:cs="Times New Roman"/>
          <w:sz w:val="28"/>
          <w:szCs w:val="28"/>
        </w:rPr>
        <w:t>)</w:t>
      </w:r>
      <w:r w:rsidR="000E3976">
        <w:rPr>
          <w:rFonts w:ascii="Times New Roman" w:hAnsi="Times New Roman" w:cs="Times New Roman"/>
          <w:sz w:val="28"/>
          <w:szCs w:val="28"/>
        </w:rPr>
        <w:t xml:space="preserve"> </w:t>
      </w:r>
      <w:r w:rsidR="00AF1833" w:rsidRPr="00452888">
        <w:rPr>
          <w:rFonts w:ascii="Times New Roman" w:hAnsi="Times New Roman" w:cs="Times New Roman"/>
          <w:sz w:val="28"/>
          <w:szCs w:val="28"/>
        </w:rPr>
        <w:t>С</w:t>
      </w:r>
      <w:r w:rsidRPr="00452888">
        <w:rPr>
          <w:rFonts w:ascii="Times New Roman" w:hAnsi="Times New Roman" w:cs="Times New Roman"/>
          <w:sz w:val="28"/>
          <w:szCs w:val="28"/>
        </w:rPr>
        <w:t>торону</w:t>
      </w:r>
      <w:r w:rsidR="00AF1833" w:rsidRPr="00452888">
        <w:rPr>
          <w:rFonts w:ascii="Times New Roman" w:hAnsi="Times New Roman" w:cs="Times New Roman"/>
          <w:sz w:val="28"/>
          <w:szCs w:val="28"/>
        </w:rPr>
        <w:t>(-ы)</w:t>
      </w:r>
      <w:r w:rsidRPr="00452888">
        <w:rPr>
          <w:rFonts w:ascii="Times New Roman" w:hAnsi="Times New Roman" w:cs="Times New Roman"/>
          <w:sz w:val="28"/>
          <w:szCs w:val="28"/>
        </w:rPr>
        <w:t xml:space="preserve"> в письменной форме. При этом необходимо указать срок, в который предполагается исполнить обязательства по настоящему Соглашению (Дого</w:t>
      </w:r>
      <w:r w:rsidR="00402A46" w:rsidRPr="00452888">
        <w:rPr>
          <w:rFonts w:ascii="Times New Roman" w:hAnsi="Times New Roman" w:cs="Times New Roman"/>
          <w:sz w:val="28"/>
          <w:szCs w:val="28"/>
        </w:rPr>
        <w:t>вору).</w:t>
      </w:r>
    </w:p>
    <w:p w:rsidR="002748E1" w:rsidRPr="00452888" w:rsidRDefault="002748E1" w:rsidP="002748E1">
      <w:pPr>
        <w:pStyle w:val="ConsPlusNonformat"/>
        <w:jc w:val="center"/>
        <w:rPr>
          <w:rFonts w:ascii="Times New Roman" w:hAnsi="Times New Roman" w:cs="Times New Roman"/>
        </w:rPr>
      </w:pPr>
    </w:p>
    <w:p w:rsidR="002748E1" w:rsidRPr="00452888" w:rsidRDefault="002748E1" w:rsidP="002748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88">
        <w:rPr>
          <w:rFonts w:ascii="Times New Roman" w:hAnsi="Times New Roman" w:cs="Times New Roman"/>
          <w:b/>
          <w:sz w:val="28"/>
          <w:szCs w:val="28"/>
        </w:rPr>
        <w:t>4. Срок действия Соглашения (Договора)</w:t>
      </w:r>
    </w:p>
    <w:p w:rsidR="002748E1" w:rsidRPr="00452888" w:rsidRDefault="002748E1" w:rsidP="002748E1">
      <w:pPr>
        <w:pStyle w:val="ConsPlusNonformat"/>
        <w:jc w:val="both"/>
        <w:rPr>
          <w:rFonts w:ascii="Times New Roman" w:hAnsi="Times New Roman" w:cs="Times New Roman"/>
        </w:rPr>
      </w:pPr>
    </w:p>
    <w:p w:rsidR="002748E1" w:rsidRPr="00452888" w:rsidRDefault="002748E1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4.1.</w:t>
      </w:r>
      <w:r w:rsidR="00402A46" w:rsidRPr="00452888">
        <w:rPr>
          <w:rFonts w:ascii="Times New Roman" w:hAnsi="Times New Roman" w:cs="Times New Roman"/>
          <w:sz w:val="28"/>
          <w:szCs w:val="28"/>
        </w:rPr>
        <w:t> </w:t>
      </w:r>
      <w:r w:rsidR="009A34F1" w:rsidRPr="00452888">
        <w:rPr>
          <w:rFonts w:ascii="Times New Roman" w:hAnsi="Times New Roman" w:cs="Times New Roman"/>
          <w:sz w:val="28"/>
          <w:szCs w:val="28"/>
        </w:rPr>
        <w:t>Настояще</w:t>
      </w:r>
      <w:proofErr w:type="gramStart"/>
      <w:r w:rsidR="009A34F1" w:rsidRPr="0045288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51482A" w:rsidRPr="004528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A34F1" w:rsidRPr="0045288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A34F1" w:rsidRPr="00452888">
        <w:rPr>
          <w:rFonts w:ascii="Times New Roman" w:hAnsi="Times New Roman" w:cs="Times New Roman"/>
          <w:sz w:val="28"/>
          <w:szCs w:val="28"/>
        </w:rPr>
        <w:t>) Соглашение (Договор) вступает в силу с даты его подписания Сторонами</w:t>
      </w:r>
      <w:r w:rsidR="0051482A" w:rsidRPr="00452888">
        <w:rPr>
          <w:rFonts w:ascii="Times New Roman" w:hAnsi="Times New Roman" w:cs="Times New Roman"/>
          <w:sz w:val="28"/>
          <w:szCs w:val="28"/>
        </w:rPr>
        <w:t>, но не ранее доведения лимитов бюджетных обязательств, указанных в</w:t>
      </w:r>
      <w:r w:rsidR="009C3794" w:rsidRPr="00452888">
        <w:rPr>
          <w:rFonts w:ascii="Times New Roman" w:hAnsi="Times New Roman" w:cs="Times New Roman"/>
          <w:sz w:val="28"/>
          <w:szCs w:val="28"/>
        </w:rPr>
        <w:t xml:space="preserve"> пункте 1.3</w:t>
      </w:r>
      <w:r w:rsidR="006608FC" w:rsidRPr="00452888">
        <w:rPr>
          <w:rFonts w:ascii="Times New Roman" w:hAnsi="Times New Roman" w:cs="Times New Roman"/>
          <w:sz w:val="28"/>
          <w:szCs w:val="28"/>
        </w:rPr>
        <w:t>.</w:t>
      </w:r>
      <w:r w:rsidR="009C3794" w:rsidRPr="00452888">
        <w:rPr>
          <w:rFonts w:ascii="Times New Roman" w:hAnsi="Times New Roman" w:cs="Times New Roman"/>
          <w:sz w:val="28"/>
          <w:szCs w:val="28"/>
        </w:rPr>
        <w:t xml:space="preserve"> настоящего Соглашения (Договора)</w:t>
      </w:r>
      <w:r w:rsidR="009A34F1" w:rsidRPr="00452888">
        <w:rPr>
          <w:rFonts w:ascii="Times New Roman" w:hAnsi="Times New Roman" w:cs="Times New Roman"/>
          <w:sz w:val="28"/>
          <w:szCs w:val="28"/>
        </w:rPr>
        <w:t xml:space="preserve"> и действует до </w:t>
      </w:r>
      <w:r w:rsidR="009C3794" w:rsidRPr="00452888">
        <w:rPr>
          <w:rFonts w:ascii="Times New Roman" w:hAnsi="Times New Roman" w:cs="Times New Roman"/>
          <w:sz w:val="28"/>
          <w:szCs w:val="28"/>
        </w:rPr>
        <w:t>полного исполнения Сторонами своих обязательств по настоящему Соглашению (Договору)</w:t>
      </w:r>
      <w:r w:rsidR="009A34F1" w:rsidRPr="00452888">
        <w:rPr>
          <w:rFonts w:ascii="Times New Roman" w:hAnsi="Times New Roman" w:cs="Times New Roman"/>
          <w:sz w:val="28"/>
          <w:szCs w:val="28"/>
        </w:rPr>
        <w:t>.</w:t>
      </w:r>
    </w:p>
    <w:p w:rsidR="002748E1" w:rsidRPr="00452888" w:rsidRDefault="002748E1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4.2</w:t>
      </w:r>
      <w:r w:rsidR="001332D3" w:rsidRPr="00452888">
        <w:rPr>
          <w:rFonts w:ascii="Times New Roman" w:hAnsi="Times New Roman" w:cs="Times New Roman"/>
          <w:sz w:val="28"/>
          <w:szCs w:val="28"/>
        </w:rPr>
        <w:t>.</w:t>
      </w:r>
      <w:r w:rsidR="00402A46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Прекращение (окончание) срока действия Соглашения (Договора) влечет за собой прекращение обязатель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орон по нему, но не освобождает </w:t>
      </w:r>
      <w:r w:rsidR="008E3F17">
        <w:rPr>
          <w:rFonts w:ascii="Times New Roman" w:hAnsi="Times New Roman" w:cs="Times New Roman"/>
          <w:sz w:val="28"/>
          <w:szCs w:val="28"/>
        </w:rPr>
        <w:t>С</w:t>
      </w:r>
      <w:r w:rsidRPr="00452888">
        <w:rPr>
          <w:rFonts w:ascii="Times New Roman" w:hAnsi="Times New Roman" w:cs="Times New Roman"/>
          <w:sz w:val="28"/>
          <w:szCs w:val="28"/>
        </w:rPr>
        <w:t>тороны от ответственности за его нарушения, если таковые имели место при исполнении настояще</w:t>
      </w:r>
      <w:r w:rsidR="009B3C2D" w:rsidRPr="00452888">
        <w:rPr>
          <w:rFonts w:ascii="Times New Roman" w:hAnsi="Times New Roman" w:cs="Times New Roman"/>
          <w:sz w:val="28"/>
          <w:szCs w:val="28"/>
        </w:rPr>
        <w:t>го Соглашения (Договора).</w:t>
      </w:r>
    </w:p>
    <w:p w:rsidR="002748E1" w:rsidRDefault="002748E1" w:rsidP="002748E1">
      <w:pPr>
        <w:pStyle w:val="ConsPlusNonformat"/>
        <w:jc w:val="both"/>
        <w:rPr>
          <w:rFonts w:ascii="Times New Roman" w:hAnsi="Times New Roman" w:cs="Times New Roman"/>
        </w:rPr>
      </w:pPr>
    </w:p>
    <w:p w:rsidR="000E3976" w:rsidRPr="00452888" w:rsidRDefault="000E3976" w:rsidP="002748E1">
      <w:pPr>
        <w:pStyle w:val="ConsPlusNonformat"/>
        <w:jc w:val="both"/>
        <w:rPr>
          <w:rFonts w:ascii="Times New Roman" w:hAnsi="Times New Roman" w:cs="Times New Roman"/>
        </w:rPr>
      </w:pPr>
    </w:p>
    <w:p w:rsidR="009E2E84" w:rsidRPr="00452888" w:rsidRDefault="009E2E84" w:rsidP="009E2E84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88">
        <w:rPr>
          <w:rFonts w:ascii="Times New Roman" w:hAnsi="Times New Roman" w:cs="Times New Roman"/>
          <w:b/>
          <w:sz w:val="28"/>
          <w:szCs w:val="28"/>
        </w:rPr>
        <w:t>5. Порядок разрешения споров</w:t>
      </w:r>
    </w:p>
    <w:p w:rsidR="009E2E84" w:rsidRPr="00452888" w:rsidRDefault="009E2E84" w:rsidP="009E2E84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9E2E84" w:rsidRPr="00452888" w:rsidRDefault="009E2E84" w:rsidP="009E2E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5.1.</w:t>
      </w:r>
      <w:r w:rsidR="00402A46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Стороны будут стремиться урегулировать споры и разногласия, возникшие в связи с исполнением настоящего Соглашения (Договора), по возможности, путем проведения переговоров с оформлением соответствующих протокол</w:t>
      </w:r>
      <w:r w:rsidR="00402A46" w:rsidRPr="00452888">
        <w:rPr>
          <w:rFonts w:ascii="Times New Roman" w:hAnsi="Times New Roman" w:cs="Times New Roman"/>
          <w:sz w:val="28"/>
          <w:szCs w:val="28"/>
        </w:rPr>
        <w:t>ов или иных документов.</w:t>
      </w:r>
    </w:p>
    <w:p w:rsidR="009E2E84" w:rsidRPr="00452888" w:rsidRDefault="009E2E84" w:rsidP="009E2E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5288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52888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9E2E84" w:rsidRPr="00452888" w:rsidRDefault="009E2E84" w:rsidP="009E2E84">
      <w:pPr>
        <w:pStyle w:val="ConsPlusNonformat"/>
        <w:jc w:val="both"/>
        <w:rPr>
          <w:rFonts w:ascii="Times New Roman" w:hAnsi="Times New Roman" w:cs="Times New Roman"/>
        </w:rPr>
      </w:pPr>
    </w:p>
    <w:p w:rsidR="009E2E84" w:rsidRPr="00452888" w:rsidRDefault="009E2E84" w:rsidP="009E2E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88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9E2E84" w:rsidRPr="00452888" w:rsidRDefault="009E2E84" w:rsidP="009E2E84">
      <w:pPr>
        <w:pStyle w:val="ConsPlusNonformat"/>
        <w:jc w:val="both"/>
        <w:rPr>
          <w:rFonts w:ascii="Times New Roman" w:hAnsi="Times New Roman" w:cs="Times New Roman"/>
        </w:rPr>
      </w:pPr>
    </w:p>
    <w:p w:rsidR="009E2E84" w:rsidRPr="00452888" w:rsidRDefault="009E2E84" w:rsidP="009E2E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6.1.</w:t>
      </w:r>
      <w:r w:rsidR="00402A46" w:rsidRPr="0045288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 xml:space="preserve">Внесение изменений в настоящее Соглашение (Договор) в связи с изменением законодательства Российской Федерации или законодательства Республики Коми, муниципальных правовых актов </w:t>
      </w:r>
      <w:r w:rsidR="009B0ADD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452888">
        <w:rPr>
          <w:rFonts w:ascii="Times New Roman" w:hAnsi="Times New Roman" w:cs="Times New Roman"/>
          <w:sz w:val="28"/>
          <w:szCs w:val="28"/>
        </w:rPr>
        <w:t xml:space="preserve"> осуществляется Главным распорядителем в одностороннем порядке путем направления Получателю субсидии письменного уведомления в месячный срок со дня вступления в силу указанных изменений.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Внесенные в настоящее Соглашение (Договор) изменения вступают в силу для Сторон со дня, указанного в уведомлении. </w:t>
      </w:r>
    </w:p>
    <w:p w:rsidR="009E2E84" w:rsidRPr="00452888" w:rsidRDefault="009E2E84" w:rsidP="009E2E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452">
        <w:rPr>
          <w:sz w:val="28"/>
          <w:szCs w:val="28"/>
        </w:rPr>
        <w:lastRenderedPageBreak/>
        <w:t>6.2.</w:t>
      </w:r>
      <w:r w:rsidR="000250B7" w:rsidRPr="00330452">
        <w:rPr>
          <w:sz w:val="28"/>
          <w:szCs w:val="28"/>
        </w:rPr>
        <w:t> </w:t>
      </w:r>
      <w:r w:rsidRPr="00330452">
        <w:rPr>
          <w:sz w:val="28"/>
          <w:szCs w:val="28"/>
        </w:rPr>
        <w:t>В случае уменьшения Главному распорядителю ранее доведенных лимитов бюджетных обязательств, приводяще</w:t>
      </w:r>
      <w:r w:rsidR="000E3976" w:rsidRPr="00330452">
        <w:rPr>
          <w:sz w:val="28"/>
          <w:szCs w:val="28"/>
        </w:rPr>
        <w:t>го</w:t>
      </w:r>
      <w:r w:rsidRPr="00330452">
        <w:rPr>
          <w:sz w:val="28"/>
          <w:szCs w:val="28"/>
        </w:rPr>
        <w:t xml:space="preserve"> к невозможности предоставления Субсидии в размере, определенном в настоящем Соглашении (Договоре), Стороны согласовывают новые условия исполнения настоящего Соглаше</w:t>
      </w:r>
      <w:r w:rsidR="000250B7" w:rsidRPr="00330452">
        <w:rPr>
          <w:sz w:val="28"/>
          <w:szCs w:val="28"/>
        </w:rPr>
        <w:t xml:space="preserve">ния (Договора) или расторгают </w:t>
      </w:r>
      <w:r w:rsidRPr="00330452">
        <w:rPr>
          <w:sz w:val="28"/>
          <w:szCs w:val="28"/>
        </w:rPr>
        <w:t>настояще</w:t>
      </w:r>
      <w:proofErr w:type="gramStart"/>
      <w:r w:rsidRPr="00330452">
        <w:rPr>
          <w:sz w:val="28"/>
          <w:szCs w:val="28"/>
        </w:rPr>
        <w:t>е</w:t>
      </w:r>
      <w:r w:rsidR="000E3976" w:rsidRPr="00330452">
        <w:rPr>
          <w:sz w:val="28"/>
          <w:szCs w:val="28"/>
        </w:rPr>
        <w:t>(</w:t>
      </w:r>
      <w:proofErr w:type="gramEnd"/>
      <w:r w:rsidR="000E3976" w:rsidRPr="00330452">
        <w:rPr>
          <w:sz w:val="28"/>
          <w:szCs w:val="28"/>
        </w:rPr>
        <w:t>-</w:t>
      </w:r>
      <w:proofErr w:type="spellStart"/>
      <w:r w:rsidR="000E3976" w:rsidRPr="00330452">
        <w:rPr>
          <w:sz w:val="28"/>
          <w:szCs w:val="28"/>
        </w:rPr>
        <w:t>ий</w:t>
      </w:r>
      <w:proofErr w:type="spellEnd"/>
      <w:r w:rsidR="000E3976" w:rsidRPr="00330452">
        <w:rPr>
          <w:sz w:val="28"/>
          <w:szCs w:val="28"/>
        </w:rPr>
        <w:t>)</w:t>
      </w:r>
      <w:r w:rsidRPr="00330452">
        <w:rPr>
          <w:sz w:val="28"/>
          <w:szCs w:val="28"/>
        </w:rPr>
        <w:t xml:space="preserve"> Соглашение (Договор) при не</w:t>
      </w:r>
      <w:r w:rsidR="009B0ADD">
        <w:rPr>
          <w:sz w:val="28"/>
          <w:szCs w:val="28"/>
        </w:rPr>
        <w:t xml:space="preserve"> </w:t>
      </w:r>
      <w:r w:rsidRPr="00330452">
        <w:rPr>
          <w:sz w:val="28"/>
          <w:szCs w:val="28"/>
        </w:rPr>
        <w:t>достижении согласия по новым условиям.</w:t>
      </w:r>
    </w:p>
    <w:p w:rsidR="009E2E84" w:rsidRPr="00452888" w:rsidRDefault="009E2E84" w:rsidP="009E2E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6.3.</w:t>
      </w:r>
      <w:r w:rsidR="000250B7" w:rsidRPr="00452888">
        <w:rPr>
          <w:sz w:val="28"/>
          <w:szCs w:val="28"/>
        </w:rPr>
        <w:t> </w:t>
      </w:r>
      <w:r w:rsidRPr="00452888">
        <w:rPr>
          <w:sz w:val="28"/>
          <w:szCs w:val="28"/>
        </w:rPr>
        <w:t>В случае невозможности предоставления в текущем финансовом году Субсидии, указанной в пункте 1.3</w:t>
      </w:r>
      <w:r w:rsidR="006608FC" w:rsidRPr="00452888">
        <w:rPr>
          <w:sz w:val="28"/>
          <w:szCs w:val="28"/>
        </w:rPr>
        <w:t>.</w:t>
      </w:r>
      <w:r w:rsidRPr="00452888">
        <w:rPr>
          <w:sz w:val="28"/>
          <w:szCs w:val="28"/>
        </w:rPr>
        <w:t xml:space="preserve"> настоящего Соглашения (Договора) в связи с недостаточностью лимитов бюджетных обязательств, Субсидия предоставляется в следующем году в следующем порядке</w:t>
      </w:r>
      <w:proofErr w:type="gramStart"/>
      <w:r w:rsidRPr="00452888">
        <w:rPr>
          <w:sz w:val="28"/>
          <w:szCs w:val="28"/>
        </w:rPr>
        <w:t>:___________</w:t>
      </w:r>
      <w:r w:rsidR="00A744A5">
        <w:rPr>
          <w:sz w:val="28"/>
          <w:szCs w:val="28"/>
        </w:rPr>
        <w:t>__</w:t>
      </w:r>
      <w:r w:rsidR="000E3976">
        <w:rPr>
          <w:sz w:val="28"/>
          <w:szCs w:val="28"/>
        </w:rPr>
        <w:t>___</w:t>
      </w:r>
      <w:proofErr w:type="gramEnd"/>
    </w:p>
    <w:p w:rsidR="009E2E84" w:rsidRPr="00452888" w:rsidRDefault="009E2E84" w:rsidP="009E2E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_________________________________________________________________.</w:t>
      </w:r>
      <w:r w:rsidRPr="00452888">
        <w:rPr>
          <w:rStyle w:val="af"/>
          <w:sz w:val="28"/>
          <w:szCs w:val="28"/>
        </w:rPr>
        <w:footnoteReference w:id="44"/>
      </w:r>
    </w:p>
    <w:p w:rsidR="009E2E84" w:rsidRPr="00452888" w:rsidRDefault="009E2E84" w:rsidP="009E2E84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6.4.</w:t>
      </w:r>
      <w:r w:rsidR="000250B7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Иные, не предусмотренные пунктом 6.1.</w:t>
      </w:r>
      <w:r w:rsidR="006A75B5">
        <w:rPr>
          <w:rFonts w:ascii="Times New Roman" w:hAnsi="Times New Roman" w:cs="Times New Roman"/>
          <w:sz w:val="28"/>
          <w:szCs w:val="28"/>
        </w:rPr>
        <w:t xml:space="preserve"> настоящего Соглашения (Договора)</w:t>
      </w:r>
      <w:r w:rsidRPr="00452888">
        <w:rPr>
          <w:rFonts w:ascii="Times New Roman" w:hAnsi="Times New Roman" w:cs="Times New Roman"/>
          <w:sz w:val="28"/>
          <w:szCs w:val="28"/>
        </w:rPr>
        <w:t xml:space="preserve">, изменения вносятся в настоящее Соглашение (Договор) по инициативе Сторон и оформляются в виде дополнительного соглашения к настоящему Соглашению (Договору), </w:t>
      </w:r>
      <w:r w:rsidRPr="00452888">
        <w:rPr>
          <w:rFonts w:ascii="Times New Roman" w:hAnsi="Times New Roman" w:cs="Times New Roman"/>
          <w:bCs/>
          <w:sz w:val="28"/>
          <w:szCs w:val="28"/>
        </w:rPr>
        <w:t>которое является его неотъемлемой частью.</w:t>
      </w:r>
    </w:p>
    <w:p w:rsidR="009E2E84" w:rsidRPr="00452888" w:rsidRDefault="009E2E84" w:rsidP="009E2E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6.5.</w:t>
      </w:r>
      <w:r w:rsidR="000250B7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При изменении юридического адреса, банковских реквизитов, организационно-правовой формы, реорганизации, ликвидации, банкротства, прекращения деятельности Получатель субсидии в 10-дневный срок со дня наступления данных обстоятельств должен письменно известить об этом Главного распорядителя.</w:t>
      </w:r>
    </w:p>
    <w:p w:rsidR="009E2E84" w:rsidRPr="00452888" w:rsidRDefault="009E2E84" w:rsidP="009E2E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6.6.</w:t>
      </w:r>
      <w:r w:rsidR="000250B7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Расторжение настоящего Соглашения (Договора) возможно в одностороннем порядке в случае:</w:t>
      </w:r>
    </w:p>
    <w:p w:rsidR="009E2E84" w:rsidRPr="00452888" w:rsidRDefault="009E2E84" w:rsidP="009E2E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6.6.1.</w:t>
      </w:r>
      <w:r w:rsidR="000250B7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реорганизации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45"/>
      </w:r>
      <w:r w:rsidRPr="00452888">
        <w:rPr>
          <w:rFonts w:ascii="Times New Roman" w:hAnsi="Times New Roman" w:cs="Times New Roman"/>
          <w:sz w:val="28"/>
          <w:szCs w:val="28"/>
        </w:rPr>
        <w:t>, ликвидации, банкротства или прекращения деятельности Получателя субсидии;</w:t>
      </w:r>
    </w:p>
    <w:p w:rsidR="009E2E84" w:rsidRPr="00452888" w:rsidRDefault="009E2E84" w:rsidP="009E2E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6.6.2.</w:t>
      </w:r>
      <w:r w:rsidR="000250B7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нарушения Получателем субсидии порядка, целей и условий предоставления Субсидии, установленных Порядком и настоящим Соглашением (Договором);</w:t>
      </w:r>
    </w:p>
    <w:p w:rsidR="009E2E84" w:rsidRPr="00452888" w:rsidRDefault="009E2E84" w:rsidP="009E2E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6.6.3.</w:t>
      </w:r>
      <w:r w:rsidR="000250B7" w:rsidRPr="0045288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не</w:t>
      </w:r>
      <w:r w:rsidR="009B0ADD">
        <w:rPr>
          <w:rFonts w:ascii="Times New Roman" w:hAnsi="Times New Roman" w:cs="Times New Roman"/>
          <w:sz w:val="28"/>
          <w:szCs w:val="28"/>
        </w:rPr>
        <w:t xml:space="preserve"> </w:t>
      </w:r>
      <w:r w:rsidRPr="00452888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согласия по новым условиям исполнения настоящего Соглашения (Договора)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 (Договоре);</w:t>
      </w:r>
    </w:p>
    <w:p w:rsidR="009E2E84" w:rsidRPr="00452888" w:rsidRDefault="009E2E84" w:rsidP="009E2E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6.6.4.</w:t>
      </w:r>
      <w:r w:rsidR="000250B7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9E2E84" w:rsidRPr="00452888" w:rsidRDefault="009E2E84" w:rsidP="009E2E84">
      <w:pPr>
        <w:pStyle w:val="ConsPlusNonformat"/>
        <w:ind w:firstLine="1701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(иные конкретные случаи).</w:t>
      </w:r>
    </w:p>
    <w:p w:rsidR="009E2E84" w:rsidRPr="00452888" w:rsidRDefault="009E2E84" w:rsidP="004006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</w:rPr>
        <w:t>6.7.</w:t>
      </w:r>
      <w:r w:rsidR="000250B7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Расторжение настоящего Соглашения (Договора) возможно по соглашению Сторон.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9E2E84" w:rsidRPr="00452888" w:rsidRDefault="009E2E84" w:rsidP="009E2E8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52888">
        <w:rPr>
          <w:sz w:val="28"/>
          <w:szCs w:val="28"/>
        </w:rPr>
        <w:t>6.8.</w:t>
      </w:r>
      <w:r w:rsidR="000250B7" w:rsidRPr="00452888">
        <w:rPr>
          <w:sz w:val="28"/>
          <w:szCs w:val="28"/>
        </w:rPr>
        <w:t> </w:t>
      </w:r>
      <w:r w:rsidRPr="00452888">
        <w:rPr>
          <w:bCs/>
          <w:sz w:val="28"/>
          <w:szCs w:val="28"/>
        </w:rPr>
        <w:t>Документы и иная информация, предусмотренные настоящим Соглашением (Договором), могут направляться Сторонами следующи</w:t>
      </w:r>
      <w:proofErr w:type="gramStart"/>
      <w:r w:rsidRPr="00452888">
        <w:rPr>
          <w:bCs/>
          <w:sz w:val="28"/>
          <w:szCs w:val="28"/>
        </w:rPr>
        <w:t>м(</w:t>
      </w:r>
      <w:proofErr w:type="gramEnd"/>
      <w:r w:rsidR="000250B7" w:rsidRPr="00452888">
        <w:rPr>
          <w:bCs/>
          <w:sz w:val="28"/>
          <w:szCs w:val="28"/>
        </w:rPr>
        <w:t>-</w:t>
      </w:r>
      <w:r w:rsidRPr="00452888">
        <w:rPr>
          <w:bCs/>
          <w:sz w:val="28"/>
          <w:szCs w:val="28"/>
        </w:rPr>
        <w:t>ми) способом(-</w:t>
      </w:r>
      <w:proofErr w:type="spellStart"/>
      <w:r w:rsidRPr="00452888">
        <w:rPr>
          <w:bCs/>
          <w:sz w:val="28"/>
          <w:szCs w:val="28"/>
        </w:rPr>
        <w:t>ами</w:t>
      </w:r>
      <w:proofErr w:type="spellEnd"/>
      <w:r w:rsidRPr="00452888">
        <w:rPr>
          <w:bCs/>
          <w:sz w:val="28"/>
          <w:szCs w:val="28"/>
        </w:rPr>
        <w:t>): ____________________________</w:t>
      </w:r>
      <w:r w:rsidRPr="00452888">
        <w:rPr>
          <w:rStyle w:val="af"/>
          <w:bCs/>
          <w:sz w:val="28"/>
          <w:szCs w:val="28"/>
        </w:rPr>
        <w:footnoteReference w:id="46"/>
      </w:r>
      <w:r w:rsidRPr="00452888">
        <w:rPr>
          <w:bCs/>
          <w:sz w:val="28"/>
          <w:szCs w:val="28"/>
        </w:rPr>
        <w:t>.</w:t>
      </w:r>
    </w:p>
    <w:p w:rsidR="009E2E84" w:rsidRPr="00452888" w:rsidRDefault="009E2E84" w:rsidP="009E2E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6.9.</w:t>
      </w:r>
      <w:r w:rsidR="000250B7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 xml:space="preserve">Во всем остальном, не предусмотренном Соглашением (Договором), </w:t>
      </w:r>
      <w:r w:rsidRPr="00452888">
        <w:rPr>
          <w:rFonts w:ascii="Times New Roman" w:hAnsi="Times New Roman" w:cs="Times New Roman"/>
          <w:sz w:val="28"/>
          <w:szCs w:val="28"/>
        </w:rPr>
        <w:lastRenderedPageBreak/>
        <w:t>Стороны руководствуются законода</w:t>
      </w:r>
      <w:r w:rsidR="000250B7" w:rsidRPr="00452888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9E2E84" w:rsidRPr="00452888" w:rsidRDefault="009E2E84" w:rsidP="009E2E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6.10.</w:t>
      </w:r>
      <w:r w:rsidR="000250B7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Настояще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288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52888">
        <w:rPr>
          <w:rFonts w:ascii="Times New Roman" w:hAnsi="Times New Roman" w:cs="Times New Roman"/>
          <w:sz w:val="28"/>
          <w:szCs w:val="28"/>
        </w:rPr>
        <w:t>) Соглашение (Договор) составлен(-о) в _________</w:t>
      </w:r>
    </w:p>
    <w:p w:rsidR="009E2E84" w:rsidRPr="00452888" w:rsidRDefault="009E2E84" w:rsidP="000250B7">
      <w:pPr>
        <w:pStyle w:val="ConsPlusNonformat"/>
        <w:ind w:firstLine="765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(количество)</w:t>
      </w:r>
    </w:p>
    <w:p w:rsidR="009E2E84" w:rsidRPr="00452888" w:rsidRDefault="009E2E84" w:rsidP="009E2E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888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>, имеющих одинаковую юридическую силу, по одному для каждой из Сторон.</w:t>
      </w:r>
    </w:p>
    <w:p w:rsidR="009E2E84" w:rsidRPr="00452888" w:rsidRDefault="009E2E84" w:rsidP="009E2E84">
      <w:pPr>
        <w:pStyle w:val="ConsPlusNonformat"/>
        <w:jc w:val="center"/>
        <w:rPr>
          <w:rFonts w:ascii="Times New Roman" w:hAnsi="Times New Roman" w:cs="Times New Roman"/>
        </w:rPr>
      </w:pPr>
    </w:p>
    <w:p w:rsidR="009E2E84" w:rsidRPr="00452888" w:rsidRDefault="009E2E84" w:rsidP="009E2E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88">
        <w:rPr>
          <w:rFonts w:ascii="Times New Roman" w:hAnsi="Times New Roman" w:cs="Times New Roman"/>
          <w:b/>
          <w:sz w:val="28"/>
          <w:szCs w:val="28"/>
        </w:rPr>
        <w:t>7. Юридические адреса и реквизиты Сторон</w:t>
      </w:r>
    </w:p>
    <w:p w:rsidR="009E2E84" w:rsidRPr="00452888" w:rsidRDefault="009E2E84" w:rsidP="009E2E8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328"/>
        <w:gridCol w:w="3296"/>
      </w:tblGrid>
      <w:tr w:rsidR="009E2E84" w:rsidRPr="00452888" w:rsidTr="00DE2DE6">
        <w:tc>
          <w:tcPr>
            <w:tcW w:w="3296" w:type="dxa"/>
          </w:tcPr>
          <w:p w:rsidR="009E2E84" w:rsidRPr="00452888" w:rsidRDefault="009E2E84" w:rsidP="00DE2D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88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распорядитель:</w:t>
            </w:r>
          </w:p>
          <w:p w:rsidR="009E2E84" w:rsidRPr="00452888" w:rsidRDefault="009E2E84" w:rsidP="00DE2D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9E2E84" w:rsidRPr="00452888" w:rsidRDefault="009E2E84" w:rsidP="00DE2D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88">
              <w:rPr>
                <w:rFonts w:ascii="Times New Roman" w:hAnsi="Times New Roman" w:cs="Times New Roman"/>
                <w:sz w:val="28"/>
                <w:szCs w:val="28"/>
              </w:rPr>
              <w:t>Получатель субсидии:</w:t>
            </w:r>
          </w:p>
          <w:p w:rsidR="009E2E84" w:rsidRPr="00452888" w:rsidRDefault="009E2E84" w:rsidP="00DE2D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9E2E84" w:rsidRPr="00452888" w:rsidRDefault="009E2E84" w:rsidP="00DE2D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88">
              <w:rPr>
                <w:rFonts w:ascii="Times New Roman" w:hAnsi="Times New Roman" w:cs="Times New Roman"/>
                <w:sz w:val="28"/>
                <w:szCs w:val="28"/>
              </w:rPr>
              <w:t>Организация:</w:t>
            </w:r>
            <w:r w:rsidRPr="00452888">
              <w:rPr>
                <w:rStyle w:val="af"/>
                <w:rFonts w:ascii="Times New Roman" w:hAnsi="Times New Roman" w:cs="Times New Roman"/>
                <w:sz w:val="28"/>
                <w:szCs w:val="28"/>
              </w:rPr>
              <w:footnoteReference w:id="47"/>
            </w:r>
          </w:p>
          <w:p w:rsidR="009E2E84" w:rsidRPr="00452888" w:rsidRDefault="009E2E84" w:rsidP="00DE2D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E84" w:rsidRPr="00452888" w:rsidTr="00DE2DE6">
        <w:tc>
          <w:tcPr>
            <w:tcW w:w="3296" w:type="dxa"/>
          </w:tcPr>
          <w:p w:rsidR="009E2E84" w:rsidRPr="00452888" w:rsidRDefault="009E2E84" w:rsidP="00DE2D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88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9E2E84" w:rsidRPr="00452888" w:rsidRDefault="009E2E84" w:rsidP="00DE2D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9E2E84" w:rsidRPr="00452888" w:rsidRDefault="009E2E84" w:rsidP="00DE2DE6">
            <w:pPr>
              <w:rPr>
                <w:rFonts w:ascii="Times New Roman" w:hAnsi="Times New Roman"/>
                <w:sz w:val="28"/>
                <w:szCs w:val="28"/>
              </w:rPr>
            </w:pPr>
            <w:r w:rsidRPr="00452888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  <w:tc>
          <w:tcPr>
            <w:tcW w:w="3296" w:type="dxa"/>
          </w:tcPr>
          <w:p w:rsidR="009E2E84" w:rsidRPr="00452888" w:rsidRDefault="009E2E84" w:rsidP="00DE2DE6">
            <w:pPr>
              <w:rPr>
                <w:rFonts w:ascii="Times New Roman" w:hAnsi="Times New Roman"/>
                <w:sz w:val="28"/>
                <w:szCs w:val="28"/>
              </w:rPr>
            </w:pPr>
            <w:r w:rsidRPr="00452888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</w:tbl>
    <w:p w:rsidR="009E2E84" w:rsidRPr="00452888" w:rsidRDefault="009E2E84" w:rsidP="009E2E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88">
        <w:rPr>
          <w:rFonts w:ascii="Times New Roman" w:hAnsi="Times New Roman" w:cs="Times New Roman"/>
          <w:b/>
          <w:sz w:val="28"/>
          <w:szCs w:val="28"/>
        </w:rPr>
        <w:t>8. Подписи Сторон</w:t>
      </w:r>
    </w:p>
    <w:p w:rsidR="009E2E84" w:rsidRPr="00452888" w:rsidRDefault="009E2E84" w:rsidP="009E2E8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10507" w:type="dxa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8"/>
        <w:gridCol w:w="3331"/>
        <w:gridCol w:w="3278"/>
      </w:tblGrid>
      <w:tr w:rsidR="009E2E84" w:rsidRPr="00452888" w:rsidTr="00DE2DE6">
        <w:trPr>
          <w:jc w:val="center"/>
        </w:trPr>
        <w:tc>
          <w:tcPr>
            <w:tcW w:w="3898" w:type="dxa"/>
          </w:tcPr>
          <w:p w:rsidR="009E2E84" w:rsidRPr="00452888" w:rsidRDefault="009E2E84" w:rsidP="00DE2D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88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распорядитель:</w:t>
            </w:r>
          </w:p>
          <w:p w:rsidR="009E2E84" w:rsidRPr="00452888" w:rsidRDefault="009E2E84" w:rsidP="00DE2D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9E2E84" w:rsidRPr="00452888" w:rsidRDefault="009E2E84" w:rsidP="00DE2D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88">
              <w:rPr>
                <w:rFonts w:ascii="Times New Roman" w:hAnsi="Times New Roman" w:cs="Times New Roman"/>
                <w:sz w:val="28"/>
                <w:szCs w:val="28"/>
              </w:rPr>
              <w:t>Получатель субсидии:</w:t>
            </w:r>
          </w:p>
          <w:p w:rsidR="009E2E84" w:rsidRPr="00452888" w:rsidRDefault="009E2E84" w:rsidP="00DE2D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9E2E84" w:rsidRPr="00452888" w:rsidRDefault="009E2E84" w:rsidP="00DE2D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88">
              <w:rPr>
                <w:rFonts w:ascii="Times New Roman" w:hAnsi="Times New Roman" w:cs="Times New Roman"/>
                <w:sz w:val="28"/>
                <w:szCs w:val="28"/>
              </w:rPr>
              <w:t>Организация:</w:t>
            </w:r>
            <w:r w:rsidRPr="00452888">
              <w:rPr>
                <w:rStyle w:val="af"/>
                <w:rFonts w:ascii="Times New Roman" w:hAnsi="Times New Roman" w:cs="Times New Roman"/>
                <w:sz w:val="28"/>
                <w:szCs w:val="28"/>
              </w:rPr>
              <w:footnoteReference w:id="48"/>
            </w:r>
          </w:p>
          <w:p w:rsidR="009E2E84" w:rsidRPr="00452888" w:rsidRDefault="009E2E84" w:rsidP="00DE2D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E84" w:rsidRPr="00452888" w:rsidTr="00DE2DE6">
        <w:trPr>
          <w:jc w:val="center"/>
        </w:trPr>
        <w:tc>
          <w:tcPr>
            <w:tcW w:w="3898" w:type="dxa"/>
          </w:tcPr>
          <w:p w:rsidR="009E2E84" w:rsidRPr="00452888" w:rsidRDefault="009E2E84" w:rsidP="00DE2D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88">
              <w:rPr>
                <w:rFonts w:ascii="Times New Roman" w:hAnsi="Times New Roman" w:cs="Times New Roman"/>
                <w:sz w:val="28"/>
                <w:szCs w:val="28"/>
              </w:rPr>
              <w:t>________________(________)</w:t>
            </w:r>
          </w:p>
          <w:p w:rsidR="009E2E84" w:rsidRPr="00452888" w:rsidRDefault="009E2E84" w:rsidP="00DE2D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9E2E84" w:rsidRPr="00452888" w:rsidRDefault="009E2E84" w:rsidP="00DE2DE6">
            <w:pPr>
              <w:rPr>
                <w:rFonts w:ascii="Times New Roman" w:hAnsi="Times New Roman"/>
                <w:sz w:val="28"/>
                <w:szCs w:val="28"/>
              </w:rPr>
            </w:pPr>
            <w:r w:rsidRPr="00452888">
              <w:rPr>
                <w:rFonts w:ascii="Times New Roman" w:hAnsi="Times New Roman"/>
                <w:sz w:val="28"/>
                <w:szCs w:val="28"/>
              </w:rPr>
              <w:t>______________(______)</w:t>
            </w:r>
          </w:p>
        </w:tc>
        <w:tc>
          <w:tcPr>
            <w:tcW w:w="3278" w:type="dxa"/>
          </w:tcPr>
          <w:p w:rsidR="009E2E84" w:rsidRPr="00452888" w:rsidRDefault="009E2E84" w:rsidP="00DE2DE6">
            <w:pPr>
              <w:rPr>
                <w:rFonts w:ascii="Times New Roman" w:hAnsi="Times New Roman"/>
                <w:sz w:val="28"/>
                <w:szCs w:val="28"/>
              </w:rPr>
            </w:pPr>
            <w:r w:rsidRPr="00452888">
              <w:rPr>
                <w:rFonts w:ascii="Times New Roman" w:hAnsi="Times New Roman"/>
                <w:sz w:val="28"/>
                <w:szCs w:val="28"/>
              </w:rPr>
              <w:t>______________(______)</w:t>
            </w:r>
          </w:p>
        </w:tc>
      </w:tr>
    </w:tbl>
    <w:p w:rsidR="009E2E84" w:rsidRDefault="009E2E84" w:rsidP="009E2E84">
      <w:pPr>
        <w:rPr>
          <w:rFonts w:eastAsia="Times New Roman"/>
          <w:sz w:val="28"/>
          <w:szCs w:val="28"/>
          <w:lang w:eastAsia="ru-RU"/>
        </w:rPr>
      </w:pPr>
    </w:p>
    <w:p w:rsidR="004006EF" w:rsidRDefault="004006EF" w:rsidP="009E2E84">
      <w:pPr>
        <w:rPr>
          <w:rFonts w:eastAsia="Times New Roman"/>
          <w:sz w:val="28"/>
          <w:szCs w:val="28"/>
          <w:lang w:eastAsia="ru-RU"/>
        </w:rPr>
      </w:pPr>
    </w:p>
    <w:p w:rsidR="00330452" w:rsidRPr="00452888" w:rsidRDefault="00330452" w:rsidP="009E2E84">
      <w:pPr>
        <w:rPr>
          <w:rFonts w:eastAsia="Times New Roman"/>
          <w:sz w:val="28"/>
          <w:szCs w:val="28"/>
          <w:lang w:eastAsia="ru-RU"/>
        </w:rPr>
      </w:pPr>
    </w:p>
    <w:p w:rsidR="00402B1C" w:rsidRDefault="00402B1C" w:rsidP="006328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B1C" w:rsidRDefault="00402B1C" w:rsidP="006328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B1C" w:rsidRDefault="00402B1C" w:rsidP="006328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B1C" w:rsidRDefault="00402B1C" w:rsidP="006328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B1C" w:rsidRDefault="00402B1C" w:rsidP="006328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B1C" w:rsidRDefault="00402B1C" w:rsidP="006328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B1C" w:rsidRDefault="00402B1C" w:rsidP="006328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B1C" w:rsidRDefault="00402B1C" w:rsidP="006328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B1C" w:rsidRDefault="00402B1C" w:rsidP="006328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B1C" w:rsidRDefault="00402B1C" w:rsidP="006328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B1C" w:rsidRDefault="00402B1C" w:rsidP="006328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B2F9C" w:rsidRDefault="007B2F9C" w:rsidP="006328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B2F9C" w:rsidRDefault="007B2F9C" w:rsidP="006328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B2F9C" w:rsidRDefault="007B2F9C" w:rsidP="006328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B2F9C" w:rsidRDefault="007B2F9C" w:rsidP="006328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B2F9C" w:rsidRDefault="007B2F9C" w:rsidP="006328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15EA" w:rsidRDefault="00D815EA" w:rsidP="006328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15EA" w:rsidRDefault="00D815EA" w:rsidP="006328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15EA" w:rsidRDefault="00D815EA" w:rsidP="006328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15EA" w:rsidRDefault="00D815EA" w:rsidP="006328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15EA" w:rsidRDefault="00D815EA" w:rsidP="006328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92933" w:rsidRDefault="00592933" w:rsidP="006328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328D2" w:rsidRPr="00DD146F" w:rsidRDefault="006328D2" w:rsidP="006328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D146F">
        <w:rPr>
          <w:sz w:val="28"/>
          <w:szCs w:val="28"/>
        </w:rPr>
        <w:lastRenderedPageBreak/>
        <w:t>Приложение № 1</w:t>
      </w:r>
    </w:p>
    <w:p w:rsidR="006328D2" w:rsidRPr="00DD146F" w:rsidRDefault="006328D2" w:rsidP="006328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к Соглашению (Договору)</w:t>
      </w:r>
    </w:p>
    <w:p w:rsidR="006328D2" w:rsidRPr="00DD146F" w:rsidRDefault="006328D2" w:rsidP="006328D2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DD146F">
        <w:rPr>
          <w:sz w:val="28"/>
          <w:szCs w:val="28"/>
        </w:rPr>
        <w:t>от ________ № ______</w:t>
      </w:r>
      <w:proofErr w:type="gramEnd"/>
    </w:p>
    <w:p w:rsidR="006328D2" w:rsidRPr="00DD146F" w:rsidRDefault="006328D2" w:rsidP="006328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о предоставлении из бюджета</w:t>
      </w:r>
    </w:p>
    <w:p w:rsidR="006328D2" w:rsidRPr="00DD146F" w:rsidRDefault="006328D2" w:rsidP="006328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 xml:space="preserve">муниципального образования муниципального </w:t>
      </w:r>
    </w:p>
    <w:p w:rsidR="006328D2" w:rsidRPr="00DD146F" w:rsidRDefault="006328D2" w:rsidP="006328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района «Сосногорск» субсидии юридическим лицам</w:t>
      </w:r>
    </w:p>
    <w:p w:rsidR="006328D2" w:rsidRPr="00DD146F" w:rsidRDefault="006328D2" w:rsidP="006328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(за исключением субсидий муниципальным учреждениям),</w:t>
      </w:r>
    </w:p>
    <w:p w:rsidR="006328D2" w:rsidRPr="00DD146F" w:rsidRDefault="006328D2" w:rsidP="006328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индивидуальным предпринимателям,</w:t>
      </w:r>
    </w:p>
    <w:p w:rsidR="006328D2" w:rsidRPr="00DD146F" w:rsidRDefault="006328D2" w:rsidP="006328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а также физическим лицам -</w:t>
      </w:r>
    </w:p>
    <w:p w:rsidR="006328D2" w:rsidRPr="00DD146F" w:rsidRDefault="006328D2" w:rsidP="006328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производителям товаров, работ,</w:t>
      </w:r>
    </w:p>
    <w:p w:rsidR="006328D2" w:rsidRPr="00DD146F" w:rsidRDefault="006328D2" w:rsidP="006328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услуг на финансовое обеспечение</w:t>
      </w:r>
    </w:p>
    <w:p w:rsidR="006328D2" w:rsidRPr="00DD146F" w:rsidRDefault="006328D2" w:rsidP="006328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затрат в связи производством</w:t>
      </w:r>
    </w:p>
    <w:p w:rsidR="006328D2" w:rsidRPr="00DD146F" w:rsidRDefault="006328D2" w:rsidP="006328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(реализацией) товаров,</w:t>
      </w:r>
    </w:p>
    <w:p w:rsidR="006328D2" w:rsidRPr="00DD146F" w:rsidRDefault="006328D2" w:rsidP="006328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выполнением работ, оказанием услуг</w:t>
      </w:r>
    </w:p>
    <w:p w:rsidR="006328D2" w:rsidRPr="00DD146F" w:rsidRDefault="006328D2" w:rsidP="006328D2">
      <w:pPr>
        <w:autoSpaceDE w:val="0"/>
        <w:autoSpaceDN w:val="0"/>
        <w:adjustRightInd w:val="0"/>
        <w:rPr>
          <w:sz w:val="28"/>
          <w:szCs w:val="28"/>
        </w:rPr>
      </w:pPr>
    </w:p>
    <w:p w:rsidR="006328D2" w:rsidRPr="00AE5F37" w:rsidRDefault="006328D2" w:rsidP="006328D2">
      <w:pPr>
        <w:autoSpaceDE w:val="0"/>
        <w:autoSpaceDN w:val="0"/>
        <w:adjustRightInd w:val="0"/>
        <w:jc w:val="right"/>
      </w:pPr>
    </w:p>
    <w:p w:rsidR="006328D2" w:rsidRDefault="006328D2" w:rsidP="006328D2">
      <w:pPr>
        <w:pStyle w:val="ConsPlusNonformat"/>
        <w:jc w:val="both"/>
      </w:pPr>
    </w:p>
    <w:p w:rsidR="006328D2" w:rsidRDefault="006328D2" w:rsidP="006328D2">
      <w:pPr>
        <w:pStyle w:val="ConsPlusNonformat"/>
        <w:jc w:val="both"/>
      </w:pPr>
    </w:p>
    <w:p w:rsidR="006328D2" w:rsidRPr="006328D2" w:rsidRDefault="006328D2" w:rsidP="006328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28D2">
        <w:rPr>
          <w:rFonts w:ascii="Times New Roman" w:hAnsi="Times New Roman" w:cs="Times New Roman"/>
          <w:sz w:val="28"/>
          <w:szCs w:val="28"/>
        </w:rPr>
        <w:t>Показатели результативности</w:t>
      </w:r>
    </w:p>
    <w:p w:rsidR="006328D2" w:rsidRPr="006328D2" w:rsidRDefault="006328D2" w:rsidP="00632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1928"/>
        <w:gridCol w:w="2075"/>
        <w:gridCol w:w="708"/>
        <w:gridCol w:w="1276"/>
        <w:gridCol w:w="1418"/>
      </w:tblGrid>
      <w:tr w:rsidR="006328D2" w:rsidRPr="006328D2" w:rsidTr="006328D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D2" w:rsidRPr="006328D2" w:rsidRDefault="006328D2" w:rsidP="006328D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D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328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28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D2" w:rsidRPr="006328D2" w:rsidRDefault="006328D2" w:rsidP="006328D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D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D2" w:rsidRPr="006328D2" w:rsidRDefault="006328D2" w:rsidP="006328D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D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(мероприятия) 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D2" w:rsidRPr="006328D2" w:rsidRDefault="006328D2" w:rsidP="006328D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D2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D2" w:rsidRPr="006328D2" w:rsidRDefault="006328D2" w:rsidP="006328D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D2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D2" w:rsidRPr="006328D2" w:rsidRDefault="006328D2" w:rsidP="006328D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D2">
              <w:rPr>
                <w:rFonts w:ascii="Times New Roman" w:hAnsi="Times New Roman" w:cs="Times New Roman"/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 w:rsidR="006328D2" w:rsidTr="006328D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D2" w:rsidRDefault="006328D2" w:rsidP="006328D2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D2" w:rsidRDefault="006328D2" w:rsidP="006328D2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D2" w:rsidRDefault="006328D2" w:rsidP="006328D2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D2" w:rsidRPr="006328D2" w:rsidRDefault="006328D2" w:rsidP="006328D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D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D2" w:rsidRPr="006328D2" w:rsidRDefault="006328D2" w:rsidP="006328D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D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D2" w:rsidRDefault="006328D2" w:rsidP="006328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D2" w:rsidRDefault="006328D2" w:rsidP="006328D2">
            <w:pPr>
              <w:rPr>
                <w:rFonts w:ascii="Arial" w:hAnsi="Arial" w:cs="Arial"/>
              </w:rPr>
            </w:pPr>
          </w:p>
        </w:tc>
      </w:tr>
      <w:tr w:rsidR="006328D2" w:rsidTr="008E5E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D2" w:rsidRPr="006328D2" w:rsidRDefault="006328D2" w:rsidP="008E5E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D2" w:rsidRPr="006328D2" w:rsidRDefault="006328D2" w:rsidP="008E5E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D2" w:rsidRPr="006328D2" w:rsidRDefault="006328D2" w:rsidP="008E5E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D2" w:rsidRPr="006328D2" w:rsidRDefault="006328D2" w:rsidP="008E5E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D2" w:rsidRPr="006328D2" w:rsidRDefault="006328D2" w:rsidP="008E5E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D2" w:rsidRPr="006328D2" w:rsidRDefault="006328D2" w:rsidP="008E5E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D2" w:rsidRPr="006328D2" w:rsidRDefault="006328D2" w:rsidP="008E5E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28D2" w:rsidTr="006328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D2" w:rsidRDefault="006328D2" w:rsidP="006328D2">
            <w:pPr>
              <w:pStyle w:val="ConsPlusNormal"/>
              <w:spacing w:line="256" w:lineRule="auto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D2" w:rsidRDefault="006328D2" w:rsidP="006328D2">
            <w:pPr>
              <w:pStyle w:val="ConsPlusNormal"/>
              <w:spacing w:line="256" w:lineRule="auto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D2" w:rsidRDefault="006328D2" w:rsidP="006328D2">
            <w:pPr>
              <w:pStyle w:val="ConsPlusNormal"/>
              <w:spacing w:line="256" w:lineRule="auto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D2" w:rsidRDefault="006328D2" w:rsidP="006328D2">
            <w:pPr>
              <w:pStyle w:val="ConsPlusNormal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D2" w:rsidRDefault="006328D2" w:rsidP="006328D2">
            <w:pPr>
              <w:pStyle w:val="ConsPlusNormal"/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D2" w:rsidRDefault="006328D2" w:rsidP="006328D2">
            <w:pPr>
              <w:pStyle w:val="ConsPlusNormal"/>
              <w:spacing w:line="25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D2" w:rsidRDefault="006328D2" w:rsidP="006328D2">
            <w:pPr>
              <w:pStyle w:val="ConsPlusNormal"/>
              <w:spacing w:line="256" w:lineRule="auto"/>
            </w:pPr>
          </w:p>
        </w:tc>
      </w:tr>
      <w:tr w:rsidR="006328D2" w:rsidTr="006328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D2" w:rsidRDefault="006328D2" w:rsidP="006328D2">
            <w:pPr>
              <w:pStyle w:val="ConsPlusNormal"/>
              <w:spacing w:line="256" w:lineRule="auto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D2" w:rsidRDefault="006328D2" w:rsidP="006328D2">
            <w:pPr>
              <w:pStyle w:val="ConsPlusNormal"/>
              <w:spacing w:line="256" w:lineRule="auto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D2" w:rsidRDefault="006328D2" w:rsidP="006328D2">
            <w:pPr>
              <w:pStyle w:val="ConsPlusNormal"/>
              <w:spacing w:line="256" w:lineRule="auto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D2" w:rsidRDefault="006328D2" w:rsidP="006328D2">
            <w:pPr>
              <w:pStyle w:val="ConsPlusNormal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D2" w:rsidRDefault="006328D2" w:rsidP="006328D2">
            <w:pPr>
              <w:pStyle w:val="ConsPlusNormal"/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D2" w:rsidRDefault="006328D2" w:rsidP="006328D2">
            <w:pPr>
              <w:pStyle w:val="ConsPlusNormal"/>
              <w:spacing w:line="25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D2" w:rsidRDefault="006328D2" w:rsidP="006328D2">
            <w:pPr>
              <w:pStyle w:val="ConsPlusNormal"/>
              <w:spacing w:line="256" w:lineRule="auto"/>
            </w:pPr>
          </w:p>
        </w:tc>
      </w:tr>
    </w:tbl>
    <w:p w:rsidR="006328D2" w:rsidRDefault="006328D2" w:rsidP="006328D2">
      <w:pPr>
        <w:pStyle w:val="ConsPlusNormal"/>
        <w:jc w:val="both"/>
      </w:pPr>
    </w:p>
    <w:p w:rsidR="006328D2" w:rsidRPr="00DF3755" w:rsidRDefault="006328D2" w:rsidP="006328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3755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6328D2" w:rsidRPr="00DF3755" w:rsidRDefault="006328D2" w:rsidP="00632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28D2" w:rsidRPr="00DF3755" w:rsidRDefault="006328D2" w:rsidP="00632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Pr="00DF3755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F3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F375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F2F2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F3755">
        <w:rPr>
          <w:rFonts w:ascii="Times New Roman" w:hAnsi="Times New Roman" w:cs="Times New Roman"/>
          <w:sz w:val="24"/>
          <w:szCs w:val="24"/>
        </w:rPr>
        <w:t>Получател</w:t>
      </w:r>
      <w:r>
        <w:rPr>
          <w:rFonts w:ascii="Times New Roman" w:hAnsi="Times New Roman" w:cs="Times New Roman"/>
          <w:sz w:val="24"/>
          <w:szCs w:val="24"/>
        </w:rPr>
        <w:t>ь субсидии</w:t>
      </w:r>
    </w:p>
    <w:p w:rsidR="006328D2" w:rsidRPr="00DF3755" w:rsidRDefault="006328D2" w:rsidP="00632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28D2" w:rsidRPr="00DF3755" w:rsidRDefault="006328D2" w:rsidP="00632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755">
        <w:rPr>
          <w:rFonts w:ascii="Times New Roman" w:hAnsi="Times New Roman" w:cs="Times New Roman"/>
          <w:sz w:val="24"/>
          <w:szCs w:val="24"/>
        </w:rPr>
        <w:t>__________________________________         ________________________________</w:t>
      </w:r>
    </w:p>
    <w:p w:rsidR="006328D2" w:rsidRPr="00DF3755" w:rsidRDefault="006328D2" w:rsidP="00632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755">
        <w:rPr>
          <w:rFonts w:ascii="Times New Roman" w:hAnsi="Times New Roman" w:cs="Times New Roman"/>
          <w:sz w:val="24"/>
          <w:szCs w:val="24"/>
        </w:rPr>
        <w:t xml:space="preserve">(наименование должности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F3755">
        <w:rPr>
          <w:rFonts w:ascii="Times New Roman" w:hAnsi="Times New Roman" w:cs="Times New Roman"/>
          <w:sz w:val="24"/>
          <w:szCs w:val="24"/>
        </w:rPr>
        <w:t xml:space="preserve">   (наименование должности</w:t>
      </w:r>
      <w:proofErr w:type="gramEnd"/>
    </w:p>
    <w:p w:rsidR="006328D2" w:rsidRPr="00DF3755" w:rsidRDefault="006328D2" w:rsidP="00632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755">
        <w:rPr>
          <w:rFonts w:ascii="Times New Roman" w:hAnsi="Times New Roman" w:cs="Times New Roman"/>
          <w:sz w:val="24"/>
          <w:szCs w:val="24"/>
        </w:rPr>
        <w:t xml:space="preserve">руководителя Главного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F3755">
        <w:rPr>
          <w:rFonts w:ascii="Times New Roman" w:hAnsi="Times New Roman" w:cs="Times New Roman"/>
          <w:sz w:val="24"/>
          <w:szCs w:val="24"/>
        </w:rPr>
        <w:t xml:space="preserve">     руководителя Получателя</w:t>
      </w:r>
    </w:p>
    <w:p w:rsidR="006328D2" w:rsidRPr="00DF3755" w:rsidRDefault="006328D2" w:rsidP="00632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755">
        <w:rPr>
          <w:rFonts w:ascii="Times New Roman" w:hAnsi="Times New Roman" w:cs="Times New Roman"/>
          <w:sz w:val="24"/>
          <w:szCs w:val="24"/>
        </w:rPr>
        <w:t xml:space="preserve">распорядителя и иного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F3755">
        <w:rPr>
          <w:rFonts w:ascii="Times New Roman" w:hAnsi="Times New Roman" w:cs="Times New Roman"/>
          <w:sz w:val="24"/>
          <w:szCs w:val="24"/>
        </w:rPr>
        <w:t xml:space="preserve">    или иного уполномоченного лица)</w:t>
      </w:r>
    </w:p>
    <w:p w:rsidR="006328D2" w:rsidRPr="00DF3755" w:rsidRDefault="006328D2" w:rsidP="00632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755">
        <w:rPr>
          <w:rFonts w:ascii="Times New Roman" w:hAnsi="Times New Roman" w:cs="Times New Roman"/>
          <w:sz w:val="24"/>
          <w:szCs w:val="24"/>
        </w:rPr>
        <w:t>уполномоченного лица)</w:t>
      </w:r>
    </w:p>
    <w:p w:rsidR="006328D2" w:rsidRPr="00DF3755" w:rsidRDefault="006328D2" w:rsidP="00632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755">
        <w:rPr>
          <w:rFonts w:ascii="Times New Roman" w:hAnsi="Times New Roman" w:cs="Times New Roman"/>
          <w:sz w:val="24"/>
          <w:szCs w:val="24"/>
        </w:rPr>
        <w:t xml:space="preserve">___________/_________________                 </w:t>
      </w:r>
      <w:r w:rsidR="003F2F2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F3755">
        <w:rPr>
          <w:rFonts w:ascii="Times New Roman" w:hAnsi="Times New Roman" w:cs="Times New Roman"/>
          <w:sz w:val="24"/>
          <w:szCs w:val="24"/>
        </w:rPr>
        <w:t xml:space="preserve"> ___________/________________</w:t>
      </w:r>
    </w:p>
    <w:p w:rsidR="006328D2" w:rsidRPr="00DF3755" w:rsidRDefault="006328D2" w:rsidP="00632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755">
        <w:rPr>
          <w:rFonts w:ascii="Times New Roman" w:hAnsi="Times New Roman" w:cs="Times New Roman"/>
          <w:sz w:val="24"/>
          <w:szCs w:val="24"/>
        </w:rPr>
        <w:t xml:space="preserve">(подпись)         (ФИО)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F2F2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755">
        <w:rPr>
          <w:rFonts w:ascii="Times New Roman" w:hAnsi="Times New Roman" w:cs="Times New Roman"/>
          <w:sz w:val="24"/>
          <w:szCs w:val="24"/>
        </w:rPr>
        <w:t xml:space="preserve"> (подпись)       (ФИО)</w:t>
      </w:r>
    </w:p>
    <w:p w:rsidR="006328D2" w:rsidRDefault="006328D2" w:rsidP="006328D2">
      <w:pPr>
        <w:pStyle w:val="ConsPlusNonformat"/>
        <w:jc w:val="both"/>
      </w:pPr>
      <w:r w:rsidRPr="00DF3755">
        <w:rPr>
          <w:rFonts w:ascii="Times New Roman" w:hAnsi="Times New Roman" w:cs="Times New Roman"/>
          <w:sz w:val="24"/>
          <w:szCs w:val="24"/>
        </w:rPr>
        <w:t xml:space="preserve">М.П.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F2F2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3755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6328D2" w:rsidRDefault="006328D2" w:rsidP="006328D2">
      <w:pPr>
        <w:pStyle w:val="ConsPlusNormal"/>
        <w:ind w:firstLine="540"/>
        <w:jc w:val="both"/>
      </w:pPr>
      <w:r>
        <w:t>--------------------------------</w:t>
      </w:r>
    </w:p>
    <w:p w:rsidR="006328D2" w:rsidRDefault="006328D2" w:rsidP="006328D2">
      <w:pPr>
        <w:pStyle w:val="ConsPlusNormal"/>
        <w:ind w:firstLine="540"/>
        <w:jc w:val="both"/>
      </w:pPr>
    </w:p>
    <w:p w:rsidR="00C75EE2" w:rsidRPr="00DD146F" w:rsidRDefault="00C75EE2" w:rsidP="00C75E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D146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C75EE2" w:rsidRPr="00DD146F" w:rsidRDefault="00C75EE2" w:rsidP="00C75EE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к Соглашению (Договору)</w:t>
      </w:r>
    </w:p>
    <w:p w:rsidR="00C75EE2" w:rsidRPr="00DD146F" w:rsidRDefault="00C75EE2" w:rsidP="00C75EE2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DD146F">
        <w:rPr>
          <w:sz w:val="28"/>
          <w:szCs w:val="28"/>
        </w:rPr>
        <w:t>от ________ № ______</w:t>
      </w:r>
      <w:proofErr w:type="gramEnd"/>
    </w:p>
    <w:p w:rsidR="00C75EE2" w:rsidRPr="00DD146F" w:rsidRDefault="00C75EE2" w:rsidP="00C75EE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о предоставлении из бюджета</w:t>
      </w:r>
    </w:p>
    <w:p w:rsidR="00C75EE2" w:rsidRPr="00DD146F" w:rsidRDefault="00C75EE2" w:rsidP="00C75EE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 xml:space="preserve">муниципального образования муниципального </w:t>
      </w:r>
    </w:p>
    <w:p w:rsidR="00C75EE2" w:rsidRPr="00DD146F" w:rsidRDefault="00C75EE2" w:rsidP="00C75EE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района «Сосногорск» субсидии юридическим лицам</w:t>
      </w:r>
    </w:p>
    <w:p w:rsidR="00C75EE2" w:rsidRPr="00DD146F" w:rsidRDefault="00C75EE2" w:rsidP="00C75EE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(за исключением субсидий муниципальным учреждениям),</w:t>
      </w:r>
    </w:p>
    <w:p w:rsidR="00C75EE2" w:rsidRPr="00DD146F" w:rsidRDefault="00C75EE2" w:rsidP="00C75EE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индивидуальным предпринимателям,</w:t>
      </w:r>
    </w:p>
    <w:p w:rsidR="00C75EE2" w:rsidRPr="00DD146F" w:rsidRDefault="00C75EE2" w:rsidP="00C75EE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а также физическим лицам -</w:t>
      </w:r>
    </w:p>
    <w:p w:rsidR="00C75EE2" w:rsidRPr="00DD146F" w:rsidRDefault="00C75EE2" w:rsidP="00C75EE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производителям товаров, работ,</w:t>
      </w:r>
    </w:p>
    <w:p w:rsidR="00C75EE2" w:rsidRPr="00DD146F" w:rsidRDefault="00C75EE2" w:rsidP="00C75EE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услуг на финансовое обеспечение</w:t>
      </w:r>
    </w:p>
    <w:p w:rsidR="00C75EE2" w:rsidRPr="00DD146F" w:rsidRDefault="00C75EE2" w:rsidP="00C75EE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затрат в связи производством</w:t>
      </w:r>
    </w:p>
    <w:p w:rsidR="00C75EE2" w:rsidRPr="00DD146F" w:rsidRDefault="00C75EE2" w:rsidP="00C75EE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(реализацией) товаров,</w:t>
      </w:r>
    </w:p>
    <w:p w:rsidR="00C75EE2" w:rsidRPr="00DD146F" w:rsidRDefault="00C75EE2" w:rsidP="00C75EE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выполнением работ, оказанием услуг</w:t>
      </w:r>
    </w:p>
    <w:p w:rsidR="00C75EE2" w:rsidRPr="00DD146F" w:rsidRDefault="00C75EE2" w:rsidP="00C75EE2">
      <w:pPr>
        <w:autoSpaceDE w:val="0"/>
        <w:autoSpaceDN w:val="0"/>
        <w:adjustRightInd w:val="0"/>
        <w:rPr>
          <w:sz w:val="28"/>
          <w:szCs w:val="28"/>
        </w:rPr>
      </w:pPr>
    </w:p>
    <w:p w:rsidR="00C75EE2" w:rsidRDefault="00C75EE2" w:rsidP="00F43E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3EE8" w:rsidRPr="00F43EE8" w:rsidRDefault="00F43EE8" w:rsidP="00F43E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3EE8">
        <w:rPr>
          <w:rFonts w:ascii="Times New Roman" w:hAnsi="Times New Roman" w:cs="Times New Roman"/>
          <w:sz w:val="28"/>
          <w:szCs w:val="28"/>
        </w:rPr>
        <w:t>План-график перечисления Субсидии</w:t>
      </w:r>
    </w:p>
    <w:p w:rsidR="00F43EE8" w:rsidRPr="00F43EE8" w:rsidRDefault="00F43EE8" w:rsidP="00F43E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3EE8">
        <w:rPr>
          <w:rFonts w:ascii="Times New Roman" w:hAnsi="Times New Roman" w:cs="Times New Roman"/>
          <w:sz w:val="28"/>
          <w:szCs w:val="28"/>
        </w:rPr>
        <w:t>(Изменения в план-график перечисления Субсидии)</w:t>
      </w:r>
    </w:p>
    <w:p w:rsidR="00F43EE8" w:rsidRPr="00F43EE8" w:rsidRDefault="00F43EE8" w:rsidP="00F43EE8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20"/>
        <w:gridCol w:w="340"/>
        <w:gridCol w:w="340"/>
        <w:gridCol w:w="979"/>
        <w:gridCol w:w="2309"/>
        <w:gridCol w:w="1417"/>
        <w:gridCol w:w="850"/>
      </w:tblGrid>
      <w:tr w:rsidR="00F43EE8" w:rsidTr="008E5EE1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EE8" w:rsidRDefault="00F43EE8" w:rsidP="008E5EE1">
            <w:pPr>
              <w:pStyle w:val="ConsPlusNormal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EE8" w:rsidRDefault="00F43EE8" w:rsidP="008E5EE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EE8" w:rsidRPr="00C75EE2" w:rsidRDefault="00F43EE8" w:rsidP="008E5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E8" w:rsidRPr="00C75EE2" w:rsidRDefault="00F43EE8" w:rsidP="008E5E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EE2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F43EE8" w:rsidTr="008E5EE1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EE8" w:rsidRDefault="00F43EE8" w:rsidP="008E5EE1">
            <w:pPr>
              <w:pStyle w:val="ConsPlusNormal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EE8" w:rsidRDefault="00F43EE8" w:rsidP="008E5EE1">
            <w:pPr>
              <w:pStyle w:val="ConsPlusNormal"/>
              <w:jc w:val="center"/>
            </w:pPr>
            <w:r>
              <w:t>от "__"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3EE8" w:rsidRPr="00C75EE2" w:rsidRDefault="00F43EE8" w:rsidP="008E5EE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5EE2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E8" w:rsidRPr="00C75EE2" w:rsidRDefault="00F43EE8" w:rsidP="008E5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EE8" w:rsidTr="008E5EE1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EE8" w:rsidRDefault="00F43EE8" w:rsidP="008E5EE1">
            <w:pPr>
              <w:pStyle w:val="ConsPlusNormal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EE8" w:rsidRDefault="00F43EE8" w:rsidP="008E5EE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3EE8" w:rsidRPr="00C75EE2" w:rsidRDefault="00F43EE8" w:rsidP="008E5EE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5EE2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E8" w:rsidRPr="00C75EE2" w:rsidRDefault="00F43EE8" w:rsidP="008E5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EE8" w:rsidTr="008E5EE1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EE8" w:rsidRPr="00F43EE8" w:rsidRDefault="00F43EE8" w:rsidP="008E5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EE8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EE8" w:rsidRPr="00F43EE8" w:rsidRDefault="00F43EE8" w:rsidP="008E5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3EE8" w:rsidRPr="00C75EE2" w:rsidRDefault="00F43EE8" w:rsidP="008E5EE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5EE2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E8" w:rsidRPr="00C75EE2" w:rsidRDefault="00F43EE8" w:rsidP="008E5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EE8" w:rsidTr="008E5EE1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EE8" w:rsidRPr="00F43EE8" w:rsidRDefault="00F43EE8" w:rsidP="00F4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E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F43EE8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EE8" w:rsidRDefault="00F43EE8" w:rsidP="008E5EE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3EE8" w:rsidRPr="00C75EE2" w:rsidRDefault="00F43EE8" w:rsidP="008E5EE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5EE2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E8" w:rsidRPr="00C75EE2" w:rsidRDefault="00F43EE8" w:rsidP="008E5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EE8" w:rsidTr="008E5EE1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EE8" w:rsidRDefault="00F43EE8" w:rsidP="008E5EE1">
            <w:pPr>
              <w:pStyle w:val="ConsPlusNormal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EE8" w:rsidRDefault="00F43EE8" w:rsidP="00C75EE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EE8" w:rsidRPr="00C75EE2" w:rsidRDefault="00F43EE8" w:rsidP="008E5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EE8" w:rsidRPr="00C75EE2" w:rsidRDefault="00F43EE8" w:rsidP="008E5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EE8" w:rsidTr="008E5EE1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EE8" w:rsidRPr="00C75EE2" w:rsidRDefault="00F43EE8" w:rsidP="008E5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E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проекта </w:t>
            </w:r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EE8" w:rsidRPr="00C75EE2" w:rsidRDefault="00F43EE8" w:rsidP="008E5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3EE8" w:rsidRPr="00C75EE2" w:rsidRDefault="00F43EE8" w:rsidP="008E5EE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5EE2">
              <w:rPr>
                <w:rFonts w:ascii="Times New Roman" w:hAnsi="Times New Roman" w:cs="Times New Roman"/>
                <w:sz w:val="22"/>
                <w:szCs w:val="22"/>
              </w:rPr>
              <w:t xml:space="preserve">по БК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E8" w:rsidRPr="00C75EE2" w:rsidRDefault="00F43EE8" w:rsidP="008E5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EE8" w:rsidTr="008E5EE1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3EE8" w:rsidRPr="00C75EE2" w:rsidRDefault="00F43EE8" w:rsidP="008E5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EE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EE8" w:rsidRPr="00C75EE2" w:rsidRDefault="00F43EE8" w:rsidP="008E5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EE8" w:rsidRPr="00C75EE2" w:rsidRDefault="00F43EE8" w:rsidP="008E5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E8" w:rsidRPr="00C75EE2" w:rsidRDefault="00F43EE8" w:rsidP="008E5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EE8" w:rsidTr="008E5EE1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3EE8" w:rsidRPr="00C75EE2" w:rsidRDefault="00F43EE8" w:rsidP="008E5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EE8" w:rsidRPr="00C75EE2" w:rsidRDefault="00F43EE8" w:rsidP="008E5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EE2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EE8" w:rsidRPr="00C75EE2" w:rsidRDefault="00F43EE8" w:rsidP="008E5EE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E8" w:rsidRPr="00C75EE2" w:rsidRDefault="00F43EE8" w:rsidP="008E5EE1">
            <w:pPr>
              <w:rPr>
                <w:sz w:val="22"/>
                <w:szCs w:val="22"/>
              </w:rPr>
            </w:pPr>
          </w:p>
        </w:tc>
      </w:tr>
      <w:tr w:rsidR="00F43EE8" w:rsidTr="008E5EE1"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EE8" w:rsidRPr="00C75EE2" w:rsidRDefault="00F43EE8" w:rsidP="008E5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EE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  <w:r w:rsidR="00C75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EE2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F43EE8" w:rsidRPr="00C75EE2" w:rsidRDefault="00F43EE8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3EE8" w:rsidRPr="00C75EE2" w:rsidRDefault="00F43EE8" w:rsidP="008E5EE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5EE2"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E8" w:rsidRPr="00C75EE2" w:rsidRDefault="00D01237" w:rsidP="008E5E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F43EE8" w:rsidRPr="008E5EE1">
                <w:rPr>
                  <w:rFonts w:ascii="Times New Roman" w:hAnsi="Times New Roman" w:cs="Times New Roman"/>
                  <w:sz w:val="22"/>
                  <w:szCs w:val="22"/>
                </w:rPr>
                <w:t>383</w:t>
              </w:r>
            </w:hyperlink>
          </w:p>
        </w:tc>
      </w:tr>
    </w:tbl>
    <w:p w:rsidR="00F43EE8" w:rsidRDefault="00F43EE8" w:rsidP="00F43E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94"/>
        <w:gridCol w:w="737"/>
        <w:gridCol w:w="1020"/>
        <w:gridCol w:w="1020"/>
        <w:gridCol w:w="794"/>
        <w:gridCol w:w="680"/>
        <w:gridCol w:w="794"/>
        <w:gridCol w:w="907"/>
        <w:gridCol w:w="907"/>
      </w:tblGrid>
      <w:tr w:rsidR="00F43EE8" w:rsidTr="008E5EE1">
        <w:tc>
          <w:tcPr>
            <w:tcW w:w="1417" w:type="dxa"/>
            <w:vMerge w:val="restart"/>
            <w:tcBorders>
              <w:left w:val="nil"/>
            </w:tcBorders>
          </w:tcPr>
          <w:p w:rsidR="00F43EE8" w:rsidRPr="00E9301D" w:rsidRDefault="00F43EE8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01D">
              <w:rPr>
                <w:rFonts w:ascii="Times New Roman" w:hAnsi="Times New Roman" w:cs="Times New Roman"/>
              </w:rPr>
              <w:t xml:space="preserve">Наименование направления расходов </w:t>
            </w:r>
          </w:p>
        </w:tc>
        <w:tc>
          <w:tcPr>
            <w:tcW w:w="794" w:type="dxa"/>
            <w:vMerge w:val="restart"/>
          </w:tcPr>
          <w:p w:rsidR="00F43EE8" w:rsidRPr="00E9301D" w:rsidRDefault="00F43EE8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01D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251" w:type="dxa"/>
            <w:gridSpan w:val="5"/>
          </w:tcPr>
          <w:p w:rsidR="00F43EE8" w:rsidRPr="00E9301D" w:rsidRDefault="00F43EE8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01D">
              <w:rPr>
                <w:rFonts w:ascii="Times New Roman" w:hAnsi="Times New Roman" w:cs="Times New Roman"/>
              </w:rPr>
              <w:t>Код по бюджетной классификации федерального бюджета</w:t>
            </w:r>
          </w:p>
        </w:tc>
        <w:tc>
          <w:tcPr>
            <w:tcW w:w="1701" w:type="dxa"/>
            <w:gridSpan w:val="2"/>
          </w:tcPr>
          <w:p w:rsidR="00F43EE8" w:rsidRPr="00E9301D" w:rsidRDefault="00F43EE8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01D">
              <w:rPr>
                <w:rFonts w:ascii="Times New Roman" w:hAnsi="Times New Roman" w:cs="Times New Roman"/>
              </w:rPr>
              <w:t>Сроки перечисления Субсидии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F43EE8" w:rsidRPr="00E9301D" w:rsidRDefault="00F43EE8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01D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F43EE8" w:rsidTr="008E5EE1">
        <w:tblPrEx>
          <w:tblBorders>
            <w:left w:val="single" w:sz="4" w:space="0" w:color="auto"/>
          </w:tblBorders>
        </w:tblPrEx>
        <w:tc>
          <w:tcPr>
            <w:tcW w:w="1417" w:type="dxa"/>
            <w:vMerge/>
            <w:tcBorders>
              <w:left w:val="nil"/>
            </w:tcBorders>
          </w:tcPr>
          <w:p w:rsidR="00F43EE8" w:rsidRPr="00E9301D" w:rsidRDefault="00F43EE8" w:rsidP="008E5EE1"/>
        </w:tc>
        <w:tc>
          <w:tcPr>
            <w:tcW w:w="794" w:type="dxa"/>
            <w:vMerge/>
          </w:tcPr>
          <w:p w:rsidR="00F43EE8" w:rsidRPr="00E9301D" w:rsidRDefault="00F43EE8" w:rsidP="008E5EE1"/>
        </w:tc>
        <w:tc>
          <w:tcPr>
            <w:tcW w:w="737" w:type="dxa"/>
            <w:vMerge w:val="restart"/>
          </w:tcPr>
          <w:p w:rsidR="00F43EE8" w:rsidRPr="00E9301D" w:rsidRDefault="00F43EE8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01D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1020" w:type="dxa"/>
            <w:vMerge w:val="restart"/>
          </w:tcPr>
          <w:p w:rsidR="00F43EE8" w:rsidRPr="00E9301D" w:rsidRDefault="00F43EE8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01D">
              <w:rPr>
                <w:rFonts w:ascii="Times New Roman" w:hAnsi="Times New Roman" w:cs="Times New Roman"/>
              </w:rPr>
              <w:t>раздела, подраздел</w:t>
            </w:r>
            <w:r w:rsidRPr="00E9301D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1814" w:type="dxa"/>
            <w:gridSpan w:val="2"/>
          </w:tcPr>
          <w:p w:rsidR="00F43EE8" w:rsidRPr="00E9301D" w:rsidRDefault="00F43EE8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01D">
              <w:rPr>
                <w:rFonts w:ascii="Times New Roman" w:hAnsi="Times New Roman" w:cs="Times New Roman"/>
              </w:rPr>
              <w:lastRenderedPageBreak/>
              <w:t>целевой статьи</w:t>
            </w:r>
          </w:p>
        </w:tc>
        <w:tc>
          <w:tcPr>
            <w:tcW w:w="680" w:type="dxa"/>
            <w:vMerge w:val="restart"/>
          </w:tcPr>
          <w:p w:rsidR="00F43EE8" w:rsidRPr="00E9301D" w:rsidRDefault="00F43EE8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01D">
              <w:rPr>
                <w:rFonts w:ascii="Times New Roman" w:hAnsi="Times New Roman" w:cs="Times New Roman"/>
              </w:rPr>
              <w:t>вида расхо</w:t>
            </w:r>
            <w:r w:rsidRPr="00E9301D">
              <w:rPr>
                <w:rFonts w:ascii="Times New Roman" w:hAnsi="Times New Roman" w:cs="Times New Roman"/>
              </w:rPr>
              <w:lastRenderedPageBreak/>
              <w:t>дов</w:t>
            </w:r>
          </w:p>
        </w:tc>
        <w:tc>
          <w:tcPr>
            <w:tcW w:w="794" w:type="dxa"/>
            <w:vMerge w:val="restart"/>
          </w:tcPr>
          <w:p w:rsidR="00F43EE8" w:rsidRPr="00E9301D" w:rsidRDefault="00F43EE8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01D">
              <w:rPr>
                <w:rFonts w:ascii="Times New Roman" w:hAnsi="Times New Roman" w:cs="Times New Roman"/>
              </w:rPr>
              <w:lastRenderedPageBreak/>
              <w:t xml:space="preserve">не ранее </w:t>
            </w:r>
            <w:r w:rsidRPr="00E9301D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E9301D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E9301D">
              <w:rPr>
                <w:rFonts w:ascii="Times New Roman" w:hAnsi="Times New Roman" w:cs="Times New Roman"/>
              </w:rPr>
              <w:t>.г</w:t>
            </w:r>
            <w:proofErr w:type="gramEnd"/>
            <w:r w:rsidRPr="00E9301D">
              <w:rPr>
                <w:rFonts w:ascii="Times New Roman" w:hAnsi="Times New Roman" w:cs="Times New Roman"/>
              </w:rPr>
              <w:t>ггг</w:t>
            </w:r>
            <w:proofErr w:type="spellEnd"/>
            <w:r w:rsidRPr="00E9301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07" w:type="dxa"/>
            <w:vMerge w:val="restart"/>
          </w:tcPr>
          <w:p w:rsidR="00F43EE8" w:rsidRPr="00E9301D" w:rsidRDefault="00F43EE8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01D">
              <w:rPr>
                <w:rFonts w:ascii="Times New Roman" w:hAnsi="Times New Roman" w:cs="Times New Roman"/>
              </w:rPr>
              <w:lastRenderedPageBreak/>
              <w:t xml:space="preserve">не позднее </w:t>
            </w:r>
            <w:r w:rsidRPr="00E9301D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E9301D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E9301D">
              <w:rPr>
                <w:rFonts w:ascii="Times New Roman" w:hAnsi="Times New Roman" w:cs="Times New Roman"/>
              </w:rPr>
              <w:t>.г</w:t>
            </w:r>
            <w:proofErr w:type="gramEnd"/>
            <w:r w:rsidRPr="00E9301D">
              <w:rPr>
                <w:rFonts w:ascii="Times New Roman" w:hAnsi="Times New Roman" w:cs="Times New Roman"/>
              </w:rPr>
              <w:t>ггг</w:t>
            </w:r>
            <w:proofErr w:type="spellEnd"/>
            <w:r w:rsidRPr="00E9301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F43EE8" w:rsidRPr="00E9301D" w:rsidRDefault="00F43EE8" w:rsidP="008E5EE1"/>
        </w:tc>
      </w:tr>
      <w:tr w:rsidR="00F43EE8" w:rsidTr="008E5EE1">
        <w:tblPrEx>
          <w:tblBorders>
            <w:left w:val="single" w:sz="4" w:space="0" w:color="auto"/>
          </w:tblBorders>
        </w:tblPrEx>
        <w:tc>
          <w:tcPr>
            <w:tcW w:w="1417" w:type="dxa"/>
            <w:vMerge/>
            <w:tcBorders>
              <w:left w:val="nil"/>
            </w:tcBorders>
          </w:tcPr>
          <w:p w:rsidR="00F43EE8" w:rsidRPr="00E9301D" w:rsidRDefault="00F43EE8" w:rsidP="008E5EE1"/>
        </w:tc>
        <w:tc>
          <w:tcPr>
            <w:tcW w:w="794" w:type="dxa"/>
            <w:vMerge/>
          </w:tcPr>
          <w:p w:rsidR="00F43EE8" w:rsidRPr="00E9301D" w:rsidRDefault="00F43EE8" w:rsidP="008E5EE1"/>
        </w:tc>
        <w:tc>
          <w:tcPr>
            <w:tcW w:w="737" w:type="dxa"/>
            <w:vMerge/>
          </w:tcPr>
          <w:p w:rsidR="00F43EE8" w:rsidRPr="00E9301D" w:rsidRDefault="00F43EE8" w:rsidP="008E5EE1"/>
        </w:tc>
        <w:tc>
          <w:tcPr>
            <w:tcW w:w="1020" w:type="dxa"/>
            <w:vMerge/>
          </w:tcPr>
          <w:p w:rsidR="00F43EE8" w:rsidRPr="00E9301D" w:rsidRDefault="00F43EE8" w:rsidP="008E5EE1"/>
        </w:tc>
        <w:tc>
          <w:tcPr>
            <w:tcW w:w="1020" w:type="dxa"/>
          </w:tcPr>
          <w:p w:rsidR="00F43EE8" w:rsidRPr="00E9301D" w:rsidRDefault="00F43EE8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01D">
              <w:rPr>
                <w:rFonts w:ascii="Times New Roman" w:hAnsi="Times New Roman" w:cs="Times New Roman"/>
              </w:rPr>
              <w:t>программ</w:t>
            </w:r>
            <w:r w:rsidRPr="00E9301D">
              <w:rPr>
                <w:rFonts w:ascii="Times New Roman" w:hAnsi="Times New Roman" w:cs="Times New Roman"/>
              </w:rPr>
              <w:lastRenderedPageBreak/>
              <w:t>ной (непрограммной) статьи</w:t>
            </w:r>
          </w:p>
        </w:tc>
        <w:tc>
          <w:tcPr>
            <w:tcW w:w="794" w:type="dxa"/>
          </w:tcPr>
          <w:p w:rsidR="00F43EE8" w:rsidRPr="00E9301D" w:rsidRDefault="00F43EE8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01D">
              <w:rPr>
                <w:rFonts w:ascii="Times New Roman" w:hAnsi="Times New Roman" w:cs="Times New Roman"/>
              </w:rPr>
              <w:lastRenderedPageBreak/>
              <w:t>направ</w:t>
            </w:r>
            <w:r w:rsidRPr="00E9301D">
              <w:rPr>
                <w:rFonts w:ascii="Times New Roman" w:hAnsi="Times New Roman" w:cs="Times New Roman"/>
              </w:rPr>
              <w:lastRenderedPageBreak/>
              <w:t>ления расходов</w:t>
            </w:r>
          </w:p>
        </w:tc>
        <w:tc>
          <w:tcPr>
            <w:tcW w:w="680" w:type="dxa"/>
            <w:vMerge/>
          </w:tcPr>
          <w:p w:rsidR="00F43EE8" w:rsidRPr="00E9301D" w:rsidRDefault="00F43EE8" w:rsidP="008E5EE1"/>
        </w:tc>
        <w:tc>
          <w:tcPr>
            <w:tcW w:w="794" w:type="dxa"/>
            <w:vMerge/>
          </w:tcPr>
          <w:p w:rsidR="00F43EE8" w:rsidRPr="00E9301D" w:rsidRDefault="00F43EE8" w:rsidP="008E5EE1"/>
        </w:tc>
        <w:tc>
          <w:tcPr>
            <w:tcW w:w="907" w:type="dxa"/>
            <w:vMerge/>
          </w:tcPr>
          <w:p w:rsidR="00F43EE8" w:rsidRPr="00E9301D" w:rsidRDefault="00F43EE8" w:rsidP="008E5EE1"/>
        </w:tc>
        <w:tc>
          <w:tcPr>
            <w:tcW w:w="907" w:type="dxa"/>
            <w:vMerge/>
            <w:tcBorders>
              <w:right w:val="nil"/>
            </w:tcBorders>
          </w:tcPr>
          <w:p w:rsidR="00F43EE8" w:rsidRPr="00E9301D" w:rsidRDefault="00F43EE8" w:rsidP="008E5EE1"/>
        </w:tc>
      </w:tr>
      <w:tr w:rsidR="00F43EE8" w:rsidTr="008E5EE1">
        <w:tc>
          <w:tcPr>
            <w:tcW w:w="1417" w:type="dxa"/>
            <w:tcBorders>
              <w:left w:val="nil"/>
            </w:tcBorders>
          </w:tcPr>
          <w:p w:rsidR="00F43EE8" w:rsidRPr="00E9301D" w:rsidRDefault="00F43EE8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01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94" w:type="dxa"/>
          </w:tcPr>
          <w:p w:rsidR="00F43EE8" w:rsidRPr="00E9301D" w:rsidRDefault="00F43EE8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F43EE8" w:rsidRPr="00E9301D" w:rsidRDefault="00F43EE8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F43EE8" w:rsidRPr="00E9301D" w:rsidRDefault="00F43EE8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F43EE8" w:rsidRPr="00E9301D" w:rsidRDefault="00F43EE8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0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F43EE8" w:rsidRPr="00E9301D" w:rsidRDefault="00F43EE8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730"/>
            <w:bookmarkEnd w:id="3"/>
            <w:r w:rsidRPr="00E930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F43EE8" w:rsidRPr="00E9301D" w:rsidRDefault="00F43EE8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0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F43EE8" w:rsidRPr="00E9301D" w:rsidRDefault="00F43EE8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0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</w:tcPr>
          <w:p w:rsidR="00F43EE8" w:rsidRPr="00E9301D" w:rsidRDefault="00F43EE8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0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tcBorders>
              <w:right w:val="nil"/>
            </w:tcBorders>
          </w:tcPr>
          <w:p w:rsidR="00F43EE8" w:rsidRPr="00E9301D" w:rsidRDefault="00F43EE8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01D">
              <w:rPr>
                <w:rFonts w:ascii="Times New Roman" w:hAnsi="Times New Roman" w:cs="Times New Roman"/>
              </w:rPr>
              <w:t>10</w:t>
            </w:r>
          </w:p>
        </w:tc>
      </w:tr>
      <w:tr w:rsidR="00F43EE8" w:rsidTr="008E5E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 w:val="restart"/>
          </w:tcPr>
          <w:p w:rsidR="00F43EE8" w:rsidRPr="00E9301D" w:rsidRDefault="00F43EE8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F43EE8" w:rsidRPr="00E9301D" w:rsidRDefault="00F43EE8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F43EE8" w:rsidRPr="00E9301D" w:rsidRDefault="00F43EE8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F43EE8" w:rsidRPr="00E9301D" w:rsidRDefault="00F43EE8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F43EE8" w:rsidRPr="00E9301D" w:rsidRDefault="00F43EE8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F43EE8" w:rsidRPr="00E9301D" w:rsidRDefault="00F43EE8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F43EE8" w:rsidRPr="00E9301D" w:rsidRDefault="00F43EE8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43EE8" w:rsidRPr="00E9301D" w:rsidRDefault="00F43EE8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43EE8" w:rsidRPr="00E9301D" w:rsidRDefault="00F43EE8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43EE8" w:rsidRPr="00E9301D" w:rsidRDefault="00F43EE8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EE8" w:rsidTr="008E5E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</w:tcPr>
          <w:p w:rsidR="00F43EE8" w:rsidRPr="00E9301D" w:rsidRDefault="00F43EE8" w:rsidP="008E5EE1"/>
        </w:tc>
        <w:tc>
          <w:tcPr>
            <w:tcW w:w="794" w:type="dxa"/>
            <w:vMerge/>
          </w:tcPr>
          <w:p w:rsidR="00F43EE8" w:rsidRPr="00E9301D" w:rsidRDefault="00F43EE8" w:rsidP="008E5EE1"/>
        </w:tc>
        <w:tc>
          <w:tcPr>
            <w:tcW w:w="737" w:type="dxa"/>
            <w:vMerge/>
          </w:tcPr>
          <w:p w:rsidR="00F43EE8" w:rsidRPr="00E9301D" w:rsidRDefault="00F43EE8" w:rsidP="008E5EE1"/>
        </w:tc>
        <w:tc>
          <w:tcPr>
            <w:tcW w:w="1020" w:type="dxa"/>
            <w:vMerge/>
          </w:tcPr>
          <w:p w:rsidR="00F43EE8" w:rsidRPr="00E9301D" w:rsidRDefault="00F43EE8" w:rsidP="008E5EE1"/>
        </w:tc>
        <w:tc>
          <w:tcPr>
            <w:tcW w:w="1020" w:type="dxa"/>
            <w:vMerge/>
          </w:tcPr>
          <w:p w:rsidR="00F43EE8" w:rsidRPr="00E9301D" w:rsidRDefault="00F43EE8" w:rsidP="008E5EE1"/>
        </w:tc>
        <w:tc>
          <w:tcPr>
            <w:tcW w:w="794" w:type="dxa"/>
            <w:vMerge/>
          </w:tcPr>
          <w:p w:rsidR="00F43EE8" w:rsidRPr="00E9301D" w:rsidRDefault="00F43EE8" w:rsidP="008E5EE1"/>
        </w:tc>
        <w:tc>
          <w:tcPr>
            <w:tcW w:w="680" w:type="dxa"/>
            <w:vMerge/>
          </w:tcPr>
          <w:p w:rsidR="00F43EE8" w:rsidRPr="00E9301D" w:rsidRDefault="00F43EE8" w:rsidP="008E5EE1"/>
        </w:tc>
        <w:tc>
          <w:tcPr>
            <w:tcW w:w="794" w:type="dxa"/>
          </w:tcPr>
          <w:p w:rsidR="00F43EE8" w:rsidRPr="00E9301D" w:rsidRDefault="00F43EE8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43EE8" w:rsidRPr="00E9301D" w:rsidRDefault="00F43EE8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43EE8" w:rsidRPr="00E9301D" w:rsidRDefault="00F43EE8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EE8" w:rsidTr="008E5E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</w:tcPr>
          <w:p w:rsidR="00F43EE8" w:rsidRPr="00E9301D" w:rsidRDefault="00F43EE8" w:rsidP="008E5EE1"/>
        </w:tc>
        <w:tc>
          <w:tcPr>
            <w:tcW w:w="794" w:type="dxa"/>
            <w:vMerge/>
          </w:tcPr>
          <w:p w:rsidR="00F43EE8" w:rsidRPr="00E9301D" w:rsidRDefault="00F43EE8" w:rsidP="008E5EE1"/>
        </w:tc>
        <w:tc>
          <w:tcPr>
            <w:tcW w:w="737" w:type="dxa"/>
            <w:vMerge/>
          </w:tcPr>
          <w:p w:rsidR="00F43EE8" w:rsidRPr="00E9301D" w:rsidRDefault="00F43EE8" w:rsidP="008E5EE1"/>
        </w:tc>
        <w:tc>
          <w:tcPr>
            <w:tcW w:w="1020" w:type="dxa"/>
            <w:vMerge/>
          </w:tcPr>
          <w:p w:rsidR="00F43EE8" w:rsidRPr="00E9301D" w:rsidRDefault="00F43EE8" w:rsidP="008E5EE1"/>
        </w:tc>
        <w:tc>
          <w:tcPr>
            <w:tcW w:w="1020" w:type="dxa"/>
            <w:vMerge/>
          </w:tcPr>
          <w:p w:rsidR="00F43EE8" w:rsidRPr="00E9301D" w:rsidRDefault="00F43EE8" w:rsidP="008E5EE1"/>
        </w:tc>
        <w:tc>
          <w:tcPr>
            <w:tcW w:w="794" w:type="dxa"/>
            <w:vMerge/>
          </w:tcPr>
          <w:p w:rsidR="00F43EE8" w:rsidRPr="00E9301D" w:rsidRDefault="00F43EE8" w:rsidP="008E5EE1"/>
        </w:tc>
        <w:tc>
          <w:tcPr>
            <w:tcW w:w="680" w:type="dxa"/>
            <w:vMerge/>
          </w:tcPr>
          <w:p w:rsidR="00F43EE8" w:rsidRPr="00E9301D" w:rsidRDefault="00F43EE8" w:rsidP="008E5EE1"/>
        </w:tc>
        <w:tc>
          <w:tcPr>
            <w:tcW w:w="1701" w:type="dxa"/>
            <w:gridSpan w:val="2"/>
          </w:tcPr>
          <w:p w:rsidR="00F43EE8" w:rsidRPr="00E9301D" w:rsidRDefault="00F43EE8" w:rsidP="008E5E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9301D">
              <w:rPr>
                <w:rFonts w:ascii="Times New Roman" w:hAnsi="Times New Roman" w:cs="Times New Roman"/>
              </w:rPr>
              <w:t>Итого по коду БК:</w:t>
            </w:r>
          </w:p>
        </w:tc>
        <w:tc>
          <w:tcPr>
            <w:tcW w:w="907" w:type="dxa"/>
          </w:tcPr>
          <w:p w:rsidR="00F43EE8" w:rsidRPr="00E9301D" w:rsidRDefault="00F43EE8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EE8" w:rsidTr="008E5E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 w:val="restart"/>
          </w:tcPr>
          <w:p w:rsidR="00F43EE8" w:rsidRPr="00E9301D" w:rsidRDefault="00F43EE8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F43EE8" w:rsidRPr="00E9301D" w:rsidRDefault="00F43EE8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F43EE8" w:rsidRPr="00E9301D" w:rsidRDefault="00F43EE8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F43EE8" w:rsidRPr="00E9301D" w:rsidRDefault="00F43EE8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F43EE8" w:rsidRPr="00E9301D" w:rsidRDefault="00F43EE8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F43EE8" w:rsidRPr="00E9301D" w:rsidRDefault="00F43EE8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F43EE8" w:rsidRPr="00E9301D" w:rsidRDefault="00F43EE8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43EE8" w:rsidRPr="00E9301D" w:rsidRDefault="00F43EE8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43EE8" w:rsidRPr="00E9301D" w:rsidRDefault="00F43EE8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43EE8" w:rsidRPr="00E9301D" w:rsidRDefault="00F43EE8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EE8" w:rsidTr="008E5E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</w:tcPr>
          <w:p w:rsidR="00F43EE8" w:rsidRPr="00E9301D" w:rsidRDefault="00F43EE8" w:rsidP="008E5EE1"/>
        </w:tc>
        <w:tc>
          <w:tcPr>
            <w:tcW w:w="794" w:type="dxa"/>
            <w:vMerge/>
          </w:tcPr>
          <w:p w:rsidR="00F43EE8" w:rsidRPr="00E9301D" w:rsidRDefault="00F43EE8" w:rsidP="008E5EE1"/>
        </w:tc>
        <w:tc>
          <w:tcPr>
            <w:tcW w:w="737" w:type="dxa"/>
            <w:vMerge/>
          </w:tcPr>
          <w:p w:rsidR="00F43EE8" w:rsidRPr="00E9301D" w:rsidRDefault="00F43EE8" w:rsidP="008E5EE1"/>
        </w:tc>
        <w:tc>
          <w:tcPr>
            <w:tcW w:w="1020" w:type="dxa"/>
            <w:vMerge/>
          </w:tcPr>
          <w:p w:rsidR="00F43EE8" w:rsidRPr="00E9301D" w:rsidRDefault="00F43EE8" w:rsidP="008E5EE1"/>
        </w:tc>
        <w:tc>
          <w:tcPr>
            <w:tcW w:w="1020" w:type="dxa"/>
            <w:vMerge/>
          </w:tcPr>
          <w:p w:rsidR="00F43EE8" w:rsidRPr="00E9301D" w:rsidRDefault="00F43EE8" w:rsidP="008E5EE1"/>
        </w:tc>
        <w:tc>
          <w:tcPr>
            <w:tcW w:w="794" w:type="dxa"/>
            <w:vMerge/>
          </w:tcPr>
          <w:p w:rsidR="00F43EE8" w:rsidRPr="00E9301D" w:rsidRDefault="00F43EE8" w:rsidP="008E5EE1"/>
        </w:tc>
        <w:tc>
          <w:tcPr>
            <w:tcW w:w="680" w:type="dxa"/>
            <w:vMerge/>
          </w:tcPr>
          <w:p w:rsidR="00F43EE8" w:rsidRPr="00E9301D" w:rsidRDefault="00F43EE8" w:rsidP="008E5EE1"/>
        </w:tc>
        <w:tc>
          <w:tcPr>
            <w:tcW w:w="794" w:type="dxa"/>
          </w:tcPr>
          <w:p w:rsidR="00F43EE8" w:rsidRPr="00E9301D" w:rsidRDefault="00F43EE8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43EE8" w:rsidRPr="00E9301D" w:rsidRDefault="00F43EE8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43EE8" w:rsidRPr="00E9301D" w:rsidRDefault="00F43EE8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EE8" w:rsidTr="008E5E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</w:tcPr>
          <w:p w:rsidR="00F43EE8" w:rsidRPr="00E9301D" w:rsidRDefault="00F43EE8" w:rsidP="008E5EE1"/>
        </w:tc>
        <w:tc>
          <w:tcPr>
            <w:tcW w:w="794" w:type="dxa"/>
            <w:vMerge/>
          </w:tcPr>
          <w:p w:rsidR="00F43EE8" w:rsidRPr="00E9301D" w:rsidRDefault="00F43EE8" w:rsidP="008E5EE1"/>
        </w:tc>
        <w:tc>
          <w:tcPr>
            <w:tcW w:w="737" w:type="dxa"/>
            <w:vMerge/>
          </w:tcPr>
          <w:p w:rsidR="00F43EE8" w:rsidRPr="00E9301D" w:rsidRDefault="00F43EE8" w:rsidP="008E5EE1"/>
        </w:tc>
        <w:tc>
          <w:tcPr>
            <w:tcW w:w="1020" w:type="dxa"/>
            <w:vMerge/>
          </w:tcPr>
          <w:p w:rsidR="00F43EE8" w:rsidRPr="00E9301D" w:rsidRDefault="00F43EE8" w:rsidP="008E5EE1"/>
        </w:tc>
        <w:tc>
          <w:tcPr>
            <w:tcW w:w="1020" w:type="dxa"/>
            <w:vMerge/>
          </w:tcPr>
          <w:p w:rsidR="00F43EE8" w:rsidRPr="00E9301D" w:rsidRDefault="00F43EE8" w:rsidP="008E5EE1"/>
        </w:tc>
        <w:tc>
          <w:tcPr>
            <w:tcW w:w="794" w:type="dxa"/>
            <w:vMerge/>
          </w:tcPr>
          <w:p w:rsidR="00F43EE8" w:rsidRPr="00E9301D" w:rsidRDefault="00F43EE8" w:rsidP="008E5EE1"/>
        </w:tc>
        <w:tc>
          <w:tcPr>
            <w:tcW w:w="680" w:type="dxa"/>
            <w:vMerge/>
          </w:tcPr>
          <w:p w:rsidR="00F43EE8" w:rsidRPr="00E9301D" w:rsidRDefault="00F43EE8" w:rsidP="008E5EE1"/>
        </w:tc>
        <w:tc>
          <w:tcPr>
            <w:tcW w:w="1701" w:type="dxa"/>
            <w:gridSpan w:val="2"/>
          </w:tcPr>
          <w:p w:rsidR="00F43EE8" w:rsidRPr="00E9301D" w:rsidRDefault="00F43EE8" w:rsidP="008E5E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9301D">
              <w:rPr>
                <w:rFonts w:ascii="Times New Roman" w:hAnsi="Times New Roman" w:cs="Times New Roman"/>
              </w:rPr>
              <w:t>Итого по коду БК:</w:t>
            </w:r>
          </w:p>
        </w:tc>
        <w:tc>
          <w:tcPr>
            <w:tcW w:w="907" w:type="dxa"/>
          </w:tcPr>
          <w:p w:rsidR="00F43EE8" w:rsidRPr="00E9301D" w:rsidRDefault="00F43EE8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EE8" w:rsidTr="008E5EE1">
        <w:tblPrEx>
          <w:tblBorders>
            <w:right w:val="single" w:sz="4" w:space="0" w:color="auto"/>
          </w:tblBorders>
        </w:tblPrEx>
        <w:tc>
          <w:tcPr>
            <w:tcW w:w="8163" w:type="dxa"/>
            <w:gridSpan w:val="9"/>
            <w:tcBorders>
              <w:left w:val="nil"/>
              <w:bottom w:val="nil"/>
            </w:tcBorders>
          </w:tcPr>
          <w:p w:rsidR="00F43EE8" w:rsidRPr="00E9301D" w:rsidRDefault="00F43EE8" w:rsidP="008E5E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9301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07" w:type="dxa"/>
          </w:tcPr>
          <w:p w:rsidR="00F43EE8" w:rsidRPr="00E9301D" w:rsidRDefault="00F43EE8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43EE8" w:rsidRDefault="00F43EE8" w:rsidP="00311DB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75EE2" w:rsidRDefault="00C75EE2" w:rsidP="00311DB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75EE2" w:rsidRDefault="00C75EE2" w:rsidP="00311DB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75EE2" w:rsidRDefault="00C75EE2" w:rsidP="00311DB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75EE2" w:rsidRDefault="00C75EE2" w:rsidP="00311DB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2F2B" w:rsidRDefault="003F2F2B" w:rsidP="003F2F2B">
      <w:pPr>
        <w:pStyle w:val="ConsPlusNormal"/>
        <w:jc w:val="both"/>
      </w:pPr>
    </w:p>
    <w:p w:rsidR="003F2F2B" w:rsidRPr="00DF3755" w:rsidRDefault="003F2F2B" w:rsidP="003F2F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3755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3F2F2B" w:rsidRPr="00DF3755" w:rsidRDefault="003F2F2B" w:rsidP="003F2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2F2B" w:rsidRPr="00DF3755" w:rsidRDefault="003F2F2B" w:rsidP="003F2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Pr="00DF3755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F3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F375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F3755">
        <w:rPr>
          <w:rFonts w:ascii="Times New Roman" w:hAnsi="Times New Roman" w:cs="Times New Roman"/>
          <w:sz w:val="24"/>
          <w:szCs w:val="24"/>
        </w:rPr>
        <w:t>Получател</w:t>
      </w:r>
      <w:r>
        <w:rPr>
          <w:rFonts w:ascii="Times New Roman" w:hAnsi="Times New Roman" w:cs="Times New Roman"/>
          <w:sz w:val="24"/>
          <w:szCs w:val="24"/>
        </w:rPr>
        <w:t>ь субсидии</w:t>
      </w:r>
    </w:p>
    <w:p w:rsidR="003F2F2B" w:rsidRPr="00DF3755" w:rsidRDefault="003F2F2B" w:rsidP="003F2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2F2B" w:rsidRPr="00DF3755" w:rsidRDefault="003F2F2B" w:rsidP="003F2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755">
        <w:rPr>
          <w:rFonts w:ascii="Times New Roman" w:hAnsi="Times New Roman" w:cs="Times New Roman"/>
          <w:sz w:val="24"/>
          <w:szCs w:val="24"/>
        </w:rPr>
        <w:t>__________________________________         ________________________________</w:t>
      </w:r>
    </w:p>
    <w:p w:rsidR="003F2F2B" w:rsidRPr="00DF3755" w:rsidRDefault="003F2F2B" w:rsidP="003F2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755">
        <w:rPr>
          <w:rFonts w:ascii="Times New Roman" w:hAnsi="Times New Roman" w:cs="Times New Roman"/>
          <w:sz w:val="24"/>
          <w:szCs w:val="24"/>
        </w:rPr>
        <w:t xml:space="preserve">(наименование должности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F3755">
        <w:rPr>
          <w:rFonts w:ascii="Times New Roman" w:hAnsi="Times New Roman" w:cs="Times New Roman"/>
          <w:sz w:val="24"/>
          <w:szCs w:val="24"/>
        </w:rPr>
        <w:t xml:space="preserve">   (наименование должности</w:t>
      </w:r>
      <w:proofErr w:type="gramEnd"/>
    </w:p>
    <w:p w:rsidR="003F2F2B" w:rsidRPr="00DF3755" w:rsidRDefault="003F2F2B" w:rsidP="003F2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755">
        <w:rPr>
          <w:rFonts w:ascii="Times New Roman" w:hAnsi="Times New Roman" w:cs="Times New Roman"/>
          <w:sz w:val="24"/>
          <w:szCs w:val="24"/>
        </w:rPr>
        <w:t xml:space="preserve">руководителя Главного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F3755">
        <w:rPr>
          <w:rFonts w:ascii="Times New Roman" w:hAnsi="Times New Roman" w:cs="Times New Roman"/>
          <w:sz w:val="24"/>
          <w:szCs w:val="24"/>
        </w:rPr>
        <w:t xml:space="preserve">     руководителя Получателя</w:t>
      </w:r>
    </w:p>
    <w:p w:rsidR="003F2F2B" w:rsidRPr="00DF3755" w:rsidRDefault="003F2F2B" w:rsidP="003F2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755">
        <w:rPr>
          <w:rFonts w:ascii="Times New Roman" w:hAnsi="Times New Roman" w:cs="Times New Roman"/>
          <w:sz w:val="24"/>
          <w:szCs w:val="24"/>
        </w:rPr>
        <w:t xml:space="preserve">распорядителя и иного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F3755">
        <w:rPr>
          <w:rFonts w:ascii="Times New Roman" w:hAnsi="Times New Roman" w:cs="Times New Roman"/>
          <w:sz w:val="24"/>
          <w:szCs w:val="24"/>
        </w:rPr>
        <w:t xml:space="preserve">    или иного уполномоченного лица)</w:t>
      </w:r>
    </w:p>
    <w:p w:rsidR="003F2F2B" w:rsidRPr="00DF3755" w:rsidRDefault="003F2F2B" w:rsidP="003F2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755">
        <w:rPr>
          <w:rFonts w:ascii="Times New Roman" w:hAnsi="Times New Roman" w:cs="Times New Roman"/>
          <w:sz w:val="24"/>
          <w:szCs w:val="24"/>
        </w:rPr>
        <w:t>уполномоченного лица)</w:t>
      </w:r>
    </w:p>
    <w:p w:rsidR="003F2F2B" w:rsidRPr="00DF3755" w:rsidRDefault="003F2F2B" w:rsidP="003F2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755">
        <w:rPr>
          <w:rFonts w:ascii="Times New Roman" w:hAnsi="Times New Roman" w:cs="Times New Roman"/>
          <w:sz w:val="24"/>
          <w:szCs w:val="24"/>
        </w:rPr>
        <w:t xml:space="preserve">___________/_________________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F3755">
        <w:rPr>
          <w:rFonts w:ascii="Times New Roman" w:hAnsi="Times New Roman" w:cs="Times New Roman"/>
          <w:sz w:val="24"/>
          <w:szCs w:val="24"/>
        </w:rPr>
        <w:t xml:space="preserve"> ___________/________________</w:t>
      </w:r>
    </w:p>
    <w:p w:rsidR="003F2F2B" w:rsidRPr="00DF3755" w:rsidRDefault="003F2F2B" w:rsidP="003F2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755">
        <w:rPr>
          <w:rFonts w:ascii="Times New Roman" w:hAnsi="Times New Roman" w:cs="Times New Roman"/>
          <w:sz w:val="24"/>
          <w:szCs w:val="24"/>
        </w:rPr>
        <w:t xml:space="preserve">(подпись)         (ФИО)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F3755">
        <w:rPr>
          <w:rFonts w:ascii="Times New Roman" w:hAnsi="Times New Roman" w:cs="Times New Roman"/>
          <w:sz w:val="24"/>
          <w:szCs w:val="24"/>
        </w:rPr>
        <w:t xml:space="preserve"> (подпись)       (ФИО)</w:t>
      </w:r>
    </w:p>
    <w:p w:rsidR="003F2F2B" w:rsidRDefault="003F2F2B" w:rsidP="003F2F2B">
      <w:pPr>
        <w:pStyle w:val="ConsPlusNonformat"/>
        <w:jc w:val="both"/>
      </w:pPr>
      <w:r w:rsidRPr="00DF3755">
        <w:rPr>
          <w:rFonts w:ascii="Times New Roman" w:hAnsi="Times New Roman" w:cs="Times New Roman"/>
          <w:sz w:val="24"/>
          <w:szCs w:val="24"/>
        </w:rPr>
        <w:t xml:space="preserve">М.П.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F3755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3F2F2B" w:rsidRDefault="003F2F2B" w:rsidP="003F2F2B">
      <w:pPr>
        <w:pStyle w:val="ConsPlusNormal"/>
        <w:ind w:firstLine="540"/>
        <w:jc w:val="both"/>
      </w:pPr>
      <w:r>
        <w:t>--------------------------------</w:t>
      </w:r>
    </w:p>
    <w:p w:rsidR="003F2F2B" w:rsidRDefault="003F2F2B" w:rsidP="003F2F2B">
      <w:pPr>
        <w:pStyle w:val="ConsPlusNormal"/>
        <w:ind w:firstLine="540"/>
        <w:jc w:val="both"/>
      </w:pPr>
    </w:p>
    <w:p w:rsidR="00C75EE2" w:rsidRDefault="00C75EE2" w:rsidP="00311DB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75EE2" w:rsidRDefault="00C75EE2" w:rsidP="00311DB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75EE2" w:rsidRDefault="00C75EE2" w:rsidP="00311DB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75EE2" w:rsidRDefault="00C75EE2" w:rsidP="00311DB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75EE2" w:rsidRDefault="00C75EE2" w:rsidP="00311DB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75EE2" w:rsidRDefault="00C75EE2" w:rsidP="00311DB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75EE2" w:rsidRDefault="00C75EE2" w:rsidP="00311DB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75EE2" w:rsidRDefault="00C75EE2" w:rsidP="00311DB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75EE2" w:rsidRDefault="00C75EE2" w:rsidP="00311DB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75EE2" w:rsidRDefault="00C75EE2" w:rsidP="00311DB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75EE2" w:rsidRDefault="00C75EE2" w:rsidP="00311DB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A47AB" w:rsidRDefault="00FA47AB" w:rsidP="00311DB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A47AB" w:rsidRDefault="00FA47AB" w:rsidP="00311DB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11DB3" w:rsidRPr="00DD146F" w:rsidRDefault="00311DB3" w:rsidP="00311DB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D146F">
        <w:rPr>
          <w:sz w:val="28"/>
          <w:szCs w:val="28"/>
        </w:rPr>
        <w:lastRenderedPageBreak/>
        <w:t xml:space="preserve">Приложение № </w:t>
      </w:r>
      <w:r w:rsidR="00C75EE2">
        <w:rPr>
          <w:sz w:val="28"/>
          <w:szCs w:val="28"/>
        </w:rPr>
        <w:t>3</w:t>
      </w:r>
    </w:p>
    <w:p w:rsidR="00311DB3" w:rsidRPr="00DD146F" w:rsidRDefault="00311DB3" w:rsidP="00311D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к Соглашению (Договору)</w:t>
      </w:r>
    </w:p>
    <w:p w:rsidR="00311DB3" w:rsidRPr="00DD146F" w:rsidRDefault="00311DB3" w:rsidP="00311DB3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DD146F">
        <w:rPr>
          <w:sz w:val="28"/>
          <w:szCs w:val="28"/>
        </w:rPr>
        <w:t>от ________ № ______</w:t>
      </w:r>
      <w:proofErr w:type="gramEnd"/>
    </w:p>
    <w:p w:rsidR="00311DB3" w:rsidRPr="00DD146F" w:rsidRDefault="00311DB3" w:rsidP="00311D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о предоставлении из бюджета</w:t>
      </w:r>
    </w:p>
    <w:p w:rsidR="00311DB3" w:rsidRPr="00DD146F" w:rsidRDefault="00311DB3" w:rsidP="00311D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 xml:space="preserve">муниципального образования муниципального </w:t>
      </w:r>
    </w:p>
    <w:p w:rsidR="00311DB3" w:rsidRPr="00DD146F" w:rsidRDefault="00311DB3" w:rsidP="00311D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района «Сосногорск» субсидии юридическим лицам</w:t>
      </w:r>
    </w:p>
    <w:p w:rsidR="00311DB3" w:rsidRPr="00DD146F" w:rsidRDefault="00311DB3" w:rsidP="00311D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(за исключением субсидий муниципальным учреждениям),</w:t>
      </w:r>
    </w:p>
    <w:p w:rsidR="00311DB3" w:rsidRPr="00DD146F" w:rsidRDefault="00311DB3" w:rsidP="00311D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индивидуальным предпринимателям,</w:t>
      </w:r>
    </w:p>
    <w:p w:rsidR="00311DB3" w:rsidRPr="00DD146F" w:rsidRDefault="00311DB3" w:rsidP="00311D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а также физическим лицам -</w:t>
      </w:r>
    </w:p>
    <w:p w:rsidR="00311DB3" w:rsidRPr="00DD146F" w:rsidRDefault="00311DB3" w:rsidP="00311D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производителям товаров, работ,</w:t>
      </w:r>
    </w:p>
    <w:p w:rsidR="00311DB3" w:rsidRPr="00DD146F" w:rsidRDefault="00311DB3" w:rsidP="00311D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услуг на финансовое обеспечение</w:t>
      </w:r>
    </w:p>
    <w:p w:rsidR="00311DB3" w:rsidRPr="00DD146F" w:rsidRDefault="00311DB3" w:rsidP="00311D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затрат в связи производством</w:t>
      </w:r>
    </w:p>
    <w:p w:rsidR="00311DB3" w:rsidRPr="00DD146F" w:rsidRDefault="00311DB3" w:rsidP="00311D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(реализацией) товаров,</w:t>
      </w:r>
    </w:p>
    <w:p w:rsidR="00311DB3" w:rsidRPr="00DD146F" w:rsidRDefault="00311DB3" w:rsidP="00311D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выполнением работ, оказанием услуг</w:t>
      </w:r>
    </w:p>
    <w:p w:rsidR="00311DB3" w:rsidRPr="00DD146F" w:rsidRDefault="00311DB3" w:rsidP="00311DB3">
      <w:pPr>
        <w:autoSpaceDE w:val="0"/>
        <w:autoSpaceDN w:val="0"/>
        <w:adjustRightInd w:val="0"/>
        <w:rPr>
          <w:sz w:val="28"/>
          <w:szCs w:val="28"/>
        </w:rPr>
      </w:pPr>
    </w:p>
    <w:p w:rsidR="006328D2" w:rsidRDefault="006328D2" w:rsidP="00425433">
      <w:pPr>
        <w:jc w:val="right"/>
        <w:rPr>
          <w:sz w:val="28"/>
          <w:szCs w:val="28"/>
        </w:rPr>
      </w:pPr>
    </w:p>
    <w:p w:rsidR="00311DB3" w:rsidRDefault="00311DB3" w:rsidP="00311DB3">
      <w:pPr>
        <w:pStyle w:val="ConsPlusNormal"/>
        <w:jc w:val="both"/>
      </w:pPr>
      <w:bookmarkStart w:id="4" w:name="P883"/>
      <w:bookmarkEnd w:id="4"/>
    </w:p>
    <w:p w:rsidR="00311DB3" w:rsidRPr="00670020" w:rsidRDefault="00311DB3" w:rsidP="00311D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020">
        <w:rPr>
          <w:sz w:val="28"/>
          <w:szCs w:val="28"/>
        </w:rPr>
        <w:t xml:space="preserve">               </w:t>
      </w:r>
      <w:r w:rsidRPr="00670020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</w:t>
      </w:r>
    </w:p>
    <w:p w:rsidR="00311DB3" w:rsidRPr="00311DB3" w:rsidRDefault="00311DB3" w:rsidP="00311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20"/>
        <w:gridCol w:w="340"/>
        <w:gridCol w:w="340"/>
        <w:gridCol w:w="3288"/>
        <w:gridCol w:w="1417"/>
        <w:gridCol w:w="1341"/>
      </w:tblGrid>
      <w:tr w:rsidR="00311DB3" w:rsidTr="00311DB3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DB3" w:rsidRDefault="00311DB3" w:rsidP="008E5EE1">
            <w:pPr>
              <w:pStyle w:val="ConsPlusNormal"/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DB3" w:rsidRDefault="00311DB3" w:rsidP="008E5EE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DB3" w:rsidRDefault="00311DB3" w:rsidP="008E5EE1">
            <w:pPr>
              <w:pStyle w:val="ConsPlusNormal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B3" w:rsidRPr="00311DB3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DB3">
              <w:rPr>
                <w:rFonts w:ascii="Times New Roman" w:hAnsi="Times New Roman" w:cs="Times New Roman"/>
              </w:rPr>
              <w:t>КОДЫ</w:t>
            </w:r>
          </w:p>
        </w:tc>
      </w:tr>
      <w:tr w:rsidR="00311DB3" w:rsidTr="00311DB3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DB3" w:rsidRDefault="00311DB3" w:rsidP="008E5EE1">
            <w:pPr>
              <w:pStyle w:val="ConsPlusNormal"/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DB3" w:rsidRDefault="00311DB3" w:rsidP="008E5EE1">
            <w:pPr>
              <w:pStyle w:val="ConsPlusNormal"/>
              <w:jc w:val="center"/>
            </w:pPr>
            <w:r>
              <w:t>от "__"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1DB3" w:rsidRPr="00670020" w:rsidRDefault="00311DB3" w:rsidP="008E5E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B3" w:rsidRDefault="00311DB3" w:rsidP="008E5EE1">
            <w:pPr>
              <w:pStyle w:val="ConsPlusNormal"/>
            </w:pPr>
          </w:p>
        </w:tc>
      </w:tr>
      <w:tr w:rsidR="00311DB3" w:rsidTr="00311DB3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DB3" w:rsidRDefault="00311DB3" w:rsidP="008E5EE1">
            <w:pPr>
              <w:pStyle w:val="ConsPlusNormal"/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DB3" w:rsidRDefault="00311DB3" w:rsidP="008E5EE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1DB3" w:rsidRPr="00670020" w:rsidRDefault="00311DB3" w:rsidP="008E5E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B3" w:rsidRDefault="00311DB3" w:rsidP="008E5EE1">
            <w:pPr>
              <w:pStyle w:val="ConsPlusNormal"/>
            </w:pPr>
          </w:p>
        </w:tc>
      </w:tr>
      <w:tr w:rsidR="00311DB3" w:rsidTr="00311DB3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DB3" w:rsidRPr="00311DB3" w:rsidRDefault="00311DB3" w:rsidP="008E5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DB3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DB3" w:rsidRPr="00311DB3" w:rsidRDefault="00311DB3" w:rsidP="008E5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1DB3" w:rsidRPr="00670020" w:rsidRDefault="00311DB3" w:rsidP="00311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B3" w:rsidRDefault="00311DB3" w:rsidP="008E5EE1">
            <w:pPr>
              <w:pStyle w:val="ConsPlusNormal"/>
            </w:pPr>
          </w:p>
        </w:tc>
      </w:tr>
      <w:tr w:rsidR="00311DB3" w:rsidTr="00311DB3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DB3" w:rsidRPr="00311DB3" w:rsidRDefault="00311DB3" w:rsidP="0031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DB3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311DB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DB3" w:rsidRDefault="00311DB3" w:rsidP="008E5EE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1DB3" w:rsidRPr="00670020" w:rsidRDefault="00311DB3" w:rsidP="008E5E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B3" w:rsidRDefault="00311DB3" w:rsidP="008E5EE1">
            <w:pPr>
              <w:pStyle w:val="ConsPlusNormal"/>
            </w:pPr>
          </w:p>
        </w:tc>
      </w:tr>
      <w:tr w:rsidR="00311DB3" w:rsidTr="00311DB3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DB3" w:rsidRDefault="00311DB3" w:rsidP="008E5EE1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DB3" w:rsidRDefault="00311DB3" w:rsidP="008E5EE1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DB3" w:rsidRDefault="00311DB3" w:rsidP="008E5EE1">
            <w:pPr>
              <w:pStyle w:val="ConsPlusNormal"/>
            </w:pPr>
          </w:p>
        </w:tc>
      </w:tr>
      <w:tr w:rsidR="00311DB3" w:rsidTr="00311DB3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DB3" w:rsidRPr="00311DB3" w:rsidRDefault="00311DB3" w:rsidP="0031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D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проекта 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DB3" w:rsidRDefault="00311DB3" w:rsidP="008E5EE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1DB3" w:rsidRPr="00670020" w:rsidRDefault="00311DB3" w:rsidP="00311D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 xml:space="preserve">по БК 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B3" w:rsidRDefault="00311DB3" w:rsidP="008E5EE1">
            <w:pPr>
              <w:pStyle w:val="ConsPlusNormal"/>
            </w:pPr>
          </w:p>
        </w:tc>
      </w:tr>
      <w:tr w:rsidR="00311DB3" w:rsidTr="00311DB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11DB3" w:rsidRDefault="00311DB3" w:rsidP="008E5EE1">
            <w:pPr>
              <w:pStyle w:val="ConsPlusNormal"/>
            </w:pPr>
            <w:r w:rsidRPr="00311DB3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DB3" w:rsidRDefault="00311DB3" w:rsidP="008E5EE1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DB3" w:rsidRDefault="00311DB3" w:rsidP="008E5EE1">
            <w:pPr>
              <w:pStyle w:val="ConsPlusNormal"/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B3" w:rsidRDefault="00311DB3" w:rsidP="008E5EE1">
            <w:pPr>
              <w:pStyle w:val="ConsPlusNormal"/>
            </w:pPr>
          </w:p>
        </w:tc>
      </w:tr>
      <w:tr w:rsidR="00311DB3" w:rsidTr="00311DB3">
        <w:trPr>
          <w:trHeight w:val="50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11DB3" w:rsidRDefault="00311DB3" w:rsidP="008E5EE1">
            <w:pPr>
              <w:pStyle w:val="ConsPlusNormal"/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DB3" w:rsidRPr="00670020" w:rsidRDefault="00311DB3" w:rsidP="00311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020">
              <w:rPr>
                <w:rFonts w:ascii="Times New Roman" w:hAnsi="Times New Roman" w:cs="Times New Roman"/>
              </w:rPr>
              <w:t xml:space="preserve">(первичный - "0", уточненный - "1", "2", "3", "...") 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DB3" w:rsidRDefault="00311DB3" w:rsidP="008E5EE1"/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B3" w:rsidRDefault="00311DB3" w:rsidP="008E5EE1"/>
        </w:tc>
      </w:tr>
    </w:tbl>
    <w:p w:rsidR="00311DB3" w:rsidRDefault="00311DB3" w:rsidP="00311DB3">
      <w:pPr>
        <w:pStyle w:val="ConsPlusNormal"/>
        <w:jc w:val="both"/>
      </w:pPr>
    </w:p>
    <w:p w:rsidR="00311DB3" w:rsidRDefault="00311DB3" w:rsidP="00311DB3">
      <w:pPr>
        <w:sectPr w:rsidR="00311DB3" w:rsidSect="00A67837"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070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1077"/>
        <w:gridCol w:w="850"/>
        <w:gridCol w:w="794"/>
        <w:gridCol w:w="1283"/>
        <w:gridCol w:w="1134"/>
        <w:gridCol w:w="992"/>
        <w:gridCol w:w="851"/>
        <w:gridCol w:w="1453"/>
        <w:gridCol w:w="1085"/>
        <w:gridCol w:w="1289"/>
        <w:gridCol w:w="1281"/>
        <w:gridCol w:w="1394"/>
      </w:tblGrid>
      <w:tr w:rsidR="00311DB3" w:rsidTr="008C4FD7">
        <w:trPr>
          <w:trHeight w:val="744"/>
        </w:trPr>
        <w:tc>
          <w:tcPr>
            <w:tcW w:w="1587" w:type="dxa"/>
            <w:gridSpan w:val="2"/>
            <w:vMerge w:val="restart"/>
            <w:tcBorders>
              <w:left w:val="nil"/>
            </w:tcBorders>
          </w:tcPr>
          <w:p w:rsidR="00311DB3" w:rsidRPr="00670020" w:rsidRDefault="00311DB3" w:rsidP="00FA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lastRenderedPageBreak/>
              <w:t xml:space="preserve">Направление расходов </w:t>
            </w:r>
          </w:p>
        </w:tc>
        <w:tc>
          <w:tcPr>
            <w:tcW w:w="1077" w:type="dxa"/>
            <w:vMerge w:val="restart"/>
          </w:tcPr>
          <w:p w:rsidR="00311DB3" w:rsidRPr="00670020" w:rsidRDefault="00311DB3" w:rsidP="00FA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 xml:space="preserve">Результат предоставления Субсидии </w:t>
            </w:r>
          </w:p>
        </w:tc>
        <w:tc>
          <w:tcPr>
            <w:tcW w:w="1644" w:type="dxa"/>
            <w:gridSpan w:val="2"/>
            <w:vMerge w:val="restart"/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83" w:type="dxa"/>
            <w:vMerge w:val="restart"/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479" w:type="dxa"/>
            <w:gridSpan w:val="8"/>
            <w:tcBorders>
              <w:right w:val="nil"/>
            </w:tcBorders>
          </w:tcPr>
          <w:p w:rsidR="00311DB3" w:rsidRPr="00670020" w:rsidRDefault="00311DB3" w:rsidP="00FA4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 xml:space="preserve">Плановые значения результатов предоставления Субсидии по годам (срокам) реализации Соглашения </w:t>
            </w:r>
          </w:p>
        </w:tc>
      </w:tr>
      <w:tr w:rsidR="00311DB3" w:rsidTr="00670020">
        <w:tblPrEx>
          <w:tblBorders>
            <w:left w:val="single" w:sz="4" w:space="0" w:color="auto"/>
          </w:tblBorders>
        </w:tblPrEx>
        <w:trPr>
          <w:trHeight w:val="63"/>
        </w:trPr>
        <w:tc>
          <w:tcPr>
            <w:tcW w:w="1587" w:type="dxa"/>
            <w:gridSpan w:val="2"/>
            <w:vMerge/>
            <w:tcBorders>
              <w:left w:val="nil"/>
            </w:tcBorders>
          </w:tcPr>
          <w:p w:rsidR="00311DB3" w:rsidRPr="00670020" w:rsidRDefault="00311DB3" w:rsidP="008E5EE1"/>
        </w:tc>
        <w:tc>
          <w:tcPr>
            <w:tcW w:w="1077" w:type="dxa"/>
            <w:vMerge/>
          </w:tcPr>
          <w:p w:rsidR="00311DB3" w:rsidRPr="00670020" w:rsidRDefault="00311DB3" w:rsidP="008E5EE1"/>
        </w:tc>
        <w:tc>
          <w:tcPr>
            <w:tcW w:w="1644" w:type="dxa"/>
            <w:gridSpan w:val="2"/>
            <w:vMerge/>
          </w:tcPr>
          <w:p w:rsidR="00311DB3" w:rsidRPr="00670020" w:rsidRDefault="00311DB3" w:rsidP="008E5EE1"/>
        </w:tc>
        <w:tc>
          <w:tcPr>
            <w:tcW w:w="1283" w:type="dxa"/>
            <w:vMerge/>
          </w:tcPr>
          <w:p w:rsidR="00311DB3" w:rsidRPr="00670020" w:rsidRDefault="00311DB3" w:rsidP="008E5EE1"/>
        </w:tc>
        <w:tc>
          <w:tcPr>
            <w:tcW w:w="2126" w:type="dxa"/>
            <w:gridSpan w:val="2"/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304" w:type="dxa"/>
            <w:gridSpan w:val="2"/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374" w:type="dxa"/>
            <w:gridSpan w:val="2"/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675" w:type="dxa"/>
            <w:gridSpan w:val="2"/>
            <w:tcBorders>
              <w:right w:val="nil"/>
            </w:tcBorders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на __.__.20__</w:t>
            </w:r>
          </w:p>
        </w:tc>
      </w:tr>
      <w:tr w:rsidR="00311DB3" w:rsidTr="00670020">
        <w:tc>
          <w:tcPr>
            <w:tcW w:w="850" w:type="dxa"/>
            <w:tcBorders>
              <w:left w:val="nil"/>
            </w:tcBorders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7" w:type="dxa"/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077" w:type="dxa"/>
            <w:vMerge/>
          </w:tcPr>
          <w:p w:rsidR="00311DB3" w:rsidRPr="00670020" w:rsidRDefault="00311DB3" w:rsidP="008E5EE1"/>
        </w:tc>
        <w:tc>
          <w:tcPr>
            <w:tcW w:w="850" w:type="dxa"/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4" w:type="dxa"/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 xml:space="preserve">код по </w:t>
            </w:r>
            <w:hyperlink r:id="rId20" w:history="1">
              <w:r w:rsidRPr="0067002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83" w:type="dxa"/>
            <w:vMerge/>
          </w:tcPr>
          <w:p w:rsidR="00311DB3" w:rsidRPr="00670020" w:rsidRDefault="00311DB3" w:rsidP="008E5EE1"/>
        </w:tc>
        <w:tc>
          <w:tcPr>
            <w:tcW w:w="1134" w:type="dxa"/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020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670020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992" w:type="dxa"/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1" w:type="dxa"/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020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670020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453" w:type="dxa"/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85" w:type="dxa"/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020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670020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289" w:type="dxa"/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281" w:type="dxa"/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020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670020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394" w:type="dxa"/>
            <w:tcBorders>
              <w:right w:val="nil"/>
            </w:tcBorders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311DB3" w:rsidRPr="00670020" w:rsidTr="00670020">
        <w:trPr>
          <w:trHeight w:val="244"/>
        </w:trPr>
        <w:tc>
          <w:tcPr>
            <w:tcW w:w="850" w:type="dxa"/>
            <w:tcBorders>
              <w:left w:val="nil"/>
            </w:tcBorders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3" w:type="dxa"/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3" w:type="dxa"/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5" w:type="dxa"/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9" w:type="dxa"/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1" w:type="dxa"/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4" w:type="dxa"/>
            <w:tcBorders>
              <w:right w:val="nil"/>
            </w:tcBorders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14</w:t>
            </w:r>
          </w:p>
        </w:tc>
      </w:tr>
      <w:tr w:rsidR="00311DB3" w:rsidRPr="00670020" w:rsidTr="0067002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134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1DB3" w:rsidRPr="00670020" w:rsidTr="00670020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850" w:type="dxa"/>
            <w:vMerge/>
          </w:tcPr>
          <w:p w:rsidR="00311DB3" w:rsidRPr="00670020" w:rsidRDefault="00311DB3" w:rsidP="008E5EE1"/>
        </w:tc>
        <w:tc>
          <w:tcPr>
            <w:tcW w:w="737" w:type="dxa"/>
            <w:vMerge/>
          </w:tcPr>
          <w:p w:rsidR="00311DB3" w:rsidRPr="00670020" w:rsidRDefault="00311DB3" w:rsidP="008E5EE1"/>
        </w:tc>
        <w:tc>
          <w:tcPr>
            <w:tcW w:w="1077" w:type="dxa"/>
            <w:tcBorders>
              <w:bottom w:val="nil"/>
            </w:tcBorders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bottom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bottom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bottom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bottom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1DB3" w:rsidRPr="00670020" w:rsidTr="00670020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trHeight w:val="20"/>
        </w:trPr>
        <w:tc>
          <w:tcPr>
            <w:tcW w:w="850" w:type="dxa"/>
            <w:vMerge/>
          </w:tcPr>
          <w:p w:rsidR="00311DB3" w:rsidRPr="00670020" w:rsidRDefault="00311DB3" w:rsidP="008E5EE1"/>
        </w:tc>
        <w:tc>
          <w:tcPr>
            <w:tcW w:w="737" w:type="dxa"/>
            <w:vMerge/>
          </w:tcPr>
          <w:p w:rsidR="00311DB3" w:rsidRPr="00670020" w:rsidRDefault="00311DB3" w:rsidP="008E5EE1"/>
        </w:tc>
        <w:tc>
          <w:tcPr>
            <w:tcW w:w="1077" w:type="dxa"/>
            <w:tcBorders>
              <w:top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1DB3" w:rsidRPr="00670020" w:rsidTr="0067002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311DB3" w:rsidRPr="00670020" w:rsidRDefault="00311DB3" w:rsidP="008E5EE1"/>
        </w:tc>
        <w:tc>
          <w:tcPr>
            <w:tcW w:w="737" w:type="dxa"/>
            <w:vMerge/>
          </w:tcPr>
          <w:p w:rsidR="00311DB3" w:rsidRPr="00670020" w:rsidRDefault="00311DB3" w:rsidP="008E5EE1"/>
        </w:tc>
        <w:tc>
          <w:tcPr>
            <w:tcW w:w="1077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1DB3" w:rsidRPr="00670020" w:rsidTr="0067002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34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1DB3" w:rsidRPr="00670020" w:rsidTr="00670020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850" w:type="dxa"/>
            <w:vMerge/>
          </w:tcPr>
          <w:p w:rsidR="00311DB3" w:rsidRPr="00670020" w:rsidRDefault="00311DB3" w:rsidP="008E5EE1"/>
        </w:tc>
        <w:tc>
          <w:tcPr>
            <w:tcW w:w="737" w:type="dxa"/>
            <w:vMerge/>
          </w:tcPr>
          <w:p w:rsidR="00311DB3" w:rsidRPr="00670020" w:rsidRDefault="00311DB3" w:rsidP="008E5EE1"/>
        </w:tc>
        <w:tc>
          <w:tcPr>
            <w:tcW w:w="1077" w:type="dxa"/>
            <w:tcBorders>
              <w:bottom w:val="nil"/>
            </w:tcBorders>
          </w:tcPr>
          <w:p w:rsidR="00311DB3" w:rsidRPr="00670020" w:rsidRDefault="00311DB3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bottom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bottom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bottom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bottom w:val="nil"/>
            </w:tcBorders>
          </w:tcPr>
          <w:p w:rsidR="00311DB3" w:rsidRPr="00670020" w:rsidRDefault="00311DB3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1DB3" w:rsidRPr="00670020" w:rsidTr="00670020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trHeight w:val="20"/>
        </w:trPr>
        <w:tc>
          <w:tcPr>
            <w:tcW w:w="850" w:type="dxa"/>
            <w:vMerge/>
          </w:tcPr>
          <w:p w:rsidR="00311DB3" w:rsidRPr="00670020" w:rsidRDefault="00311DB3" w:rsidP="008E5EE1"/>
        </w:tc>
        <w:tc>
          <w:tcPr>
            <w:tcW w:w="737" w:type="dxa"/>
            <w:vMerge/>
          </w:tcPr>
          <w:p w:rsidR="00311DB3" w:rsidRPr="00670020" w:rsidRDefault="00311DB3" w:rsidP="008E5EE1"/>
        </w:tc>
        <w:tc>
          <w:tcPr>
            <w:tcW w:w="1077" w:type="dxa"/>
            <w:tcBorders>
              <w:top w:val="nil"/>
            </w:tcBorders>
          </w:tcPr>
          <w:p w:rsidR="00311DB3" w:rsidRPr="00670020" w:rsidRDefault="00311DB3" w:rsidP="008E5EE1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311DB3" w:rsidRPr="00670020" w:rsidRDefault="00311DB3" w:rsidP="008E5EE1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311DB3" w:rsidRPr="00670020" w:rsidRDefault="00311DB3" w:rsidP="008E5EE1">
            <w:pPr>
              <w:pStyle w:val="ConsPlusNormal"/>
            </w:pPr>
          </w:p>
        </w:tc>
        <w:tc>
          <w:tcPr>
            <w:tcW w:w="1283" w:type="dxa"/>
            <w:tcBorders>
              <w:top w:val="nil"/>
            </w:tcBorders>
          </w:tcPr>
          <w:p w:rsidR="00311DB3" w:rsidRPr="00670020" w:rsidRDefault="00311DB3" w:rsidP="008E5EE1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311DB3" w:rsidRPr="00670020" w:rsidRDefault="00311DB3" w:rsidP="008E5EE1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311DB3" w:rsidRPr="00670020" w:rsidRDefault="00311DB3" w:rsidP="008E5EE1">
            <w:pPr>
              <w:pStyle w:val="ConsPlusNormal"/>
            </w:pPr>
          </w:p>
        </w:tc>
        <w:tc>
          <w:tcPr>
            <w:tcW w:w="851" w:type="dxa"/>
            <w:tcBorders>
              <w:top w:val="nil"/>
            </w:tcBorders>
          </w:tcPr>
          <w:p w:rsidR="00311DB3" w:rsidRPr="00670020" w:rsidRDefault="00311DB3" w:rsidP="008E5EE1">
            <w:pPr>
              <w:pStyle w:val="ConsPlusNormal"/>
            </w:pPr>
          </w:p>
        </w:tc>
        <w:tc>
          <w:tcPr>
            <w:tcW w:w="1453" w:type="dxa"/>
            <w:tcBorders>
              <w:top w:val="nil"/>
            </w:tcBorders>
          </w:tcPr>
          <w:p w:rsidR="00311DB3" w:rsidRPr="00670020" w:rsidRDefault="00311DB3" w:rsidP="008E5EE1">
            <w:pPr>
              <w:pStyle w:val="ConsPlusNormal"/>
            </w:pPr>
          </w:p>
        </w:tc>
        <w:tc>
          <w:tcPr>
            <w:tcW w:w="1085" w:type="dxa"/>
            <w:tcBorders>
              <w:top w:val="nil"/>
            </w:tcBorders>
          </w:tcPr>
          <w:p w:rsidR="00311DB3" w:rsidRPr="00670020" w:rsidRDefault="00311DB3" w:rsidP="008E5EE1">
            <w:pPr>
              <w:pStyle w:val="ConsPlusNormal"/>
            </w:pPr>
          </w:p>
        </w:tc>
        <w:tc>
          <w:tcPr>
            <w:tcW w:w="1289" w:type="dxa"/>
            <w:tcBorders>
              <w:top w:val="nil"/>
            </w:tcBorders>
          </w:tcPr>
          <w:p w:rsidR="00311DB3" w:rsidRPr="00670020" w:rsidRDefault="00311DB3" w:rsidP="008E5EE1">
            <w:pPr>
              <w:pStyle w:val="ConsPlusNormal"/>
            </w:pPr>
          </w:p>
        </w:tc>
        <w:tc>
          <w:tcPr>
            <w:tcW w:w="1281" w:type="dxa"/>
            <w:tcBorders>
              <w:top w:val="nil"/>
            </w:tcBorders>
          </w:tcPr>
          <w:p w:rsidR="00311DB3" w:rsidRPr="00670020" w:rsidRDefault="00311DB3" w:rsidP="008E5EE1">
            <w:pPr>
              <w:pStyle w:val="ConsPlusNormal"/>
            </w:pPr>
          </w:p>
        </w:tc>
        <w:tc>
          <w:tcPr>
            <w:tcW w:w="1394" w:type="dxa"/>
            <w:tcBorders>
              <w:top w:val="nil"/>
            </w:tcBorders>
          </w:tcPr>
          <w:p w:rsidR="00311DB3" w:rsidRPr="00670020" w:rsidRDefault="00311DB3" w:rsidP="008E5EE1">
            <w:pPr>
              <w:pStyle w:val="ConsPlusNormal"/>
            </w:pPr>
          </w:p>
        </w:tc>
      </w:tr>
      <w:tr w:rsidR="00311DB3" w:rsidRPr="00670020" w:rsidTr="0067002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311DB3" w:rsidRPr="00670020" w:rsidRDefault="00311DB3" w:rsidP="008E5EE1"/>
        </w:tc>
        <w:tc>
          <w:tcPr>
            <w:tcW w:w="737" w:type="dxa"/>
            <w:vMerge/>
          </w:tcPr>
          <w:p w:rsidR="00311DB3" w:rsidRPr="00670020" w:rsidRDefault="00311DB3" w:rsidP="008E5EE1"/>
        </w:tc>
        <w:tc>
          <w:tcPr>
            <w:tcW w:w="1077" w:type="dxa"/>
          </w:tcPr>
          <w:p w:rsidR="00311DB3" w:rsidRPr="00670020" w:rsidRDefault="00311DB3" w:rsidP="008E5EE1">
            <w:pPr>
              <w:pStyle w:val="ConsPlusNormal"/>
            </w:pPr>
          </w:p>
        </w:tc>
        <w:tc>
          <w:tcPr>
            <w:tcW w:w="850" w:type="dxa"/>
          </w:tcPr>
          <w:p w:rsidR="00311DB3" w:rsidRPr="00670020" w:rsidRDefault="00311DB3" w:rsidP="008E5EE1">
            <w:pPr>
              <w:pStyle w:val="ConsPlusNormal"/>
            </w:pPr>
          </w:p>
        </w:tc>
        <w:tc>
          <w:tcPr>
            <w:tcW w:w="794" w:type="dxa"/>
          </w:tcPr>
          <w:p w:rsidR="00311DB3" w:rsidRPr="00670020" w:rsidRDefault="00311DB3" w:rsidP="008E5EE1">
            <w:pPr>
              <w:pStyle w:val="ConsPlusNormal"/>
            </w:pPr>
          </w:p>
        </w:tc>
        <w:tc>
          <w:tcPr>
            <w:tcW w:w="1283" w:type="dxa"/>
          </w:tcPr>
          <w:p w:rsidR="00311DB3" w:rsidRPr="00670020" w:rsidRDefault="00311DB3" w:rsidP="008E5EE1">
            <w:pPr>
              <w:pStyle w:val="ConsPlusNormal"/>
            </w:pPr>
          </w:p>
        </w:tc>
        <w:tc>
          <w:tcPr>
            <w:tcW w:w="1134" w:type="dxa"/>
          </w:tcPr>
          <w:p w:rsidR="00311DB3" w:rsidRPr="00670020" w:rsidRDefault="00311DB3" w:rsidP="008E5EE1">
            <w:pPr>
              <w:pStyle w:val="ConsPlusNormal"/>
            </w:pPr>
          </w:p>
        </w:tc>
        <w:tc>
          <w:tcPr>
            <w:tcW w:w="992" w:type="dxa"/>
          </w:tcPr>
          <w:p w:rsidR="00311DB3" w:rsidRPr="00670020" w:rsidRDefault="00311DB3" w:rsidP="008E5EE1">
            <w:pPr>
              <w:pStyle w:val="ConsPlusNormal"/>
            </w:pPr>
          </w:p>
        </w:tc>
        <w:tc>
          <w:tcPr>
            <w:tcW w:w="851" w:type="dxa"/>
          </w:tcPr>
          <w:p w:rsidR="00311DB3" w:rsidRPr="00670020" w:rsidRDefault="00311DB3" w:rsidP="008E5EE1">
            <w:pPr>
              <w:pStyle w:val="ConsPlusNormal"/>
            </w:pPr>
          </w:p>
        </w:tc>
        <w:tc>
          <w:tcPr>
            <w:tcW w:w="1453" w:type="dxa"/>
          </w:tcPr>
          <w:p w:rsidR="00311DB3" w:rsidRPr="00670020" w:rsidRDefault="00311DB3" w:rsidP="008E5EE1">
            <w:pPr>
              <w:pStyle w:val="ConsPlusNormal"/>
            </w:pPr>
          </w:p>
        </w:tc>
        <w:tc>
          <w:tcPr>
            <w:tcW w:w="1085" w:type="dxa"/>
          </w:tcPr>
          <w:p w:rsidR="00311DB3" w:rsidRPr="00670020" w:rsidRDefault="00311DB3" w:rsidP="008E5EE1">
            <w:pPr>
              <w:pStyle w:val="ConsPlusNormal"/>
            </w:pPr>
          </w:p>
        </w:tc>
        <w:tc>
          <w:tcPr>
            <w:tcW w:w="1289" w:type="dxa"/>
          </w:tcPr>
          <w:p w:rsidR="00311DB3" w:rsidRPr="00670020" w:rsidRDefault="00311DB3" w:rsidP="008E5EE1">
            <w:pPr>
              <w:pStyle w:val="ConsPlusNormal"/>
            </w:pPr>
          </w:p>
        </w:tc>
        <w:tc>
          <w:tcPr>
            <w:tcW w:w="1281" w:type="dxa"/>
          </w:tcPr>
          <w:p w:rsidR="00311DB3" w:rsidRPr="00670020" w:rsidRDefault="00311DB3" w:rsidP="008E5EE1">
            <w:pPr>
              <w:pStyle w:val="ConsPlusNormal"/>
            </w:pPr>
          </w:p>
        </w:tc>
        <w:tc>
          <w:tcPr>
            <w:tcW w:w="1394" w:type="dxa"/>
          </w:tcPr>
          <w:p w:rsidR="00311DB3" w:rsidRPr="00670020" w:rsidRDefault="00311DB3" w:rsidP="008E5EE1">
            <w:pPr>
              <w:pStyle w:val="ConsPlusNormal"/>
            </w:pPr>
          </w:p>
        </w:tc>
      </w:tr>
    </w:tbl>
    <w:p w:rsidR="008C4FD7" w:rsidRPr="00670020" w:rsidRDefault="008C4FD7" w:rsidP="008C4FD7">
      <w:pPr>
        <w:pStyle w:val="ConsPlusNonformat"/>
        <w:jc w:val="center"/>
        <w:rPr>
          <w:rFonts w:ascii="Times New Roman" w:hAnsi="Times New Roman" w:cs="Times New Roman"/>
        </w:rPr>
      </w:pPr>
      <w:r w:rsidRPr="00670020">
        <w:rPr>
          <w:rFonts w:ascii="Times New Roman" w:hAnsi="Times New Roman" w:cs="Times New Roman"/>
        </w:rPr>
        <w:t>Подписи Сторон</w:t>
      </w:r>
    </w:p>
    <w:p w:rsidR="008C4FD7" w:rsidRPr="00670020" w:rsidRDefault="008C4FD7" w:rsidP="008C4F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C4FD7" w:rsidRPr="00670020" w:rsidRDefault="008C4FD7" w:rsidP="008C4F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0020">
        <w:rPr>
          <w:rFonts w:ascii="Times New Roman" w:hAnsi="Times New Roman" w:cs="Times New Roman"/>
          <w:sz w:val="22"/>
          <w:szCs w:val="22"/>
        </w:rPr>
        <w:t xml:space="preserve">Главный распорядитель                                      </w:t>
      </w:r>
      <w:r w:rsidR="00670020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592933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670020">
        <w:rPr>
          <w:rFonts w:ascii="Times New Roman" w:hAnsi="Times New Roman" w:cs="Times New Roman"/>
          <w:sz w:val="22"/>
          <w:szCs w:val="22"/>
        </w:rPr>
        <w:t xml:space="preserve"> Получатель субсидии</w:t>
      </w:r>
    </w:p>
    <w:p w:rsidR="008C4FD7" w:rsidRPr="00670020" w:rsidRDefault="008C4FD7" w:rsidP="008C4F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C4FD7" w:rsidRPr="00670020" w:rsidRDefault="008C4FD7" w:rsidP="008C4F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0020">
        <w:rPr>
          <w:rFonts w:ascii="Times New Roman" w:hAnsi="Times New Roman" w:cs="Times New Roman"/>
          <w:sz w:val="22"/>
          <w:szCs w:val="22"/>
        </w:rPr>
        <w:t xml:space="preserve">__________________________________       </w:t>
      </w:r>
      <w:r w:rsidR="00670020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592933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670020">
        <w:rPr>
          <w:rFonts w:ascii="Times New Roman" w:hAnsi="Times New Roman" w:cs="Times New Roman"/>
          <w:sz w:val="22"/>
          <w:szCs w:val="22"/>
        </w:rPr>
        <w:t xml:space="preserve"> ________________________________</w:t>
      </w:r>
    </w:p>
    <w:p w:rsidR="008C4FD7" w:rsidRPr="00670020" w:rsidRDefault="008C4FD7" w:rsidP="008C4F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70020">
        <w:rPr>
          <w:rFonts w:ascii="Times New Roman" w:hAnsi="Times New Roman" w:cs="Times New Roman"/>
          <w:sz w:val="22"/>
          <w:szCs w:val="22"/>
        </w:rPr>
        <w:t xml:space="preserve">(наименование должности                                          </w:t>
      </w:r>
      <w:r w:rsidR="00670020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592933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670020">
        <w:rPr>
          <w:rFonts w:ascii="Times New Roman" w:hAnsi="Times New Roman" w:cs="Times New Roman"/>
          <w:sz w:val="22"/>
          <w:szCs w:val="22"/>
        </w:rPr>
        <w:t xml:space="preserve"> </w:t>
      </w:r>
      <w:r w:rsidRPr="00670020">
        <w:rPr>
          <w:rFonts w:ascii="Times New Roman" w:hAnsi="Times New Roman" w:cs="Times New Roman"/>
          <w:sz w:val="22"/>
          <w:szCs w:val="22"/>
        </w:rPr>
        <w:t xml:space="preserve"> (наименование должности</w:t>
      </w:r>
      <w:proofErr w:type="gramEnd"/>
    </w:p>
    <w:p w:rsidR="008C4FD7" w:rsidRPr="00670020" w:rsidRDefault="008C4FD7" w:rsidP="008C4F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0020">
        <w:rPr>
          <w:rFonts w:ascii="Times New Roman" w:hAnsi="Times New Roman" w:cs="Times New Roman"/>
          <w:sz w:val="22"/>
          <w:szCs w:val="22"/>
        </w:rPr>
        <w:t xml:space="preserve">руководителя Главного                                                </w:t>
      </w:r>
      <w:r w:rsidR="00670020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592933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670020">
        <w:rPr>
          <w:rFonts w:ascii="Times New Roman" w:hAnsi="Times New Roman" w:cs="Times New Roman"/>
          <w:sz w:val="22"/>
          <w:szCs w:val="22"/>
        </w:rPr>
        <w:t>руководителя Получателя</w:t>
      </w:r>
    </w:p>
    <w:p w:rsidR="008C4FD7" w:rsidRPr="00670020" w:rsidRDefault="008C4FD7" w:rsidP="008C4F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0020">
        <w:rPr>
          <w:rFonts w:ascii="Times New Roman" w:hAnsi="Times New Roman" w:cs="Times New Roman"/>
          <w:sz w:val="22"/>
          <w:szCs w:val="22"/>
        </w:rPr>
        <w:t xml:space="preserve">распорядителя и иного                                              </w:t>
      </w:r>
      <w:r w:rsidR="00670020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592933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670020">
        <w:rPr>
          <w:rFonts w:ascii="Times New Roman" w:hAnsi="Times New Roman" w:cs="Times New Roman"/>
          <w:sz w:val="22"/>
          <w:szCs w:val="22"/>
        </w:rPr>
        <w:t xml:space="preserve"> или иного уполномоченного лица)</w:t>
      </w:r>
    </w:p>
    <w:p w:rsidR="008C4FD7" w:rsidRPr="00670020" w:rsidRDefault="008C4FD7" w:rsidP="008C4F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0020">
        <w:rPr>
          <w:rFonts w:ascii="Times New Roman" w:hAnsi="Times New Roman" w:cs="Times New Roman"/>
          <w:sz w:val="22"/>
          <w:szCs w:val="22"/>
        </w:rPr>
        <w:t>уполномоченного лица)</w:t>
      </w:r>
    </w:p>
    <w:p w:rsidR="008C4FD7" w:rsidRPr="00670020" w:rsidRDefault="008C4FD7" w:rsidP="008C4F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0020">
        <w:rPr>
          <w:rFonts w:ascii="Times New Roman" w:hAnsi="Times New Roman" w:cs="Times New Roman"/>
          <w:sz w:val="22"/>
          <w:szCs w:val="22"/>
        </w:rPr>
        <w:t xml:space="preserve">___________/_________________                  </w:t>
      </w:r>
      <w:r w:rsidR="0067002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592933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670020">
        <w:rPr>
          <w:rFonts w:ascii="Times New Roman" w:hAnsi="Times New Roman" w:cs="Times New Roman"/>
          <w:sz w:val="22"/>
          <w:szCs w:val="22"/>
        </w:rPr>
        <w:t xml:space="preserve">  </w:t>
      </w:r>
      <w:r w:rsidRPr="00670020">
        <w:rPr>
          <w:rFonts w:ascii="Times New Roman" w:hAnsi="Times New Roman" w:cs="Times New Roman"/>
          <w:sz w:val="22"/>
          <w:szCs w:val="22"/>
        </w:rPr>
        <w:t>___________/________________</w:t>
      </w:r>
    </w:p>
    <w:p w:rsidR="008C4FD7" w:rsidRPr="00670020" w:rsidRDefault="008C4FD7" w:rsidP="008C4F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0020">
        <w:rPr>
          <w:rFonts w:ascii="Times New Roman" w:hAnsi="Times New Roman" w:cs="Times New Roman"/>
          <w:sz w:val="22"/>
          <w:szCs w:val="22"/>
        </w:rPr>
        <w:t xml:space="preserve">(подпись)         (ФИО)                                        </w:t>
      </w:r>
      <w:r w:rsidR="0067002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592933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670020">
        <w:rPr>
          <w:rFonts w:ascii="Times New Roman" w:hAnsi="Times New Roman" w:cs="Times New Roman"/>
          <w:sz w:val="22"/>
          <w:szCs w:val="22"/>
        </w:rPr>
        <w:t xml:space="preserve"> </w:t>
      </w:r>
      <w:r w:rsidRPr="00670020">
        <w:rPr>
          <w:rFonts w:ascii="Times New Roman" w:hAnsi="Times New Roman" w:cs="Times New Roman"/>
          <w:sz w:val="22"/>
          <w:szCs w:val="22"/>
        </w:rPr>
        <w:t>(подпись)       (ФИО)</w:t>
      </w:r>
    </w:p>
    <w:p w:rsidR="008C4FD7" w:rsidRPr="00670020" w:rsidRDefault="008C4FD7" w:rsidP="008C4FD7">
      <w:pPr>
        <w:pStyle w:val="ConsPlusNonformat"/>
        <w:jc w:val="both"/>
        <w:rPr>
          <w:sz w:val="22"/>
          <w:szCs w:val="22"/>
        </w:rPr>
      </w:pPr>
      <w:r w:rsidRPr="00670020">
        <w:rPr>
          <w:rFonts w:ascii="Times New Roman" w:hAnsi="Times New Roman" w:cs="Times New Roman"/>
          <w:sz w:val="22"/>
          <w:szCs w:val="22"/>
        </w:rPr>
        <w:t xml:space="preserve">М.П.                                                                    </w:t>
      </w:r>
      <w:r w:rsidR="0067002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592933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670020">
        <w:rPr>
          <w:rFonts w:ascii="Times New Roman" w:hAnsi="Times New Roman" w:cs="Times New Roman"/>
          <w:sz w:val="22"/>
          <w:szCs w:val="22"/>
        </w:rPr>
        <w:t xml:space="preserve"> </w:t>
      </w:r>
      <w:r w:rsidRPr="00670020">
        <w:rPr>
          <w:rFonts w:ascii="Times New Roman" w:hAnsi="Times New Roman" w:cs="Times New Roman"/>
          <w:sz w:val="22"/>
          <w:szCs w:val="22"/>
        </w:rPr>
        <w:t xml:space="preserve"> М.П. (при наличии)</w:t>
      </w:r>
    </w:p>
    <w:p w:rsidR="008C4FD7" w:rsidRDefault="008C4FD7" w:rsidP="008C4FD7">
      <w:pPr>
        <w:pStyle w:val="ConsPlusNormal"/>
        <w:ind w:firstLine="540"/>
        <w:jc w:val="both"/>
      </w:pPr>
      <w:r>
        <w:t>--------------------------------</w:t>
      </w:r>
    </w:p>
    <w:p w:rsidR="00311DB3" w:rsidRDefault="00311DB3" w:rsidP="00311DB3">
      <w:pPr>
        <w:sectPr w:rsidR="00311DB3" w:rsidSect="008C4FD7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DD146F" w:rsidRPr="00DD146F" w:rsidRDefault="00DD146F" w:rsidP="00DD14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D146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C75EE2">
        <w:rPr>
          <w:sz w:val="28"/>
          <w:szCs w:val="28"/>
        </w:rPr>
        <w:t>4</w:t>
      </w:r>
    </w:p>
    <w:p w:rsidR="00DD146F" w:rsidRPr="00DD146F" w:rsidRDefault="00DD146F" w:rsidP="00DD14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к Соглашению (Договору)</w:t>
      </w:r>
    </w:p>
    <w:p w:rsidR="00DD146F" w:rsidRPr="00DD146F" w:rsidRDefault="00DD146F" w:rsidP="00DD146F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DD146F">
        <w:rPr>
          <w:sz w:val="28"/>
          <w:szCs w:val="28"/>
        </w:rPr>
        <w:t>от ________ № ______</w:t>
      </w:r>
      <w:proofErr w:type="gramEnd"/>
    </w:p>
    <w:p w:rsidR="00DD146F" w:rsidRPr="00DD146F" w:rsidRDefault="00DD146F" w:rsidP="00DD14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о предоставлении из бюджета</w:t>
      </w:r>
    </w:p>
    <w:p w:rsidR="00DD146F" w:rsidRPr="00DD146F" w:rsidRDefault="00DD146F" w:rsidP="00DD14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 xml:space="preserve">муниципального образования муниципального </w:t>
      </w:r>
    </w:p>
    <w:p w:rsidR="00DD146F" w:rsidRPr="00DD146F" w:rsidRDefault="00DD146F" w:rsidP="00DD14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района «Сосногорск» субсидии юридическим лицам</w:t>
      </w:r>
    </w:p>
    <w:p w:rsidR="00DD146F" w:rsidRPr="00DD146F" w:rsidRDefault="00DD146F" w:rsidP="00DD14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(за исключением субсидий муниципальным учреждениям),</w:t>
      </w:r>
    </w:p>
    <w:p w:rsidR="00DD146F" w:rsidRPr="00DD146F" w:rsidRDefault="00DD146F" w:rsidP="00DD14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индивидуальным предпринимателям,</w:t>
      </w:r>
    </w:p>
    <w:p w:rsidR="00DD146F" w:rsidRPr="00DD146F" w:rsidRDefault="00DD146F" w:rsidP="00DD14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а также физическим лицам -</w:t>
      </w:r>
    </w:p>
    <w:p w:rsidR="00DD146F" w:rsidRPr="00DD146F" w:rsidRDefault="00DD146F" w:rsidP="00DD14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производителям товаров, работ,</w:t>
      </w:r>
    </w:p>
    <w:p w:rsidR="00DD146F" w:rsidRPr="00DD146F" w:rsidRDefault="00DD146F" w:rsidP="00DD14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услуг на финансовое обеспечение</w:t>
      </w:r>
    </w:p>
    <w:p w:rsidR="00DD146F" w:rsidRPr="00DD146F" w:rsidRDefault="00DD146F" w:rsidP="00DD14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затрат в связи производством</w:t>
      </w:r>
    </w:p>
    <w:p w:rsidR="00DD146F" w:rsidRPr="00DD146F" w:rsidRDefault="00DD146F" w:rsidP="00DD14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(реализацией) товаров,</w:t>
      </w:r>
    </w:p>
    <w:p w:rsidR="00DD146F" w:rsidRPr="00DD146F" w:rsidRDefault="00DD146F" w:rsidP="00DD14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выполнением работ, оказанием услуг</w:t>
      </w:r>
    </w:p>
    <w:p w:rsidR="00DD146F" w:rsidRPr="00DD146F" w:rsidRDefault="00DD146F" w:rsidP="00DD146F">
      <w:pPr>
        <w:autoSpaceDE w:val="0"/>
        <w:autoSpaceDN w:val="0"/>
        <w:adjustRightInd w:val="0"/>
        <w:rPr>
          <w:sz w:val="28"/>
          <w:szCs w:val="28"/>
        </w:rPr>
      </w:pPr>
    </w:p>
    <w:p w:rsidR="00141D49" w:rsidRDefault="00141D49" w:rsidP="002748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48E1" w:rsidRPr="00452888" w:rsidRDefault="002748E1" w:rsidP="002748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Согласие</w:t>
      </w:r>
    </w:p>
    <w:p w:rsidR="00170FAF" w:rsidRPr="00452888" w:rsidRDefault="00170FAF" w:rsidP="007B61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170FAF" w:rsidRPr="00452888" w:rsidRDefault="00170FAF" w:rsidP="00170FA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(фамилия, имя отчество (при наличии)</w:t>
      </w:r>
      <w:r w:rsidR="007E5446">
        <w:rPr>
          <w:rFonts w:ascii="Times New Roman" w:hAnsi="Times New Roman" w:cs="Times New Roman"/>
          <w:sz w:val="28"/>
          <w:szCs w:val="28"/>
          <w:vertAlign w:val="superscript"/>
        </w:rPr>
        <w:t xml:space="preserve"> лица, уполномоченного в установленном порядке на осуществление действий от имени Получателя субсидии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70FAF" w:rsidRPr="00452888" w:rsidRDefault="007E5446" w:rsidP="00170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170FAF" w:rsidRPr="00452888">
        <w:rPr>
          <w:rFonts w:ascii="Times New Roman" w:hAnsi="Times New Roman" w:cs="Times New Roman"/>
          <w:sz w:val="28"/>
          <w:szCs w:val="28"/>
        </w:rPr>
        <w:t>__________________________</w:t>
      </w:r>
      <w:r w:rsidR="005E3059" w:rsidRPr="0045288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70FAF" w:rsidRPr="00452888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170FAF" w:rsidRPr="00452888" w:rsidRDefault="007E5446" w:rsidP="007E5446">
      <w:pPr>
        <w:autoSpaceDE w:val="0"/>
        <w:autoSpaceDN w:val="0"/>
        <w:adjustRightInd w:val="0"/>
        <w:ind w:right="283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</w:t>
      </w:r>
      <w:r w:rsidR="00170FAF" w:rsidRPr="00452888">
        <w:rPr>
          <w:sz w:val="28"/>
          <w:szCs w:val="28"/>
          <w:vertAlign w:val="superscript"/>
        </w:rPr>
        <w:t xml:space="preserve">(наименование </w:t>
      </w:r>
      <w:r>
        <w:rPr>
          <w:sz w:val="28"/>
          <w:szCs w:val="28"/>
          <w:vertAlign w:val="superscript"/>
        </w:rPr>
        <w:t xml:space="preserve">Получателя субсидии) </w:t>
      </w:r>
    </w:p>
    <w:p w:rsidR="00170FAF" w:rsidRPr="00452888" w:rsidRDefault="00170FAF" w:rsidP="00170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E3059" w:rsidRPr="00452888">
        <w:rPr>
          <w:rFonts w:ascii="Times New Roman" w:hAnsi="Times New Roman" w:cs="Times New Roman"/>
          <w:sz w:val="28"/>
          <w:szCs w:val="28"/>
        </w:rPr>
        <w:t>_</w:t>
      </w:r>
      <w:r w:rsidRPr="00452888">
        <w:rPr>
          <w:rFonts w:ascii="Times New Roman" w:hAnsi="Times New Roman" w:cs="Times New Roman"/>
          <w:sz w:val="28"/>
          <w:szCs w:val="28"/>
        </w:rPr>
        <w:t>, даю согласие на осуществление</w:t>
      </w:r>
    </w:p>
    <w:p w:rsidR="00170FAF" w:rsidRPr="00452888" w:rsidRDefault="00170FAF" w:rsidP="00170FAF">
      <w:pPr>
        <w:pStyle w:val="ConsPlusNonformat"/>
        <w:ind w:right="354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(реквизиты учредительного документа, свидетельства о государственной </w:t>
      </w:r>
      <w:r w:rsidR="007E5446">
        <w:rPr>
          <w:rFonts w:ascii="Times New Roman" w:hAnsi="Times New Roman" w:cs="Times New Roman"/>
          <w:sz w:val="28"/>
          <w:szCs w:val="28"/>
          <w:vertAlign w:val="superscript"/>
        </w:rPr>
        <w:t>регистрации и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ндивидуального предпринимателя, доверенности)</w:t>
      </w:r>
    </w:p>
    <w:p w:rsidR="002748E1" w:rsidRPr="00452888" w:rsidRDefault="002748E1" w:rsidP="002748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E3059" w:rsidRPr="00452888">
        <w:rPr>
          <w:rFonts w:ascii="Times New Roman" w:hAnsi="Times New Roman" w:cs="Times New Roman"/>
          <w:sz w:val="28"/>
          <w:szCs w:val="28"/>
        </w:rPr>
        <w:t>_____________________________</w:t>
      </w:r>
      <w:r w:rsidRPr="00452888">
        <w:rPr>
          <w:rFonts w:ascii="Times New Roman" w:hAnsi="Times New Roman" w:cs="Times New Roman"/>
          <w:sz w:val="28"/>
          <w:szCs w:val="28"/>
        </w:rPr>
        <w:t>,</w:t>
      </w:r>
    </w:p>
    <w:p w:rsidR="005E3059" w:rsidRPr="00452888" w:rsidRDefault="005E3059" w:rsidP="005E305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 местного самоуправления или организации, осуществляющей функции главного распорядителя бюджетных средств, до которог</w:t>
      </w:r>
      <w:proofErr w:type="gramStart"/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о(</w:t>
      </w:r>
      <w:proofErr w:type="gramEnd"/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-ой)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</w:t>
      </w:r>
      <w:r w:rsidR="00AD1AEC" w:rsidRPr="00452888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04107" w:rsidRPr="00704107" w:rsidRDefault="002748E1" w:rsidP="00704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орган</w:t>
      </w:r>
      <w:r w:rsidR="007B6121" w:rsidRPr="00452888">
        <w:rPr>
          <w:rFonts w:ascii="Times New Roman" w:hAnsi="Times New Roman" w:cs="Times New Roman"/>
          <w:sz w:val="28"/>
          <w:szCs w:val="28"/>
        </w:rPr>
        <w:t>ом</w:t>
      </w:r>
      <w:r w:rsidRPr="00452888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проверок соблюдения условий, целей и порядка предоставления субсиди</w:t>
      </w:r>
      <w:r w:rsidR="00AD1AEC" w:rsidRPr="00452888">
        <w:rPr>
          <w:rFonts w:ascii="Times New Roman" w:hAnsi="Times New Roman" w:cs="Times New Roman"/>
          <w:sz w:val="28"/>
          <w:szCs w:val="28"/>
        </w:rPr>
        <w:t>и</w:t>
      </w:r>
      <w:r w:rsidRPr="0045288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35" w:tooltip="                           СОГЛАШЕНИЕ (ДОГОВОР)" w:history="1">
        <w:r w:rsidR="00E54572" w:rsidRPr="00452888">
          <w:rPr>
            <w:rFonts w:ascii="Times New Roman" w:hAnsi="Times New Roman" w:cs="Times New Roman"/>
            <w:sz w:val="28"/>
            <w:szCs w:val="28"/>
          </w:rPr>
          <w:t>с</w:t>
        </w:r>
        <w:r w:rsidRPr="00452888">
          <w:rPr>
            <w:rFonts w:ascii="Times New Roman" w:hAnsi="Times New Roman" w:cs="Times New Roman"/>
            <w:sz w:val="28"/>
            <w:szCs w:val="28"/>
          </w:rPr>
          <w:t>оглашением</w:t>
        </w:r>
      </w:hyperlink>
      <w:r w:rsidRPr="00452888">
        <w:rPr>
          <w:rFonts w:ascii="Times New Roman" w:hAnsi="Times New Roman" w:cs="Times New Roman"/>
          <w:sz w:val="28"/>
          <w:szCs w:val="28"/>
        </w:rPr>
        <w:t xml:space="preserve"> (</w:t>
      </w:r>
      <w:r w:rsidR="00E54572" w:rsidRPr="00452888">
        <w:rPr>
          <w:rFonts w:ascii="Times New Roman" w:hAnsi="Times New Roman" w:cs="Times New Roman"/>
          <w:sz w:val="28"/>
          <w:szCs w:val="28"/>
        </w:rPr>
        <w:t>д</w:t>
      </w:r>
      <w:r w:rsidRPr="00452888">
        <w:rPr>
          <w:rFonts w:ascii="Times New Roman" w:hAnsi="Times New Roman" w:cs="Times New Roman"/>
          <w:sz w:val="28"/>
          <w:szCs w:val="28"/>
        </w:rPr>
        <w:t>оговором) от "_</w:t>
      </w:r>
      <w:r w:rsidR="00AD1AEC" w:rsidRPr="00452888">
        <w:rPr>
          <w:rFonts w:ascii="Times New Roman" w:hAnsi="Times New Roman" w:cs="Times New Roman"/>
          <w:sz w:val="28"/>
          <w:szCs w:val="28"/>
        </w:rPr>
        <w:t>___</w:t>
      </w:r>
      <w:r w:rsidRPr="00452888">
        <w:rPr>
          <w:rFonts w:ascii="Times New Roman" w:hAnsi="Times New Roman" w:cs="Times New Roman"/>
          <w:sz w:val="28"/>
          <w:szCs w:val="28"/>
        </w:rPr>
        <w:t>" ________ 20__ г. N _____ о</w:t>
      </w:r>
      <w:r w:rsidR="00663837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Pr="00452888">
        <w:rPr>
          <w:rFonts w:ascii="Times New Roman" w:hAnsi="Times New Roman" w:cs="Times New Roman"/>
          <w:sz w:val="28"/>
          <w:szCs w:val="28"/>
        </w:rPr>
        <w:t xml:space="preserve"> </w:t>
      </w:r>
      <w:r w:rsidR="00AD1AEC" w:rsidRPr="00704107">
        <w:rPr>
          <w:rFonts w:ascii="Times New Roman" w:hAnsi="Times New Roman" w:cs="Times New Roman"/>
          <w:sz w:val="28"/>
          <w:szCs w:val="28"/>
        </w:rPr>
        <w:t>из</w:t>
      </w:r>
      <w:r w:rsidR="00704107" w:rsidRPr="00704107">
        <w:rPr>
          <w:rFonts w:ascii="Times New Roman" w:hAnsi="Times New Roman" w:cs="Times New Roman"/>
          <w:sz w:val="28"/>
          <w:szCs w:val="28"/>
        </w:rPr>
        <w:t xml:space="preserve"> </w:t>
      </w:r>
      <w:r w:rsidR="00725F20" w:rsidRPr="0070410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04107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="00725F20" w:rsidRPr="00704107">
        <w:rPr>
          <w:rFonts w:ascii="Times New Roman" w:hAnsi="Times New Roman" w:cs="Times New Roman"/>
          <w:sz w:val="28"/>
          <w:szCs w:val="28"/>
        </w:rPr>
        <w:t xml:space="preserve"> субсидии на финансовое обеспечение затрат в связи </w:t>
      </w:r>
      <w:proofErr w:type="gramStart"/>
      <w:r w:rsidR="00725F20" w:rsidRPr="007041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25F20" w:rsidRPr="0070410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704107">
        <w:rPr>
          <w:rFonts w:ascii="Times New Roman" w:hAnsi="Times New Roman" w:cs="Times New Roman"/>
          <w:sz w:val="28"/>
          <w:szCs w:val="28"/>
        </w:rPr>
        <w:t>________</w:t>
      </w:r>
    </w:p>
    <w:p w:rsidR="00704107" w:rsidRPr="00452888" w:rsidRDefault="00704107" w:rsidP="00704107">
      <w:pPr>
        <w:autoSpaceDE w:val="0"/>
        <w:autoSpaceDN w:val="0"/>
        <w:adjustRightInd w:val="0"/>
        <w:ind w:firstLine="993"/>
        <w:jc w:val="both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>(производством (реализацией) товаров, выполнением работ, оказанием услуг)</w:t>
      </w:r>
      <w:r w:rsidRPr="00452888">
        <w:rPr>
          <w:rStyle w:val="af"/>
          <w:sz w:val="28"/>
          <w:szCs w:val="28"/>
        </w:rPr>
        <w:footnoteReference w:id="49"/>
      </w:r>
    </w:p>
    <w:p w:rsidR="002748E1" w:rsidRPr="00452888" w:rsidRDefault="00C74060" w:rsidP="009B1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(далее - Соглашение (Договор)).</w:t>
      </w:r>
    </w:p>
    <w:p w:rsidR="002748E1" w:rsidRDefault="007E5446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748E1" w:rsidRPr="00452888">
        <w:rPr>
          <w:rFonts w:ascii="Times New Roman" w:hAnsi="Times New Roman" w:cs="Times New Roman"/>
          <w:sz w:val="28"/>
          <w:szCs w:val="28"/>
        </w:rPr>
        <w:t xml:space="preserve">огласие </w:t>
      </w:r>
      <w:r w:rsidR="002E26BE">
        <w:rPr>
          <w:rFonts w:ascii="Times New Roman" w:hAnsi="Times New Roman" w:cs="Times New Roman"/>
          <w:sz w:val="28"/>
          <w:szCs w:val="28"/>
        </w:rPr>
        <w:t>предоставляется</w:t>
      </w:r>
      <w:r w:rsidR="002748E1" w:rsidRPr="00452888">
        <w:rPr>
          <w:rFonts w:ascii="Times New Roman" w:hAnsi="Times New Roman" w:cs="Times New Roman"/>
          <w:sz w:val="28"/>
          <w:szCs w:val="28"/>
        </w:rPr>
        <w:t xml:space="preserve"> на период действия Соглашения (Договора).</w:t>
      </w:r>
    </w:p>
    <w:p w:rsidR="007E5446" w:rsidRPr="00452888" w:rsidRDefault="007E5446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8E1" w:rsidRPr="00452888" w:rsidRDefault="002748E1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2748E1" w:rsidRPr="00452888" w:rsidRDefault="002748E1" w:rsidP="002748E1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F7274A" w:rsidRDefault="002748E1" w:rsidP="00947B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"__" ________________ 20__ г.</w:t>
      </w:r>
    </w:p>
    <w:p w:rsidR="003F2F2B" w:rsidRDefault="003F2F2B" w:rsidP="00A90D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26047" w:rsidRDefault="00926047" w:rsidP="00A90D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0DF7" w:rsidRPr="00DD146F" w:rsidRDefault="00A90DF7" w:rsidP="00A90D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D146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75EE2">
        <w:rPr>
          <w:sz w:val="28"/>
          <w:szCs w:val="28"/>
        </w:rPr>
        <w:t>5</w:t>
      </w:r>
    </w:p>
    <w:p w:rsidR="00A90DF7" w:rsidRPr="00DD146F" w:rsidRDefault="00A90DF7" w:rsidP="00A90D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к Соглашению (Договору)</w:t>
      </w:r>
    </w:p>
    <w:p w:rsidR="00A90DF7" w:rsidRPr="00DD146F" w:rsidRDefault="00A90DF7" w:rsidP="00A90DF7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DD146F">
        <w:rPr>
          <w:sz w:val="28"/>
          <w:szCs w:val="28"/>
        </w:rPr>
        <w:t>от ________ № ______</w:t>
      </w:r>
      <w:proofErr w:type="gramEnd"/>
    </w:p>
    <w:p w:rsidR="00A90DF7" w:rsidRPr="00DD146F" w:rsidRDefault="00A90DF7" w:rsidP="00A90D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о предоставлении из бюджета</w:t>
      </w:r>
    </w:p>
    <w:p w:rsidR="00A90DF7" w:rsidRPr="00DD146F" w:rsidRDefault="00A90DF7" w:rsidP="00A90D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 xml:space="preserve">муниципального образования муниципального </w:t>
      </w:r>
    </w:p>
    <w:p w:rsidR="00A90DF7" w:rsidRPr="00DD146F" w:rsidRDefault="00A90DF7" w:rsidP="00A90D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района «Сосногорск» субсидии юридическим лицам</w:t>
      </w:r>
    </w:p>
    <w:p w:rsidR="00A90DF7" w:rsidRPr="00DD146F" w:rsidRDefault="00A90DF7" w:rsidP="00A90D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(за исключением субсидий муниципальным учреждениям),</w:t>
      </w:r>
    </w:p>
    <w:p w:rsidR="00A90DF7" w:rsidRPr="00DD146F" w:rsidRDefault="00A90DF7" w:rsidP="00A90D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индивидуальным предпринимателям,</w:t>
      </w:r>
    </w:p>
    <w:p w:rsidR="00A90DF7" w:rsidRPr="00DD146F" w:rsidRDefault="00A90DF7" w:rsidP="00A90D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а также физическим лицам -</w:t>
      </w:r>
    </w:p>
    <w:p w:rsidR="00A90DF7" w:rsidRPr="00DD146F" w:rsidRDefault="00A90DF7" w:rsidP="00A90D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производителям товаров, работ,</w:t>
      </w:r>
    </w:p>
    <w:p w:rsidR="00A90DF7" w:rsidRPr="00DD146F" w:rsidRDefault="00A90DF7" w:rsidP="00A90D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услуг на финансовое обеспечение</w:t>
      </w:r>
    </w:p>
    <w:p w:rsidR="00A90DF7" w:rsidRPr="00DD146F" w:rsidRDefault="00A90DF7" w:rsidP="00A90D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затрат в связи производством</w:t>
      </w:r>
    </w:p>
    <w:p w:rsidR="00A90DF7" w:rsidRPr="00DD146F" w:rsidRDefault="00A90DF7" w:rsidP="00A90D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(реализацией) товаров,</w:t>
      </w:r>
    </w:p>
    <w:p w:rsidR="00A90DF7" w:rsidRPr="00DD146F" w:rsidRDefault="00A90DF7" w:rsidP="00A90D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выполнением работ, оказанием услуг</w:t>
      </w:r>
    </w:p>
    <w:p w:rsidR="00A90DF7" w:rsidRPr="00DD146F" w:rsidRDefault="00A90DF7" w:rsidP="00A90DF7">
      <w:pPr>
        <w:autoSpaceDE w:val="0"/>
        <w:autoSpaceDN w:val="0"/>
        <w:adjustRightInd w:val="0"/>
        <w:rPr>
          <w:sz w:val="28"/>
          <w:szCs w:val="28"/>
        </w:rPr>
      </w:pPr>
    </w:p>
    <w:p w:rsidR="00141D49" w:rsidRDefault="00141D49" w:rsidP="00141D49">
      <w:pPr>
        <w:autoSpaceDE w:val="0"/>
        <w:autoSpaceDN w:val="0"/>
        <w:adjustRightInd w:val="0"/>
        <w:rPr>
          <w:sz w:val="28"/>
          <w:szCs w:val="28"/>
        </w:rPr>
      </w:pPr>
      <w:r w:rsidRPr="00452888">
        <w:rPr>
          <w:sz w:val="28"/>
          <w:szCs w:val="28"/>
        </w:rPr>
        <w:t>ОТЧЕТ</w:t>
      </w:r>
    </w:p>
    <w:p w:rsidR="00A90DF7" w:rsidRDefault="00A90DF7" w:rsidP="00141D49">
      <w:pPr>
        <w:autoSpaceDE w:val="0"/>
        <w:autoSpaceDN w:val="0"/>
        <w:adjustRightInd w:val="0"/>
        <w:rPr>
          <w:sz w:val="28"/>
          <w:szCs w:val="28"/>
        </w:rPr>
      </w:pPr>
    </w:p>
    <w:p w:rsidR="006D676C" w:rsidRPr="00452888" w:rsidRDefault="00141D49" w:rsidP="006D676C">
      <w:pPr>
        <w:autoSpaceDE w:val="0"/>
        <w:autoSpaceDN w:val="0"/>
        <w:adjustRightInd w:val="0"/>
        <w:rPr>
          <w:sz w:val="28"/>
          <w:szCs w:val="28"/>
        </w:rPr>
      </w:pPr>
      <w:r w:rsidRPr="00452888">
        <w:rPr>
          <w:sz w:val="28"/>
          <w:szCs w:val="28"/>
        </w:rPr>
        <w:t>о достижении результат</w:t>
      </w:r>
      <w:proofErr w:type="gramStart"/>
      <w:r w:rsidRPr="00452888">
        <w:rPr>
          <w:sz w:val="28"/>
          <w:szCs w:val="28"/>
        </w:rPr>
        <w:t>а(</w:t>
      </w:r>
      <w:proofErr w:type="gramEnd"/>
      <w:r w:rsidRPr="00452888">
        <w:rPr>
          <w:sz w:val="28"/>
          <w:szCs w:val="28"/>
        </w:rPr>
        <w:t>-</w:t>
      </w:r>
      <w:proofErr w:type="spellStart"/>
      <w:r w:rsidRPr="00452888">
        <w:rPr>
          <w:sz w:val="28"/>
          <w:szCs w:val="28"/>
        </w:rPr>
        <w:t>ов</w:t>
      </w:r>
      <w:proofErr w:type="spellEnd"/>
      <w:r w:rsidRPr="00452888">
        <w:rPr>
          <w:sz w:val="28"/>
          <w:szCs w:val="28"/>
        </w:rPr>
        <w:t>) и показателя(-лей), необходим</w:t>
      </w:r>
      <w:r w:rsidR="00B94648" w:rsidRPr="00452888">
        <w:rPr>
          <w:sz w:val="28"/>
          <w:szCs w:val="28"/>
        </w:rPr>
        <w:t>ого(-</w:t>
      </w:r>
      <w:r w:rsidRPr="00452888">
        <w:rPr>
          <w:sz w:val="28"/>
          <w:szCs w:val="28"/>
        </w:rPr>
        <w:t>ых</w:t>
      </w:r>
      <w:r w:rsidR="00B94648" w:rsidRPr="00452888">
        <w:rPr>
          <w:sz w:val="28"/>
          <w:szCs w:val="28"/>
        </w:rPr>
        <w:t>)</w:t>
      </w:r>
      <w:r w:rsidRPr="00452888">
        <w:rPr>
          <w:sz w:val="28"/>
          <w:szCs w:val="28"/>
        </w:rPr>
        <w:t xml:space="preserve"> для достижения результатов предоставления субсидии </w:t>
      </w:r>
      <w:r w:rsidR="006D676C" w:rsidRPr="00452888">
        <w:rPr>
          <w:sz w:val="28"/>
          <w:szCs w:val="28"/>
        </w:rPr>
        <w:t>______________________________________________</w:t>
      </w:r>
    </w:p>
    <w:p w:rsidR="006D676C" w:rsidRPr="00452888" w:rsidRDefault="006D676C" w:rsidP="006D676C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>(наименование</w:t>
      </w:r>
      <w:r w:rsidR="00797C4D" w:rsidRPr="00452888">
        <w:rPr>
          <w:sz w:val="28"/>
          <w:szCs w:val="28"/>
          <w:vertAlign w:val="superscript"/>
        </w:rPr>
        <w:t xml:space="preserve"> субсидии</w:t>
      </w:r>
      <w:r w:rsidRPr="00452888">
        <w:rPr>
          <w:sz w:val="28"/>
          <w:szCs w:val="28"/>
          <w:vertAlign w:val="superscript"/>
        </w:rPr>
        <w:t>)</w:t>
      </w:r>
    </w:p>
    <w:p w:rsidR="00797C4D" w:rsidRPr="00452888" w:rsidRDefault="00141D49" w:rsidP="00797C4D">
      <w:pPr>
        <w:autoSpaceDE w:val="0"/>
        <w:autoSpaceDN w:val="0"/>
        <w:adjustRightInd w:val="0"/>
        <w:rPr>
          <w:sz w:val="28"/>
          <w:szCs w:val="28"/>
        </w:rPr>
      </w:pPr>
      <w:r w:rsidRPr="00452888">
        <w:rPr>
          <w:sz w:val="28"/>
          <w:szCs w:val="28"/>
        </w:rPr>
        <w:t xml:space="preserve">по состоянию на </w:t>
      </w:r>
      <w:r w:rsidR="00797C4D" w:rsidRPr="00452888">
        <w:rPr>
          <w:sz w:val="28"/>
          <w:szCs w:val="28"/>
        </w:rPr>
        <w:t>"__" ___________ 20__ г.</w:t>
      </w:r>
    </w:p>
    <w:p w:rsidR="00797C4D" w:rsidRPr="00452888" w:rsidRDefault="00797C4D" w:rsidP="00797C4D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 xml:space="preserve">                                    (дата)</w:t>
      </w:r>
    </w:p>
    <w:p w:rsidR="00797C4D" w:rsidRPr="00452888" w:rsidRDefault="00797C4D" w:rsidP="00141D49">
      <w:pPr>
        <w:autoSpaceDE w:val="0"/>
        <w:autoSpaceDN w:val="0"/>
        <w:adjustRightInd w:val="0"/>
        <w:rPr>
          <w:sz w:val="28"/>
          <w:szCs w:val="28"/>
        </w:rPr>
      </w:pPr>
    </w:p>
    <w:p w:rsidR="006D676C" w:rsidRPr="00452888" w:rsidRDefault="006D676C" w:rsidP="006D676C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452888">
        <w:rPr>
          <w:sz w:val="28"/>
          <w:szCs w:val="28"/>
        </w:rPr>
        <w:t>Периодичность: ___________________</w:t>
      </w:r>
    </w:p>
    <w:p w:rsidR="006D676C" w:rsidRPr="00452888" w:rsidRDefault="006D676C" w:rsidP="006D676C">
      <w:pPr>
        <w:autoSpaceDE w:val="0"/>
        <w:autoSpaceDN w:val="0"/>
        <w:adjustRightInd w:val="0"/>
        <w:ind w:firstLine="2127"/>
        <w:jc w:val="left"/>
        <w:rPr>
          <w:sz w:val="28"/>
          <w:szCs w:val="28"/>
          <w:vertAlign w:val="superscript"/>
        </w:rPr>
      </w:pPr>
      <w:proofErr w:type="gramStart"/>
      <w:r w:rsidRPr="00452888">
        <w:rPr>
          <w:sz w:val="28"/>
          <w:szCs w:val="28"/>
          <w:vertAlign w:val="superscript"/>
        </w:rPr>
        <w:t>(</w:t>
      </w:r>
      <w:r w:rsidR="001053AD" w:rsidRPr="00452888">
        <w:rPr>
          <w:sz w:val="28"/>
          <w:szCs w:val="28"/>
          <w:vertAlign w:val="superscript"/>
        </w:rPr>
        <w:t>месячная/</w:t>
      </w:r>
      <w:r w:rsidRPr="00452888">
        <w:rPr>
          <w:sz w:val="28"/>
          <w:szCs w:val="28"/>
          <w:vertAlign w:val="superscript"/>
        </w:rPr>
        <w:t>кварт</w:t>
      </w:r>
      <w:r w:rsidR="001053AD" w:rsidRPr="00452888">
        <w:rPr>
          <w:sz w:val="28"/>
          <w:szCs w:val="28"/>
          <w:vertAlign w:val="superscript"/>
        </w:rPr>
        <w:t>альная/</w:t>
      </w:r>
      <w:r w:rsidRPr="00452888">
        <w:rPr>
          <w:sz w:val="28"/>
          <w:szCs w:val="28"/>
          <w:vertAlign w:val="superscript"/>
        </w:rPr>
        <w:t>годовая)</w:t>
      </w:r>
      <w:r w:rsidR="001053AD" w:rsidRPr="00452888">
        <w:rPr>
          <w:rStyle w:val="af"/>
          <w:sz w:val="28"/>
          <w:szCs w:val="28"/>
        </w:rPr>
        <w:footnoteReference w:id="50"/>
      </w:r>
      <w:proofErr w:type="gramEnd"/>
    </w:p>
    <w:p w:rsidR="006D676C" w:rsidRPr="00452888" w:rsidRDefault="006D676C" w:rsidP="006D676C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6D676C" w:rsidRPr="00452888" w:rsidRDefault="006D676C" w:rsidP="006D676C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452888">
        <w:rPr>
          <w:sz w:val="28"/>
          <w:szCs w:val="28"/>
        </w:rPr>
        <w:t>Получатель субсидии ________________________________________</w:t>
      </w:r>
    </w:p>
    <w:p w:rsidR="006D676C" w:rsidRPr="00452888" w:rsidRDefault="006D676C" w:rsidP="006D676C">
      <w:pPr>
        <w:autoSpaceDE w:val="0"/>
        <w:autoSpaceDN w:val="0"/>
        <w:adjustRightInd w:val="0"/>
        <w:jc w:val="left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 xml:space="preserve">                                                                                                  (наименование)</w:t>
      </w:r>
    </w:p>
    <w:p w:rsidR="006D676C" w:rsidRPr="00452888" w:rsidRDefault="006D676C" w:rsidP="006D676C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452888">
        <w:rPr>
          <w:sz w:val="28"/>
          <w:szCs w:val="28"/>
        </w:rPr>
        <w:t>Соглашение</w:t>
      </w:r>
      <w:r w:rsidR="006F1CEC">
        <w:rPr>
          <w:sz w:val="28"/>
          <w:szCs w:val="28"/>
        </w:rPr>
        <w:t xml:space="preserve"> (Договор)</w:t>
      </w:r>
      <w:r w:rsidR="006F1CEC">
        <w:rPr>
          <w:rStyle w:val="af"/>
          <w:sz w:val="28"/>
          <w:szCs w:val="28"/>
        </w:rPr>
        <w:footnoteReference w:id="51"/>
      </w:r>
      <w:r w:rsidR="006F1CEC">
        <w:rPr>
          <w:sz w:val="28"/>
          <w:szCs w:val="28"/>
        </w:rPr>
        <w:t xml:space="preserve"> </w:t>
      </w:r>
      <w:r w:rsidRPr="00452888">
        <w:rPr>
          <w:sz w:val="28"/>
          <w:szCs w:val="28"/>
        </w:rPr>
        <w:t>______________________________________________</w:t>
      </w:r>
    </w:p>
    <w:p w:rsidR="006D676C" w:rsidRPr="00452888" w:rsidRDefault="006D676C" w:rsidP="006D676C">
      <w:pPr>
        <w:autoSpaceDE w:val="0"/>
        <w:autoSpaceDN w:val="0"/>
        <w:adjustRightInd w:val="0"/>
        <w:jc w:val="left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 xml:space="preserve">                                                                                                (реквизиты)</w:t>
      </w:r>
    </w:p>
    <w:p w:rsidR="006D676C" w:rsidRPr="00452888" w:rsidRDefault="006D676C" w:rsidP="006D676C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452888">
        <w:rPr>
          <w:sz w:val="28"/>
          <w:szCs w:val="28"/>
        </w:rPr>
        <w:t>Цель предоставления субсидии______________________________________</w:t>
      </w:r>
    </w:p>
    <w:p w:rsidR="00131311" w:rsidRPr="00452888" w:rsidRDefault="00131311" w:rsidP="00141D49">
      <w:pPr>
        <w:rPr>
          <w:sz w:val="28"/>
          <w:szCs w:val="28"/>
        </w:rPr>
      </w:pPr>
    </w:p>
    <w:p w:rsidR="00141D49" w:rsidRPr="00452888" w:rsidRDefault="00141D49" w:rsidP="00E76350">
      <w:pPr>
        <w:jc w:val="left"/>
        <w:rPr>
          <w:sz w:val="28"/>
          <w:szCs w:val="28"/>
        </w:rPr>
      </w:pPr>
      <w:r w:rsidRPr="00452888">
        <w:rPr>
          <w:sz w:val="28"/>
          <w:szCs w:val="28"/>
        </w:rPr>
        <w:t>Результат предоставления субсидии ________________________________</w:t>
      </w:r>
    </w:p>
    <w:p w:rsidR="00141D49" w:rsidRPr="00452888" w:rsidRDefault="00141D49" w:rsidP="00141D49">
      <w:pPr>
        <w:autoSpaceDE w:val="0"/>
        <w:autoSpaceDN w:val="0"/>
        <w:adjustRightInd w:val="0"/>
        <w:jc w:val="both"/>
      </w:pPr>
    </w:p>
    <w:tbl>
      <w:tblPr>
        <w:tblW w:w="1073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055"/>
        <w:gridCol w:w="1134"/>
        <w:gridCol w:w="1559"/>
        <w:gridCol w:w="1053"/>
        <w:gridCol w:w="1074"/>
        <w:gridCol w:w="1609"/>
        <w:gridCol w:w="1263"/>
      </w:tblGrid>
      <w:tr w:rsidR="00141D49" w:rsidRPr="00452888" w:rsidTr="006F1CE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9" w:rsidRPr="00452888" w:rsidRDefault="00141D49" w:rsidP="00131311">
            <w:pPr>
              <w:autoSpaceDE w:val="0"/>
              <w:autoSpaceDN w:val="0"/>
              <w:adjustRightInd w:val="0"/>
            </w:pPr>
            <w:r w:rsidRPr="00452888">
              <w:t xml:space="preserve">N </w:t>
            </w:r>
            <w:proofErr w:type="gramStart"/>
            <w:r w:rsidRPr="00452888">
              <w:t>п</w:t>
            </w:r>
            <w:proofErr w:type="gramEnd"/>
            <w:r w:rsidRPr="00452888"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9" w:rsidRPr="00452888" w:rsidRDefault="00141D49" w:rsidP="00131311">
            <w:pPr>
              <w:autoSpaceDE w:val="0"/>
              <w:autoSpaceDN w:val="0"/>
              <w:adjustRightInd w:val="0"/>
            </w:pPr>
            <w:r w:rsidRPr="00452888">
              <w:t>Наименование показателя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9" w:rsidRPr="00452888" w:rsidRDefault="00141D49" w:rsidP="00131311">
            <w:pPr>
              <w:autoSpaceDE w:val="0"/>
              <w:autoSpaceDN w:val="0"/>
              <w:adjustRightInd w:val="0"/>
            </w:pPr>
            <w:r w:rsidRPr="00452888"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9" w:rsidRPr="00452888" w:rsidRDefault="00141D49" w:rsidP="00131311">
            <w:pPr>
              <w:autoSpaceDE w:val="0"/>
              <w:autoSpaceDN w:val="0"/>
              <w:adjustRightInd w:val="0"/>
            </w:pPr>
            <w:r w:rsidRPr="00452888">
              <w:t xml:space="preserve">Плановое значение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9" w:rsidRPr="00452888" w:rsidRDefault="00141D49" w:rsidP="00131311">
            <w:pPr>
              <w:autoSpaceDE w:val="0"/>
              <w:autoSpaceDN w:val="0"/>
              <w:adjustRightInd w:val="0"/>
            </w:pPr>
            <w:r w:rsidRPr="00452888">
              <w:t>Достигнутое значение показателя по состоянию на отчетную дату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9" w:rsidRPr="00452888" w:rsidRDefault="00141D49" w:rsidP="00131311">
            <w:pPr>
              <w:autoSpaceDE w:val="0"/>
              <w:autoSpaceDN w:val="0"/>
              <w:adjustRightInd w:val="0"/>
            </w:pPr>
            <w:r w:rsidRPr="00452888">
              <w:t>Процент выполнения плана</w:t>
            </w:r>
            <w:r w:rsidR="006F1CEC">
              <w:t>, 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9" w:rsidRPr="00452888" w:rsidRDefault="00141D49" w:rsidP="00131311">
            <w:pPr>
              <w:autoSpaceDE w:val="0"/>
              <w:autoSpaceDN w:val="0"/>
              <w:adjustRightInd w:val="0"/>
            </w:pPr>
            <w:r w:rsidRPr="00452888">
              <w:t>Плановый срок достижения</w:t>
            </w:r>
            <w:r w:rsidR="005614C7" w:rsidRPr="00452888">
              <w:t xml:space="preserve"> результата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9" w:rsidRPr="00452888" w:rsidRDefault="00141D49" w:rsidP="00131311">
            <w:pPr>
              <w:autoSpaceDE w:val="0"/>
              <w:autoSpaceDN w:val="0"/>
              <w:adjustRightInd w:val="0"/>
            </w:pPr>
            <w:r w:rsidRPr="00452888">
              <w:t>Фактический срок достижения</w:t>
            </w:r>
            <w:r w:rsidR="005614C7" w:rsidRPr="00452888">
              <w:t xml:space="preserve"> результата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9" w:rsidRPr="00452888" w:rsidRDefault="00141D49" w:rsidP="006F1CEC">
            <w:pPr>
              <w:autoSpaceDE w:val="0"/>
              <w:autoSpaceDN w:val="0"/>
              <w:adjustRightInd w:val="0"/>
            </w:pPr>
            <w:r w:rsidRPr="00452888">
              <w:t>Пояснения о причинах отклонения</w:t>
            </w:r>
            <w:r w:rsidR="005614C7" w:rsidRPr="00452888">
              <w:t xml:space="preserve"> по гр. 5 и 8 от плановы</w:t>
            </w:r>
            <w:r w:rsidR="006F1CEC">
              <w:t>х</w:t>
            </w:r>
            <w:r w:rsidR="005614C7" w:rsidRPr="00452888">
              <w:t xml:space="preserve"> показателей</w:t>
            </w:r>
          </w:p>
        </w:tc>
      </w:tr>
      <w:tr w:rsidR="00141D49" w:rsidRPr="00452888" w:rsidTr="006F1CE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9" w:rsidRPr="00452888" w:rsidRDefault="00141D49" w:rsidP="00131311">
            <w:pPr>
              <w:autoSpaceDE w:val="0"/>
              <w:autoSpaceDN w:val="0"/>
              <w:adjustRightInd w:val="0"/>
            </w:pPr>
            <w:r w:rsidRPr="00452888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9" w:rsidRPr="00452888" w:rsidRDefault="00141D49" w:rsidP="00131311">
            <w:pPr>
              <w:autoSpaceDE w:val="0"/>
              <w:autoSpaceDN w:val="0"/>
              <w:adjustRightInd w:val="0"/>
            </w:pPr>
            <w:r w:rsidRPr="00452888"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9" w:rsidRPr="00452888" w:rsidRDefault="00141D49" w:rsidP="00131311">
            <w:pPr>
              <w:autoSpaceDE w:val="0"/>
              <w:autoSpaceDN w:val="0"/>
              <w:adjustRightInd w:val="0"/>
            </w:pPr>
            <w:r w:rsidRPr="0045288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9" w:rsidRPr="00452888" w:rsidRDefault="00141D49" w:rsidP="00131311">
            <w:pPr>
              <w:autoSpaceDE w:val="0"/>
              <w:autoSpaceDN w:val="0"/>
              <w:adjustRightInd w:val="0"/>
            </w:pPr>
            <w:r w:rsidRPr="0045288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9" w:rsidRPr="00452888" w:rsidRDefault="00141D49" w:rsidP="00131311">
            <w:pPr>
              <w:autoSpaceDE w:val="0"/>
              <w:autoSpaceDN w:val="0"/>
              <w:adjustRightInd w:val="0"/>
            </w:pPr>
            <w:r w:rsidRPr="00452888"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9" w:rsidRPr="00452888" w:rsidRDefault="00141D49" w:rsidP="00131311">
            <w:pPr>
              <w:autoSpaceDE w:val="0"/>
              <w:autoSpaceDN w:val="0"/>
              <w:adjustRightInd w:val="0"/>
            </w:pPr>
            <w:r w:rsidRPr="00452888"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9" w:rsidRPr="00452888" w:rsidRDefault="00141D49" w:rsidP="00131311">
            <w:pPr>
              <w:autoSpaceDE w:val="0"/>
              <w:autoSpaceDN w:val="0"/>
              <w:adjustRightInd w:val="0"/>
            </w:pPr>
            <w:r w:rsidRPr="00452888"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9" w:rsidRPr="00452888" w:rsidRDefault="00141D49" w:rsidP="00131311">
            <w:pPr>
              <w:autoSpaceDE w:val="0"/>
              <w:autoSpaceDN w:val="0"/>
              <w:adjustRightInd w:val="0"/>
            </w:pPr>
            <w:r w:rsidRPr="00452888"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9" w:rsidRPr="00452888" w:rsidRDefault="00141D49" w:rsidP="00131311">
            <w:pPr>
              <w:autoSpaceDE w:val="0"/>
              <w:autoSpaceDN w:val="0"/>
              <w:adjustRightInd w:val="0"/>
            </w:pPr>
            <w:r w:rsidRPr="00452888">
              <w:t>9</w:t>
            </w:r>
          </w:p>
        </w:tc>
      </w:tr>
      <w:tr w:rsidR="00141D49" w:rsidRPr="00452888" w:rsidTr="006F1CE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9" w:rsidRPr="00452888" w:rsidRDefault="00141D49" w:rsidP="0013131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9" w:rsidRPr="00452888" w:rsidRDefault="00141D49" w:rsidP="00131311">
            <w:pPr>
              <w:autoSpaceDE w:val="0"/>
              <w:autoSpaceDN w:val="0"/>
              <w:adjustRightInd w:val="0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9" w:rsidRPr="00452888" w:rsidRDefault="00141D49" w:rsidP="0013131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9" w:rsidRPr="00452888" w:rsidRDefault="00141D49" w:rsidP="0013131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9" w:rsidRPr="00452888" w:rsidRDefault="00141D49" w:rsidP="00131311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9" w:rsidRPr="00452888" w:rsidRDefault="00141D49" w:rsidP="00131311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9" w:rsidRPr="00452888" w:rsidRDefault="00141D49" w:rsidP="00131311">
            <w:pPr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9" w:rsidRPr="00452888" w:rsidRDefault="00141D49" w:rsidP="00131311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9" w:rsidRPr="00452888" w:rsidRDefault="00141D49" w:rsidP="00131311">
            <w:pPr>
              <w:autoSpaceDE w:val="0"/>
              <w:autoSpaceDN w:val="0"/>
              <w:adjustRightInd w:val="0"/>
            </w:pPr>
          </w:p>
        </w:tc>
      </w:tr>
    </w:tbl>
    <w:p w:rsidR="00141D49" w:rsidRPr="00452888" w:rsidRDefault="00141D49" w:rsidP="00141D49">
      <w:pPr>
        <w:autoSpaceDE w:val="0"/>
        <w:autoSpaceDN w:val="0"/>
        <w:adjustRightInd w:val="0"/>
        <w:jc w:val="both"/>
      </w:pPr>
    </w:p>
    <w:p w:rsidR="00141D49" w:rsidRPr="00452888" w:rsidRDefault="00141D49" w:rsidP="00141D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lastRenderedPageBreak/>
        <w:t>Приложение:_____________________</w:t>
      </w:r>
      <w:r w:rsidR="00131311" w:rsidRPr="00452888">
        <w:rPr>
          <w:sz w:val="28"/>
          <w:szCs w:val="28"/>
        </w:rPr>
        <w:t xml:space="preserve"> на ____ л. в _____ экз</w:t>
      </w:r>
      <w:r w:rsidRPr="00452888">
        <w:rPr>
          <w:sz w:val="28"/>
          <w:szCs w:val="28"/>
        </w:rPr>
        <w:t>.</w:t>
      </w:r>
      <w:r w:rsidRPr="00452888">
        <w:rPr>
          <w:rStyle w:val="af"/>
          <w:sz w:val="28"/>
          <w:szCs w:val="28"/>
        </w:rPr>
        <w:footnoteReference w:id="52"/>
      </w:r>
    </w:p>
    <w:p w:rsidR="00131311" w:rsidRPr="00452888" w:rsidRDefault="00131311" w:rsidP="00141D49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(количество)   (количество)</w:t>
      </w:r>
    </w:p>
    <w:p w:rsidR="00131311" w:rsidRPr="00452888" w:rsidRDefault="00131311" w:rsidP="001313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Руководитель Получателя субсидии</w:t>
      </w:r>
    </w:p>
    <w:p w:rsidR="00131311" w:rsidRPr="00452888" w:rsidRDefault="00131311" w:rsidP="001313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(уполномоченное лицо)                                _________ _____________________</w:t>
      </w:r>
    </w:p>
    <w:p w:rsidR="00131311" w:rsidRPr="00452888" w:rsidRDefault="00131311" w:rsidP="00131311">
      <w:pPr>
        <w:autoSpaceDE w:val="0"/>
        <w:autoSpaceDN w:val="0"/>
        <w:adjustRightInd w:val="0"/>
        <w:jc w:val="left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 xml:space="preserve">                                (должность)                                                               (подпись)                 (расшифровка подписи)</w:t>
      </w:r>
    </w:p>
    <w:p w:rsidR="00131311" w:rsidRPr="00452888" w:rsidRDefault="00131311" w:rsidP="00131311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131311" w:rsidRPr="00452888" w:rsidRDefault="00131311" w:rsidP="001313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Исполнитель ________________ ___________________ ____</w:t>
      </w:r>
      <w:r w:rsidR="00330452">
        <w:rPr>
          <w:sz w:val="28"/>
          <w:szCs w:val="28"/>
        </w:rPr>
        <w:t>_____</w:t>
      </w:r>
      <w:r w:rsidRPr="00452888">
        <w:rPr>
          <w:sz w:val="28"/>
          <w:szCs w:val="28"/>
        </w:rPr>
        <w:t>_________</w:t>
      </w:r>
    </w:p>
    <w:p w:rsidR="00131311" w:rsidRPr="00452888" w:rsidRDefault="00131311" w:rsidP="00131311">
      <w:pPr>
        <w:autoSpaceDE w:val="0"/>
        <w:autoSpaceDN w:val="0"/>
        <w:adjustRightInd w:val="0"/>
        <w:ind w:firstLine="1701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>(должность)                                (ФИО)                                            (телефон)</w:t>
      </w:r>
    </w:p>
    <w:p w:rsidR="00131311" w:rsidRPr="00452888" w:rsidRDefault="00131311" w:rsidP="00131311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:rsidR="00485E8C" w:rsidRPr="00452888" w:rsidRDefault="00131311" w:rsidP="001053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"__" ___________ 20__ г.</w:t>
      </w:r>
      <w:r w:rsidR="00485E8C" w:rsidRPr="00452888">
        <w:rPr>
          <w:sz w:val="28"/>
          <w:szCs w:val="28"/>
        </w:rPr>
        <w:br w:type="page"/>
      </w:r>
    </w:p>
    <w:p w:rsidR="004E33B3" w:rsidRPr="00DD146F" w:rsidRDefault="004E33B3" w:rsidP="004E33B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D146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75EE2">
        <w:rPr>
          <w:sz w:val="28"/>
          <w:szCs w:val="28"/>
        </w:rPr>
        <w:t>6</w:t>
      </w:r>
    </w:p>
    <w:p w:rsidR="004E33B3" w:rsidRPr="00DD146F" w:rsidRDefault="004E33B3" w:rsidP="004E33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к Соглашению (Договору)</w:t>
      </w:r>
    </w:p>
    <w:p w:rsidR="004E33B3" w:rsidRPr="00DD146F" w:rsidRDefault="004E33B3" w:rsidP="004E33B3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DD146F">
        <w:rPr>
          <w:sz w:val="28"/>
          <w:szCs w:val="28"/>
        </w:rPr>
        <w:t>от ________ № ______</w:t>
      </w:r>
      <w:proofErr w:type="gramEnd"/>
    </w:p>
    <w:p w:rsidR="004E33B3" w:rsidRPr="00DD146F" w:rsidRDefault="004E33B3" w:rsidP="004E33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о предоставлении из бюджета</w:t>
      </w:r>
    </w:p>
    <w:p w:rsidR="004E33B3" w:rsidRPr="00DD146F" w:rsidRDefault="004E33B3" w:rsidP="004E33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 xml:space="preserve">муниципального образования муниципального </w:t>
      </w:r>
    </w:p>
    <w:p w:rsidR="004E33B3" w:rsidRPr="00DD146F" w:rsidRDefault="004E33B3" w:rsidP="004E33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района «Сосногорск» субсидии юридическим лицам</w:t>
      </w:r>
    </w:p>
    <w:p w:rsidR="004E33B3" w:rsidRPr="00DD146F" w:rsidRDefault="004E33B3" w:rsidP="004E33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(за исключением субсидий муниципальным учреждениям),</w:t>
      </w:r>
    </w:p>
    <w:p w:rsidR="004E33B3" w:rsidRPr="00DD146F" w:rsidRDefault="004E33B3" w:rsidP="004E33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индивидуальным предпринимателям,</w:t>
      </w:r>
    </w:p>
    <w:p w:rsidR="004E33B3" w:rsidRPr="00DD146F" w:rsidRDefault="004E33B3" w:rsidP="004E33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а также физическим лицам -</w:t>
      </w:r>
    </w:p>
    <w:p w:rsidR="004E33B3" w:rsidRPr="00DD146F" w:rsidRDefault="004E33B3" w:rsidP="004E33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производителям товаров, работ,</w:t>
      </w:r>
    </w:p>
    <w:p w:rsidR="004E33B3" w:rsidRPr="00DD146F" w:rsidRDefault="004E33B3" w:rsidP="004E33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услуг на финансовое обеспечение</w:t>
      </w:r>
    </w:p>
    <w:p w:rsidR="004E33B3" w:rsidRPr="00DD146F" w:rsidRDefault="004E33B3" w:rsidP="004E33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затрат в связи производством</w:t>
      </w:r>
    </w:p>
    <w:p w:rsidR="004E33B3" w:rsidRPr="00DD146F" w:rsidRDefault="004E33B3" w:rsidP="004E33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(реализацией) товаров,</w:t>
      </w:r>
    </w:p>
    <w:p w:rsidR="004E33B3" w:rsidRPr="00DD146F" w:rsidRDefault="004E33B3" w:rsidP="004E33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выполнением работ, оказанием услуг</w:t>
      </w:r>
    </w:p>
    <w:p w:rsidR="00131311" w:rsidRPr="00452888" w:rsidRDefault="00131311" w:rsidP="00131311">
      <w:pPr>
        <w:autoSpaceDE w:val="0"/>
        <w:autoSpaceDN w:val="0"/>
        <w:adjustRightInd w:val="0"/>
        <w:rPr>
          <w:sz w:val="28"/>
          <w:szCs w:val="28"/>
        </w:rPr>
      </w:pPr>
    </w:p>
    <w:p w:rsidR="00131311" w:rsidRPr="00452888" w:rsidRDefault="00131311" w:rsidP="00131311">
      <w:pPr>
        <w:autoSpaceDE w:val="0"/>
        <w:autoSpaceDN w:val="0"/>
        <w:adjustRightInd w:val="0"/>
        <w:rPr>
          <w:sz w:val="28"/>
          <w:szCs w:val="28"/>
        </w:rPr>
      </w:pPr>
    </w:p>
    <w:p w:rsidR="00131311" w:rsidRPr="00452888" w:rsidRDefault="00131311" w:rsidP="00131311">
      <w:pPr>
        <w:autoSpaceDE w:val="0"/>
        <w:autoSpaceDN w:val="0"/>
        <w:adjustRightInd w:val="0"/>
        <w:rPr>
          <w:sz w:val="28"/>
          <w:szCs w:val="28"/>
        </w:rPr>
      </w:pPr>
    </w:p>
    <w:p w:rsidR="00131311" w:rsidRPr="00452888" w:rsidRDefault="00131311" w:rsidP="00131311">
      <w:pPr>
        <w:autoSpaceDE w:val="0"/>
        <w:autoSpaceDN w:val="0"/>
        <w:adjustRightInd w:val="0"/>
        <w:rPr>
          <w:sz w:val="28"/>
          <w:szCs w:val="28"/>
        </w:rPr>
      </w:pPr>
      <w:r w:rsidRPr="00452888">
        <w:rPr>
          <w:sz w:val="28"/>
          <w:szCs w:val="28"/>
        </w:rPr>
        <w:t>Отчет</w:t>
      </w:r>
    </w:p>
    <w:p w:rsidR="00131311" w:rsidRPr="00452888" w:rsidRDefault="00131311" w:rsidP="00131311">
      <w:pPr>
        <w:autoSpaceDE w:val="0"/>
        <w:autoSpaceDN w:val="0"/>
        <w:adjustRightInd w:val="0"/>
        <w:rPr>
          <w:sz w:val="28"/>
          <w:szCs w:val="28"/>
        </w:rPr>
      </w:pPr>
      <w:r w:rsidRPr="00452888">
        <w:rPr>
          <w:sz w:val="28"/>
          <w:szCs w:val="28"/>
        </w:rPr>
        <w:t xml:space="preserve">о расходах, источником финансового обеспечения которых является </w:t>
      </w:r>
    </w:p>
    <w:p w:rsidR="00131311" w:rsidRPr="00452888" w:rsidRDefault="00131311" w:rsidP="00131311">
      <w:pPr>
        <w:autoSpaceDE w:val="0"/>
        <w:autoSpaceDN w:val="0"/>
        <w:adjustRightInd w:val="0"/>
        <w:rPr>
          <w:sz w:val="28"/>
          <w:szCs w:val="28"/>
        </w:rPr>
      </w:pPr>
      <w:r w:rsidRPr="00452888">
        <w:rPr>
          <w:sz w:val="28"/>
          <w:szCs w:val="28"/>
        </w:rPr>
        <w:t>субсидия ______________________________________________</w:t>
      </w:r>
    </w:p>
    <w:p w:rsidR="00131311" w:rsidRPr="00452888" w:rsidRDefault="00131311" w:rsidP="00131311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>(наименование)</w:t>
      </w:r>
    </w:p>
    <w:p w:rsidR="001053AD" w:rsidRPr="00452888" w:rsidRDefault="001053AD" w:rsidP="001053AD">
      <w:pPr>
        <w:autoSpaceDE w:val="0"/>
        <w:autoSpaceDN w:val="0"/>
        <w:adjustRightInd w:val="0"/>
        <w:rPr>
          <w:sz w:val="28"/>
          <w:szCs w:val="28"/>
        </w:rPr>
      </w:pPr>
      <w:r w:rsidRPr="00452888">
        <w:rPr>
          <w:sz w:val="28"/>
          <w:szCs w:val="28"/>
        </w:rPr>
        <w:t>по состоянию на "__" ___________ 20__ г.</w:t>
      </w:r>
    </w:p>
    <w:p w:rsidR="001053AD" w:rsidRPr="00452888" w:rsidRDefault="001053AD" w:rsidP="001053AD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 xml:space="preserve">                                    (дата)</w:t>
      </w:r>
    </w:p>
    <w:p w:rsidR="006D676C" w:rsidRPr="00452888" w:rsidRDefault="006D676C" w:rsidP="006D676C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452888">
        <w:rPr>
          <w:sz w:val="28"/>
          <w:szCs w:val="28"/>
        </w:rPr>
        <w:t>Периодичность: ___________________</w:t>
      </w:r>
    </w:p>
    <w:p w:rsidR="001053AD" w:rsidRPr="00452888" w:rsidRDefault="001053AD" w:rsidP="001053AD">
      <w:pPr>
        <w:autoSpaceDE w:val="0"/>
        <w:autoSpaceDN w:val="0"/>
        <w:adjustRightInd w:val="0"/>
        <w:ind w:firstLine="2127"/>
        <w:jc w:val="left"/>
        <w:rPr>
          <w:sz w:val="28"/>
          <w:szCs w:val="28"/>
          <w:vertAlign w:val="superscript"/>
        </w:rPr>
      </w:pPr>
      <w:proofErr w:type="gramStart"/>
      <w:r w:rsidRPr="00452888">
        <w:rPr>
          <w:sz w:val="28"/>
          <w:szCs w:val="28"/>
          <w:vertAlign w:val="superscript"/>
        </w:rPr>
        <w:t>(месячная/квартальная/годовая)</w:t>
      </w:r>
      <w:r w:rsidRPr="00452888">
        <w:rPr>
          <w:rStyle w:val="af"/>
          <w:sz w:val="28"/>
          <w:szCs w:val="28"/>
        </w:rPr>
        <w:footnoteReference w:id="53"/>
      </w:r>
      <w:proofErr w:type="gramEnd"/>
    </w:p>
    <w:p w:rsidR="00131311" w:rsidRPr="00452888" w:rsidRDefault="00131311" w:rsidP="00131311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452888">
        <w:rPr>
          <w:sz w:val="28"/>
          <w:szCs w:val="28"/>
        </w:rPr>
        <w:t>Получатель субсидии ________________________________________</w:t>
      </w:r>
    </w:p>
    <w:p w:rsidR="00131311" w:rsidRPr="00452888" w:rsidRDefault="006F1CEC" w:rsidP="00131311">
      <w:pPr>
        <w:autoSpaceDE w:val="0"/>
        <w:autoSpaceDN w:val="0"/>
        <w:adjustRightInd w:val="0"/>
        <w:jc w:val="lef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 w:rsidR="00131311" w:rsidRPr="00452888">
        <w:rPr>
          <w:sz w:val="28"/>
          <w:szCs w:val="28"/>
          <w:vertAlign w:val="superscript"/>
        </w:rPr>
        <w:t>(наименование)</w:t>
      </w:r>
    </w:p>
    <w:p w:rsidR="00131311" w:rsidRPr="00452888" w:rsidRDefault="00131311" w:rsidP="00131311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452888">
        <w:rPr>
          <w:sz w:val="28"/>
          <w:szCs w:val="28"/>
        </w:rPr>
        <w:t>Соглашение</w:t>
      </w:r>
      <w:r w:rsidR="006F1CEC">
        <w:rPr>
          <w:sz w:val="28"/>
          <w:szCs w:val="28"/>
        </w:rPr>
        <w:t xml:space="preserve"> (Договор)</w:t>
      </w:r>
      <w:r w:rsidR="006F1CEC">
        <w:rPr>
          <w:rStyle w:val="af"/>
          <w:sz w:val="28"/>
          <w:szCs w:val="28"/>
        </w:rPr>
        <w:footnoteReference w:id="54"/>
      </w:r>
      <w:r w:rsidRPr="00452888">
        <w:rPr>
          <w:sz w:val="28"/>
          <w:szCs w:val="28"/>
        </w:rPr>
        <w:t>______________________________________________</w:t>
      </w:r>
    </w:p>
    <w:p w:rsidR="00131311" w:rsidRPr="00452888" w:rsidRDefault="006F1CEC" w:rsidP="00131311">
      <w:pPr>
        <w:autoSpaceDE w:val="0"/>
        <w:autoSpaceDN w:val="0"/>
        <w:adjustRightInd w:val="0"/>
        <w:jc w:val="lef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 w:rsidR="00131311" w:rsidRPr="00452888">
        <w:rPr>
          <w:sz w:val="28"/>
          <w:szCs w:val="28"/>
          <w:vertAlign w:val="superscript"/>
        </w:rPr>
        <w:t>(реквизиты)</w:t>
      </w:r>
    </w:p>
    <w:p w:rsidR="00131311" w:rsidRPr="00452888" w:rsidRDefault="00131311" w:rsidP="00131311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452888">
        <w:rPr>
          <w:sz w:val="28"/>
          <w:szCs w:val="28"/>
        </w:rPr>
        <w:t>Цель предоставления субсидии______________________________________</w:t>
      </w:r>
    </w:p>
    <w:p w:rsidR="00131311" w:rsidRPr="00452888" w:rsidRDefault="00131311" w:rsidP="00131311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131311" w:rsidRPr="00452888" w:rsidRDefault="00131311" w:rsidP="00131311">
      <w:pPr>
        <w:autoSpaceDE w:val="0"/>
        <w:autoSpaceDN w:val="0"/>
        <w:adjustRightInd w:val="0"/>
        <w:jc w:val="left"/>
      </w:pPr>
      <w:r w:rsidRPr="00452888">
        <w:t>Единица измерения: рубль (с точностью до второго десятичного знака)</w:t>
      </w:r>
    </w:p>
    <w:p w:rsidR="00131311" w:rsidRPr="00452888" w:rsidRDefault="00131311" w:rsidP="0013131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0"/>
        <w:gridCol w:w="914"/>
        <w:gridCol w:w="2126"/>
        <w:gridCol w:w="2410"/>
      </w:tblGrid>
      <w:tr w:rsidR="00131311" w:rsidRPr="00452888" w:rsidTr="00C74060"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1" w:rsidRPr="00452888" w:rsidRDefault="00131311" w:rsidP="00C740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1" w:rsidRPr="00452888" w:rsidRDefault="00131311" w:rsidP="00E763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Код строки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1" w:rsidRPr="00452888" w:rsidRDefault="00131311" w:rsidP="00C740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Сумма</w:t>
            </w:r>
          </w:p>
        </w:tc>
      </w:tr>
      <w:tr w:rsidR="00131311" w:rsidRPr="00452888" w:rsidTr="00C74060"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1" w:rsidRPr="00452888" w:rsidRDefault="00131311" w:rsidP="00C740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1" w:rsidRPr="00452888" w:rsidRDefault="00131311" w:rsidP="00C740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1" w:rsidRPr="00452888" w:rsidRDefault="00131311" w:rsidP="00C740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11" w:rsidRPr="00452888" w:rsidRDefault="00131311" w:rsidP="00C740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нарастающим итогом с начала года</w:t>
            </w:r>
          </w:p>
        </w:tc>
      </w:tr>
      <w:tr w:rsidR="00131311" w:rsidRPr="00452888" w:rsidTr="0013131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5</w:t>
            </w:r>
          </w:p>
        </w:tc>
      </w:tr>
      <w:tr w:rsidR="00131311" w:rsidRPr="00452888" w:rsidTr="00131311">
        <w:trPr>
          <w:trHeight w:val="30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9E6BB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5" w:name="Par21"/>
            <w:bookmarkEnd w:id="5"/>
            <w:r w:rsidRPr="00452888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1311" w:rsidRPr="00452888" w:rsidTr="0013131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9E6BB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в том числе:</w:t>
            </w:r>
          </w:p>
          <w:p w:rsidR="00131311" w:rsidRPr="00452888" w:rsidRDefault="00131311" w:rsidP="009E6BB4">
            <w:pPr>
              <w:autoSpaceDE w:val="0"/>
              <w:autoSpaceDN w:val="0"/>
              <w:adjustRightInd w:val="0"/>
              <w:ind w:left="170"/>
              <w:jc w:val="left"/>
              <w:rPr>
                <w:sz w:val="24"/>
                <w:szCs w:val="24"/>
              </w:rPr>
            </w:pPr>
            <w:proofErr w:type="gramStart"/>
            <w:r w:rsidRPr="00452888">
              <w:rPr>
                <w:sz w:val="24"/>
                <w:szCs w:val="24"/>
              </w:rPr>
              <w:t>потребность</w:t>
            </w:r>
            <w:proofErr w:type="gramEnd"/>
            <w:r w:rsidRPr="00452888">
              <w:rPr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1311" w:rsidRPr="00452888" w:rsidTr="00131311">
        <w:trPr>
          <w:trHeight w:val="30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CA3FD1">
            <w:pPr>
              <w:autoSpaceDE w:val="0"/>
              <w:autoSpaceDN w:val="0"/>
              <w:adjustRightInd w:val="0"/>
              <w:ind w:left="17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 xml:space="preserve">подлежащий возврату в бюджет </w:t>
            </w:r>
            <w:r w:rsidR="00CA3FD1">
              <w:rPr>
                <w:sz w:val="24"/>
                <w:szCs w:val="24"/>
              </w:rPr>
              <w:lastRenderedPageBreak/>
              <w:t>муниципального образования муниципального района «Сосногорск»</w:t>
            </w:r>
            <w:r w:rsidRPr="004528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1311" w:rsidRPr="00452888" w:rsidTr="00131311">
        <w:trPr>
          <w:trHeight w:val="30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9E6BB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lastRenderedPageBreak/>
              <w:t>Поступило средств, всего: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1311" w:rsidRPr="00452888" w:rsidTr="0013131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9E6BB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в том числе:</w:t>
            </w:r>
          </w:p>
          <w:p w:rsidR="00131311" w:rsidRPr="00452888" w:rsidRDefault="00131311" w:rsidP="004F1BB2">
            <w:pPr>
              <w:autoSpaceDE w:val="0"/>
              <w:autoSpaceDN w:val="0"/>
              <w:adjustRightInd w:val="0"/>
              <w:ind w:left="17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из бюджета</w:t>
            </w:r>
            <w:r w:rsidR="004F1BB2">
              <w:rPr>
                <w:sz w:val="24"/>
                <w:szCs w:val="24"/>
              </w:rPr>
              <w:t xml:space="preserve"> муниципального образования</w:t>
            </w:r>
            <w:r w:rsidR="00CA3FD1">
              <w:rPr>
                <w:sz w:val="24"/>
                <w:szCs w:val="24"/>
              </w:rPr>
              <w:t xml:space="preserve"> муниципального района «Сосного</w:t>
            </w:r>
            <w:r w:rsidR="004F1BB2">
              <w:rPr>
                <w:sz w:val="24"/>
                <w:szCs w:val="24"/>
              </w:rPr>
              <w:t>р</w:t>
            </w:r>
            <w:r w:rsidR="00CA3FD1">
              <w:rPr>
                <w:sz w:val="24"/>
                <w:szCs w:val="24"/>
              </w:rPr>
              <w:t>ск</w:t>
            </w:r>
            <w:r w:rsidR="004F1BB2">
              <w:rPr>
                <w:sz w:val="24"/>
                <w:szCs w:val="24"/>
              </w:rPr>
              <w:t>»</w:t>
            </w:r>
            <w:r w:rsidRPr="004528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1311" w:rsidRPr="00452888" w:rsidTr="0013131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9E6BB4">
            <w:pPr>
              <w:autoSpaceDE w:val="0"/>
              <w:autoSpaceDN w:val="0"/>
              <w:adjustRightInd w:val="0"/>
              <w:ind w:left="17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дебиторской задолженности прошлых лет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6" w:name="Par48"/>
            <w:bookmarkEnd w:id="6"/>
            <w:r w:rsidRPr="00452888">
              <w:rPr>
                <w:sz w:val="24"/>
                <w:szCs w:val="24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1311" w:rsidRPr="00452888" w:rsidTr="0013131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9E6BB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1311" w:rsidRPr="00452888" w:rsidTr="0013131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9E6BB4">
            <w:pPr>
              <w:autoSpaceDE w:val="0"/>
              <w:autoSpaceDN w:val="0"/>
              <w:adjustRightInd w:val="0"/>
              <w:ind w:left="17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в том числе:</w:t>
            </w:r>
            <w:r w:rsidRPr="00452888">
              <w:rPr>
                <w:rStyle w:val="af"/>
                <w:sz w:val="24"/>
                <w:szCs w:val="24"/>
              </w:rPr>
              <w:footnoteReference w:id="55"/>
            </w:r>
          </w:p>
          <w:p w:rsidR="00131311" w:rsidRPr="00452888" w:rsidRDefault="00131311" w:rsidP="009E6BB4">
            <w:pPr>
              <w:autoSpaceDE w:val="0"/>
              <w:autoSpaceDN w:val="0"/>
              <w:adjustRightInd w:val="0"/>
              <w:ind w:left="17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Выплаты персоналу, всего: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1311" w:rsidRPr="00452888" w:rsidTr="0013131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9E6BB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из них: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1311" w:rsidRPr="00452888" w:rsidTr="0013131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9E6BB4">
            <w:pPr>
              <w:autoSpaceDE w:val="0"/>
              <w:autoSpaceDN w:val="0"/>
              <w:adjustRightInd w:val="0"/>
              <w:ind w:left="17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1311" w:rsidRPr="00452888" w:rsidTr="0013131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9E6BB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из них: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1311" w:rsidRPr="00452888" w:rsidTr="0013131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9E6BB4">
            <w:pPr>
              <w:autoSpaceDE w:val="0"/>
              <w:autoSpaceDN w:val="0"/>
              <w:adjustRightInd w:val="0"/>
              <w:ind w:left="17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Закупка непроизводственных активов, нематериальных активов, материальных запасов и основных средств, всего: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1311" w:rsidRPr="00452888" w:rsidTr="0013131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9E6BB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из них: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1311" w:rsidRPr="00452888" w:rsidTr="0013131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9E6BB4">
            <w:pPr>
              <w:autoSpaceDE w:val="0"/>
              <w:autoSpaceDN w:val="0"/>
              <w:adjustRightInd w:val="0"/>
              <w:ind w:left="17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Перечисление сре</w:t>
            </w:r>
            <w:proofErr w:type="gramStart"/>
            <w:r w:rsidRPr="00452888">
              <w:rPr>
                <w:sz w:val="24"/>
                <w:szCs w:val="24"/>
              </w:rPr>
              <w:t>дств в к</w:t>
            </w:r>
            <w:proofErr w:type="gramEnd"/>
            <w:r w:rsidRPr="00452888">
              <w:rPr>
                <w:sz w:val="24"/>
                <w:szCs w:val="24"/>
              </w:rPr>
              <w:t>ачестве взноса в уставный (складочный) капитал, вкладов в имущество другой организации, всего: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1311" w:rsidRPr="00452888" w:rsidTr="0013131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9E6BB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из них: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1311" w:rsidRPr="00452888" w:rsidTr="0013131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9E6BB4">
            <w:pPr>
              <w:autoSpaceDE w:val="0"/>
              <w:autoSpaceDN w:val="0"/>
              <w:adjustRightInd w:val="0"/>
              <w:ind w:left="17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Выбытие со счетов: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1311" w:rsidRPr="00452888" w:rsidTr="0013131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9E6BB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из них: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1311" w:rsidRPr="00452888" w:rsidTr="0013131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9E6BB4">
            <w:pPr>
              <w:autoSpaceDE w:val="0"/>
              <w:autoSpaceDN w:val="0"/>
              <w:adjustRightInd w:val="0"/>
              <w:ind w:left="17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Перечисление сре</w:t>
            </w:r>
            <w:proofErr w:type="gramStart"/>
            <w:r w:rsidRPr="00452888">
              <w:rPr>
                <w:sz w:val="24"/>
                <w:szCs w:val="24"/>
              </w:rPr>
              <w:t>дств в ц</w:t>
            </w:r>
            <w:proofErr w:type="gramEnd"/>
            <w:r w:rsidRPr="00452888">
              <w:rPr>
                <w:sz w:val="24"/>
                <w:szCs w:val="24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1311" w:rsidRPr="00452888" w:rsidTr="0013131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9E6BB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из них: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1311" w:rsidRPr="00452888" w:rsidTr="0013131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9E6BB4">
            <w:pPr>
              <w:autoSpaceDE w:val="0"/>
              <w:autoSpaceDN w:val="0"/>
              <w:adjustRightInd w:val="0"/>
              <w:ind w:left="17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370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1311" w:rsidRPr="00452888" w:rsidTr="0013131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9E6BB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1311" w:rsidRPr="00452888" w:rsidTr="0013131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9E6BB4">
            <w:pPr>
              <w:autoSpaceDE w:val="0"/>
              <w:autoSpaceDN w:val="0"/>
              <w:adjustRightInd w:val="0"/>
              <w:ind w:left="17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Иные выплаты, всего: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1311" w:rsidRPr="00452888" w:rsidTr="0013131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9E6BB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из них: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1311" w:rsidRPr="00452888" w:rsidTr="0013131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9E6BB4">
            <w:pPr>
              <w:autoSpaceDE w:val="0"/>
              <w:autoSpaceDN w:val="0"/>
              <w:adjustRightInd w:val="0"/>
              <w:ind w:left="17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Выплаты по окончательным расчетам, всего: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1311" w:rsidRPr="00452888" w:rsidTr="0013131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9E6BB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из них: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1311" w:rsidRPr="00452888" w:rsidTr="0013131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E028F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 xml:space="preserve">Возвращено в бюджет </w:t>
            </w:r>
            <w:r w:rsidR="00E028FA">
              <w:rPr>
                <w:sz w:val="24"/>
                <w:szCs w:val="24"/>
              </w:rPr>
              <w:t>муниципального образования муниципального района</w:t>
            </w:r>
            <w:r w:rsidRPr="00452888">
              <w:rPr>
                <w:sz w:val="24"/>
                <w:szCs w:val="24"/>
              </w:rPr>
              <w:t xml:space="preserve"> "С</w:t>
            </w:r>
            <w:r w:rsidR="00E028FA">
              <w:rPr>
                <w:sz w:val="24"/>
                <w:szCs w:val="24"/>
              </w:rPr>
              <w:t>осногорск</w:t>
            </w:r>
            <w:r w:rsidRPr="00452888">
              <w:rPr>
                <w:sz w:val="24"/>
                <w:szCs w:val="24"/>
              </w:rPr>
              <w:t>", всего: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1311" w:rsidRPr="00452888" w:rsidTr="0013131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9E6BB4">
            <w:pPr>
              <w:autoSpaceDE w:val="0"/>
              <w:autoSpaceDN w:val="0"/>
              <w:adjustRightInd w:val="0"/>
              <w:ind w:left="17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в том числе:</w:t>
            </w:r>
          </w:p>
          <w:p w:rsidR="00131311" w:rsidRPr="00452888" w:rsidRDefault="00131311" w:rsidP="009E6BB4">
            <w:pPr>
              <w:autoSpaceDE w:val="0"/>
              <w:autoSpaceDN w:val="0"/>
              <w:adjustRightInd w:val="0"/>
              <w:ind w:left="170"/>
              <w:jc w:val="left"/>
              <w:rPr>
                <w:sz w:val="24"/>
                <w:szCs w:val="24"/>
              </w:rPr>
            </w:pPr>
            <w:proofErr w:type="gramStart"/>
            <w:r w:rsidRPr="00452888">
              <w:rPr>
                <w:sz w:val="24"/>
                <w:szCs w:val="24"/>
              </w:rPr>
              <w:t>израсходованных не по целевому</w:t>
            </w:r>
            <w:proofErr w:type="gramEnd"/>
          </w:p>
          <w:p w:rsidR="00131311" w:rsidRPr="00452888" w:rsidRDefault="00131311" w:rsidP="009E6BB4">
            <w:pPr>
              <w:autoSpaceDE w:val="0"/>
              <w:autoSpaceDN w:val="0"/>
              <w:adjustRightInd w:val="0"/>
              <w:ind w:left="17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назначению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1311" w:rsidRPr="00452888" w:rsidTr="0013131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9E6BB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 xml:space="preserve">Остаток </w:t>
            </w:r>
            <w:r w:rsidR="00E76350" w:rsidRPr="00452888">
              <w:rPr>
                <w:sz w:val="24"/>
                <w:szCs w:val="24"/>
              </w:rPr>
              <w:t>с</w:t>
            </w:r>
            <w:r w:rsidRPr="00452888">
              <w:rPr>
                <w:sz w:val="24"/>
                <w:szCs w:val="24"/>
              </w:rPr>
              <w:t>убсидии на конец отчетного периода, всего: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7" w:name="Par166"/>
            <w:bookmarkEnd w:id="7"/>
            <w:r w:rsidRPr="00452888">
              <w:rPr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1311" w:rsidRPr="00452888" w:rsidTr="0013131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9E6BB4">
            <w:pPr>
              <w:autoSpaceDE w:val="0"/>
              <w:autoSpaceDN w:val="0"/>
              <w:adjustRightInd w:val="0"/>
              <w:ind w:left="17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в том числе:</w:t>
            </w:r>
          </w:p>
          <w:p w:rsidR="00131311" w:rsidRPr="00452888" w:rsidRDefault="00131311" w:rsidP="009E6BB4">
            <w:pPr>
              <w:autoSpaceDE w:val="0"/>
              <w:autoSpaceDN w:val="0"/>
              <w:adjustRightInd w:val="0"/>
              <w:ind w:left="17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452888">
              <w:rPr>
                <w:sz w:val="24"/>
                <w:szCs w:val="24"/>
              </w:rPr>
              <w:t>на те</w:t>
            </w:r>
            <w:proofErr w:type="gramEnd"/>
            <w:r w:rsidRPr="00452888">
              <w:rPr>
                <w:sz w:val="24"/>
                <w:szCs w:val="24"/>
              </w:rPr>
              <w:t xml:space="preserve"> же цели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1311" w:rsidRPr="00452888" w:rsidTr="0013131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9E6BB4">
            <w:pPr>
              <w:autoSpaceDE w:val="0"/>
              <w:autoSpaceDN w:val="0"/>
              <w:adjustRightInd w:val="0"/>
              <w:ind w:left="170"/>
              <w:jc w:val="left"/>
              <w:rPr>
                <w:sz w:val="24"/>
                <w:szCs w:val="24"/>
              </w:rPr>
            </w:pPr>
            <w:r w:rsidRPr="00452888">
              <w:rPr>
                <w:sz w:val="24"/>
                <w:szCs w:val="24"/>
              </w:rPr>
              <w:t>подлежит возврату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8" w:name="Par177"/>
            <w:bookmarkEnd w:id="8"/>
            <w:r w:rsidRPr="00452888">
              <w:rPr>
                <w:sz w:val="24"/>
                <w:szCs w:val="24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1" w:rsidRPr="00452888" w:rsidRDefault="00131311" w:rsidP="001313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31311" w:rsidRPr="00452888" w:rsidRDefault="00131311" w:rsidP="00131311">
      <w:pPr>
        <w:autoSpaceDE w:val="0"/>
        <w:autoSpaceDN w:val="0"/>
        <w:adjustRightInd w:val="0"/>
        <w:jc w:val="both"/>
      </w:pPr>
    </w:p>
    <w:p w:rsidR="00131311" w:rsidRPr="00452888" w:rsidRDefault="00131311" w:rsidP="001313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Копии платежных поручений на ____ л. в ____ экз. прилагаются.</w:t>
      </w:r>
    </w:p>
    <w:p w:rsidR="006D676C" w:rsidRPr="00452888" w:rsidRDefault="006D676C" w:rsidP="006D676C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 xml:space="preserve">                                                                             (количество)   (количество)</w:t>
      </w:r>
    </w:p>
    <w:p w:rsidR="00131311" w:rsidRPr="00452888" w:rsidRDefault="00131311" w:rsidP="001313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311" w:rsidRPr="00452888" w:rsidRDefault="00131311" w:rsidP="001313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Руководитель Получателя субсидии</w:t>
      </w:r>
    </w:p>
    <w:p w:rsidR="00131311" w:rsidRPr="00452888" w:rsidRDefault="00131311" w:rsidP="001313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(уполномоченное лицо)                                _________ _____________________</w:t>
      </w:r>
    </w:p>
    <w:p w:rsidR="00131311" w:rsidRPr="00452888" w:rsidRDefault="00131311" w:rsidP="00131311">
      <w:pPr>
        <w:autoSpaceDE w:val="0"/>
        <w:autoSpaceDN w:val="0"/>
        <w:adjustRightInd w:val="0"/>
        <w:jc w:val="left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 xml:space="preserve">                                (должность)                                                                (подпись)                 (расшифровка подписи)</w:t>
      </w:r>
    </w:p>
    <w:p w:rsidR="00131311" w:rsidRPr="00452888" w:rsidRDefault="00131311" w:rsidP="00131311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131311" w:rsidRPr="00452888" w:rsidRDefault="00131311" w:rsidP="001313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Исполнитель ________________ ___________________ ___</w:t>
      </w:r>
      <w:r w:rsidR="00330452">
        <w:rPr>
          <w:sz w:val="28"/>
          <w:szCs w:val="28"/>
        </w:rPr>
        <w:t>_____</w:t>
      </w:r>
      <w:r w:rsidRPr="00452888">
        <w:rPr>
          <w:sz w:val="28"/>
          <w:szCs w:val="28"/>
        </w:rPr>
        <w:t>__________</w:t>
      </w:r>
    </w:p>
    <w:p w:rsidR="00131311" w:rsidRPr="00452888" w:rsidRDefault="00131311" w:rsidP="00131311">
      <w:pPr>
        <w:autoSpaceDE w:val="0"/>
        <w:autoSpaceDN w:val="0"/>
        <w:adjustRightInd w:val="0"/>
        <w:ind w:firstLine="1701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>(должность)                                (ФИО)                                                (телефон)</w:t>
      </w:r>
    </w:p>
    <w:p w:rsidR="00131311" w:rsidRPr="00452888" w:rsidRDefault="00131311" w:rsidP="00131311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:rsidR="00131311" w:rsidRPr="00452888" w:rsidRDefault="00131311" w:rsidP="001313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"__" ___________ 20__ г.</w:t>
      </w:r>
    </w:p>
    <w:p w:rsidR="00131311" w:rsidRPr="00452888" w:rsidRDefault="00131311" w:rsidP="001313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D49" w:rsidRPr="00452888" w:rsidRDefault="00141D49" w:rsidP="00141D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D49" w:rsidRPr="00452888" w:rsidRDefault="00141D49" w:rsidP="00141D49">
      <w:pPr>
        <w:autoSpaceDE w:val="0"/>
        <w:autoSpaceDN w:val="0"/>
        <w:adjustRightInd w:val="0"/>
        <w:jc w:val="both"/>
      </w:pPr>
    </w:p>
    <w:p w:rsidR="00141D49" w:rsidRPr="00452888" w:rsidRDefault="00141D49" w:rsidP="00141D49">
      <w:pPr>
        <w:autoSpaceDE w:val="0"/>
        <w:autoSpaceDN w:val="0"/>
        <w:adjustRightInd w:val="0"/>
        <w:jc w:val="both"/>
      </w:pPr>
    </w:p>
    <w:p w:rsidR="00141D49" w:rsidRPr="00452888" w:rsidRDefault="00141D49" w:rsidP="00141D49">
      <w:pPr>
        <w:autoSpaceDE w:val="0"/>
        <w:autoSpaceDN w:val="0"/>
        <w:adjustRightInd w:val="0"/>
        <w:jc w:val="both"/>
      </w:pPr>
    </w:p>
    <w:p w:rsidR="00141D49" w:rsidRPr="00452888" w:rsidRDefault="00141D49" w:rsidP="00141D49">
      <w:pPr>
        <w:autoSpaceDE w:val="0"/>
        <w:autoSpaceDN w:val="0"/>
        <w:adjustRightInd w:val="0"/>
        <w:jc w:val="both"/>
      </w:pPr>
    </w:p>
    <w:p w:rsidR="00141D49" w:rsidRPr="00452888" w:rsidRDefault="00141D49" w:rsidP="00141D49">
      <w:pPr>
        <w:autoSpaceDE w:val="0"/>
        <w:autoSpaceDN w:val="0"/>
        <w:adjustRightInd w:val="0"/>
        <w:jc w:val="both"/>
      </w:pPr>
    </w:p>
    <w:p w:rsidR="00141D49" w:rsidRDefault="00141D49" w:rsidP="00141D49">
      <w:pPr>
        <w:autoSpaceDE w:val="0"/>
        <w:autoSpaceDN w:val="0"/>
        <w:adjustRightInd w:val="0"/>
        <w:jc w:val="both"/>
      </w:pPr>
    </w:p>
    <w:p w:rsidR="004E33B3" w:rsidRDefault="004E33B3" w:rsidP="00141D49">
      <w:pPr>
        <w:autoSpaceDE w:val="0"/>
        <w:autoSpaceDN w:val="0"/>
        <w:adjustRightInd w:val="0"/>
        <w:jc w:val="both"/>
      </w:pPr>
    </w:p>
    <w:p w:rsidR="004E33B3" w:rsidRDefault="004E33B3" w:rsidP="00141D49">
      <w:pPr>
        <w:autoSpaceDE w:val="0"/>
        <w:autoSpaceDN w:val="0"/>
        <w:adjustRightInd w:val="0"/>
        <w:jc w:val="both"/>
      </w:pPr>
    </w:p>
    <w:p w:rsidR="004C39D7" w:rsidRPr="00995E79" w:rsidRDefault="00E9301D" w:rsidP="004C39D7">
      <w:pPr>
        <w:pStyle w:val="5"/>
        <w:ind w:left="552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4C39D7">
        <w:rPr>
          <w:sz w:val="28"/>
          <w:szCs w:val="28"/>
        </w:rPr>
        <w:t>тверждено</w:t>
      </w:r>
    </w:p>
    <w:p w:rsidR="004C39D7" w:rsidRPr="00995E79" w:rsidRDefault="00A67837" w:rsidP="004C39D7">
      <w:pPr>
        <w:pStyle w:val="5"/>
        <w:ind w:left="5529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4C39D7" w:rsidRPr="00995E79">
        <w:rPr>
          <w:sz w:val="26"/>
          <w:szCs w:val="26"/>
        </w:rPr>
        <w:t>риказом Финансового управления администрации муниципального района «Сосногорск»</w:t>
      </w:r>
    </w:p>
    <w:p w:rsidR="004C39D7" w:rsidRDefault="004C39D7" w:rsidP="004C39D7">
      <w:pPr>
        <w:pStyle w:val="5"/>
        <w:ind w:left="5529" w:hanging="284"/>
        <w:jc w:val="right"/>
        <w:rPr>
          <w:sz w:val="26"/>
          <w:szCs w:val="26"/>
        </w:rPr>
      </w:pPr>
      <w:r w:rsidRPr="00122E4E">
        <w:rPr>
          <w:sz w:val="26"/>
          <w:szCs w:val="26"/>
        </w:rPr>
        <w:t xml:space="preserve">от </w:t>
      </w:r>
      <w:r>
        <w:rPr>
          <w:sz w:val="26"/>
          <w:szCs w:val="26"/>
        </w:rPr>
        <w:t>«___»________2021</w:t>
      </w:r>
      <w:r w:rsidRPr="00122E4E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___</w:t>
      </w:r>
    </w:p>
    <w:p w:rsidR="004C39D7" w:rsidRPr="004C39D7" w:rsidRDefault="004C39D7" w:rsidP="004C39D7">
      <w:pPr>
        <w:jc w:val="right"/>
        <w:rPr>
          <w:rFonts w:eastAsia="Times New Roman"/>
          <w:sz w:val="26"/>
          <w:szCs w:val="26"/>
          <w:lang w:eastAsia="ru-RU"/>
        </w:rPr>
      </w:pPr>
      <w:r w:rsidRPr="004C39D7">
        <w:rPr>
          <w:rFonts w:eastAsia="Times New Roman"/>
          <w:sz w:val="26"/>
          <w:szCs w:val="26"/>
          <w:lang w:eastAsia="ru-RU"/>
        </w:rPr>
        <w:t>(</w:t>
      </w:r>
      <w:r w:rsidR="00940AB5">
        <w:rPr>
          <w:rFonts w:eastAsia="Times New Roman"/>
          <w:sz w:val="26"/>
          <w:szCs w:val="26"/>
          <w:lang w:eastAsia="ru-RU"/>
        </w:rPr>
        <w:t>п</w:t>
      </w:r>
      <w:r w:rsidRPr="004C39D7">
        <w:rPr>
          <w:rFonts w:eastAsia="Times New Roman"/>
          <w:sz w:val="26"/>
          <w:szCs w:val="26"/>
          <w:lang w:eastAsia="ru-RU"/>
        </w:rPr>
        <w:t xml:space="preserve">риложение </w:t>
      </w:r>
      <w:r>
        <w:rPr>
          <w:rFonts w:eastAsia="Times New Roman"/>
          <w:sz w:val="26"/>
          <w:szCs w:val="26"/>
          <w:lang w:eastAsia="ru-RU"/>
        </w:rPr>
        <w:t>2</w:t>
      </w:r>
      <w:r w:rsidRPr="004C39D7">
        <w:rPr>
          <w:rFonts w:eastAsia="Times New Roman"/>
          <w:sz w:val="26"/>
          <w:szCs w:val="26"/>
          <w:lang w:eastAsia="ru-RU"/>
        </w:rPr>
        <w:t>)</w:t>
      </w:r>
    </w:p>
    <w:p w:rsidR="00F7274A" w:rsidRPr="00452888" w:rsidRDefault="00F7274A" w:rsidP="00F727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274A" w:rsidRPr="00452888" w:rsidRDefault="00F7274A" w:rsidP="00F727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2888">
        <w:rPr>
          <w:rFonts w:ascii="Times New Roman" w:hAnsi="Times New Roman" w:cs="Times New Roman"/>
          <w:sz w:val="28"/>
          <w:szCs w:val="28"/>
        </w:rPr>
        <w:t xml:space="preserve">Типовая форма </w:t>
      </w:r>
      <w:r w:rsidR="00FE6CD9" w:rsidRPr="00452888">
        <w:rPr>
          <w:rFonts w:ascii="Times New Roman" w:hAnsi="Times New Roman" w:cs="Times New Roman"/>
          <w:sz w:val="28"/>
          <w:szCs w:val="28"/>
        </w:rPr>
        <w:t>д</w:t>
      </w:r>
      <w:r w:rsidRPr="00452888">
        <w:rPr>
          <w:rFonts w:ascii="Times New Roman" w:hAnsi="Times New Roman" w:cs="Times New Roman"/>
          <w:sz w:val="28"/>
          <w:szCs w:val="28"/>
        </w:rPr>
        <w:t>ополнительного соглашения к соглашению (договору)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56"/>
      </w:r>
      <w:r w:rsidRPr="00452888">
        <w:rPr>
          <w:rFonts w:ascii="Times New Roman" w:hAnsi="Times New Roman" w:cs="Times New Roman"/>
          <w:sz w:val="28"/>
          <w:szCs w:val="28"/>
        </w:rPr>
        <w:t xml:space="preserve"> о предоставлении из бюджета </w:t>
      </w:r>
      <w:r w:rsidR="006A73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  <w:r w:rsidRPr="00452888">
        <w:rPr>
          <w:rFonts w:ascii="Times New Roman" w:hAnsi="Times New Roman" w:cs="Times New Roman"/>
          <w:sz w:val="28"/>
          <w:szCs w:val="28"/>
        </w:rPr>
        <w:t xml:space="preserve"> субсидии юридическому лицу (за исключением муниципального учреждения), индивидуальному предпринимателю, а также физическому лицу – производителю товаров, работ, услуг на финансовое обеспечение затрат в связи производством (реализацией) товаров, выполнением работ, оказанием услуг </w:t>
      </w:r>
      <w:proofErr w:type="gramEnd"/>
    </w:p>
    <w:p w:rsidR="003F0981" w:rsidRDefault="003F0981" w:rsidP="00F7274A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274A" w:rsidRPr="00452888" w:rsidRDefault="00F7274A" w:rsidP="00F7274A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г. С</w:t>
      </w:r>
      <w:r w:rsidR="004900F9">
        <w:rPr>
          <w:rFonts w:ascii="Times New Roman" w:hAnsi="Times New Roman" w:cs="Times New Roman"/>
          <w:sz w:val="28"/>
          <w:szCs w:val="28"/>
        </w:rPr>
        <w:t>осногорск</w:t>
      </w:r>
      <w:r w:rsidRPr="0045288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7274A" w:rsidRPr="00452888" w:rsidRDefault="00F7274A" w:rsidP="00F7274A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3450D" w:rsidRPr="00452888" w:rsidTr="00AF780B">
        <w:tc>
          <w:tcPr>
            <w:tcW w:w="4785" w:type="dxa"/>
          </w:tcPr>
          <w:p w:rsidR="00B3450D" w:rsidRPr="00452888" w:rsidRDefault="00B3450D" w:rsidP="00AF780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2888">
              <w:rPr>
                <w:rFonts w:ascii="Times New Roman" w:hAnsi="Times New Roman" w:cs="Times New Roman"/>
                <w:sz w:val="28"/>
                <w:szCs w:val="28"/>
              </w:rPr>
              <w:t>"_____" _________ 20__ г.</w:t>
            </w:r>
          </w:p>
        </w:tc>
        <w:tc>
          <w:tcPr>
            <w:tcW w:w="4785" w:type="dxa"/>
          </w:tcPr>
          <w:p w:rsidR="00B3450D" w:rsidRPr="00452888" w:rsidRDefault="00B3450D" w:rsidP="00AF780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2888"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</w:tc>
      </w:tr>
      <w:tr w:rsidR="00B3450D" w:rsidRPr="00452888" w:rsidTr="00AF780B">
        <w:trPr>
          <w:trHeight w:val="64"/>
        </w:trPr>
        <w:tc>
          <w:tcPr>
            <w:tcW w:w="4785" w:type="dxa"/>
          </w:tcPr>
          <w:p w:rsidR="00B3450D" w:rsidRPr="00452888" w:rsidRDefault="00B3450D" w:rsidP="00AF780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528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 заключения)</w:t>
            </w:r>
          </w:p>
        </w:tc>
        <w:tc>
          <w:tcPr>
            <w:tcW w:w="4785" w:type="dxa"/>
          </w:tcPr>
          <w:p w:rsidR="00B3450D" w:rsidRPr="00452888" w:rsidRDefault="00B3450D" w:rsidP="00AF780B">
            <w:pPr>
              <w:pStyle w:val="ConsPlusNonforma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28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(номер)</w:t>
            </w:r>
          </w:p>
        </w:tc>
      </w:tr>
    </w:tbl>
    <w:p w:rsidR="00E76350" w:rsidRPr="00452888" w:rsidRDefault="00E76350" w:rsidP="00CE4EE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______________________________________________________________, </w:t>
      </w:r>
    </w:p>
    <w:p w:rsidR="00E76350" w:rsidRPr="00452888" w:rsidRDefault="00E76350" w:rsidP="00E7635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 местного самоуправления или организации, осуществляющей функции главного распорядителя бюджетных средств, до которог</w:t>
      </w:r>
      <w:proofErr w:type="gramStart"/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о(</w:t>
      </w:r>
      <w:proofErr w:type="gramEnd"/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-ой)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субсидии)</w:t>
      </w:r>
    </w:p>
    <w:p w:rsidR="00E76350" w:rsidRPr="00452888" w:rsidRDefault="00E76350" w:rsidP="00E763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888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в дальнейшем "Главный распорядитель", в лице _______________</w:t>
      </w:r>
    </w:p>
    <w:p w:rsidR="00E76350" w:rsidRPr="00452888" w:rsidRDefault="00E76350" w:rsidP="00E763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76350" w:rsidRPr="00452888" w:rsidRDefault="00E76350" w:rsidP="00E76350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должности, фамилия, имя, отчество (при наличии))</w:t>
      </w:r>
    </w:p>
    <w:p w:rsidR="00E76350" w:rsidRPr="00452888" w:rsidRDefault="00E76350" w:rsidP="00E763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88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E76350" w:rsidRPr="00452888" w:rsidRDefault="00E76350" w:rsidP="00E76350">
      <w:pPr>
        <w:pStyle w:val="ConsPlusNonformat"/>
        <w:ind w:firstLine="297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(реквизиты учредительного документа)</w:t>
      </w:r>
    </w:p>
    <w:p w:rsidR="00E76350" w:rsidRPr="00452888" w:rsidRDefault="00E76350" w:rsidP="00E763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_________________________________________________,</w:t>
      </w:r>
    </w:p>
    <w:p w:rsidR="00E76350" w:rsidRPr="00452888" w:rsidRDefault="00E76350" w:rsidP="00E7635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фамилия, имя отчество (при наличии) индивидуального предпринимателя или физического лица – производителя товаров, работ, услуг)</w:t>
      </w:r>
    </w:p>
    <w:p w:rsidR="00E76350" w:rsidRPr="00452888" w:rsidRDefault="00E76350" w:rsidP="00E763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"Получатель субсидии", в лице _________________</w:t>
      </w:r>
    </w:p>
    <w:p w:rsidR="00E76350" w:rsidRPr="00452888" w:rsidRDefault="00E76350" w:rsidP="00E763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_________________________________________, 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E76350" w:rsidRPr="00452888" w:rsidRDefault="00E76350" w:rsidP="00E76350">
      <w:pPr>
        <w:autoSpaceDE w:val="0"/>
        <w:autoSpaceDN w:val="0"/>
        <w:adjustRightInd w:val="0"/>
        <w:ind w:right="3542"/>
        <w:rPr>
          <w:sz w:val="28"/>
          <w:szCs w:val="28"/>
          <w:vertAlign w:val="superscript"/>
        </w:rPr>
      </w:pPr>
      <w:proofErr w:type="gramStart"/>
      <w:r w:rsidRPr="00452888">
        <w:rPr>
          <w:sz w:val="28"/>
          <w:szCs w:val="28"/>
          <w:vertAlign w:val="superscript"/>
        </w:rPr>
        <w:t xml:space="preserve">(наименование должности, фамилия, имя, отчество (при наличии) лица, </w:t>
      </w:r>
      <w:proofErr w:type="gramEnd"/>
    </w:p>
    <w:p w:rsidR="00E76350" w:rsidRPr="00452888" w:rsidRDefault="00E76350" w:rsidP="00E76350">
      <w:pPr>
        <w:autoSpaceDE w:val="0"/>
        <w:autoSpaceDN w:val="0"/>
        <w:adjustRightInd w:val="0"/>
        <w:ind w:right="3542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>представляющего Получателя субсидии, или уполномоченного им лица)</w:t>
      </w:r>
      <w:r w:rsidRPr="00452888">
        <w:rPr>
          <w:rStyle w:val="af"/>
          <w:sz w:val="28"/>
          <w:szCs w:val="28"/>
        </w:rPr>
        <w:footnoteReference w:id="57"/>
      </w:r>
    </w:p>
    <w:p w:rsidR="00E76350" w:rsidRDefault="00E76350" w:rsidP="00E763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_________________________________________________, с другой стороны,</w:t>
      </w:r>
    </w:p>
    <w:p w:rsidR="001A07EE" w:rsidRDefault="00E76350" w:rsidP="00E76350">
      <w:pPr>
        <w:pStyle w:val="ConsPlusNonformat"/>
        <w:ind w:right="354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(реквизиты учредительного документа, свидетельства о государственной </w:t>
      </w:r>
      <w:proofErr w:type="gramEnd"/>
    </w:p>
    <w:p w:rsidR="00E76350" w:rsidRPr="00452888" w:rsidRDefault="00E76350" w:rsidP="00E76350">
      <w:pPr>
        <w:pStyle w:val="ConsPlusNonformat"/>
        <w:ind w:right="354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регистрации индивидуального предпринимателя, доверенности)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58"/>
      </w:r>
    </w:p>
    <w:p w:rsidR="00F23DD2" w:rsidRDefault="00F23DD2" w:rsidP="00E763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6350" w:rsidRPr="00452888" w:rsidRDefault="00E76350" w:rsidP="00E7635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52888">
        <w:rPr>
          <w:sz w:val="28"/>
          <w:szCs w:val="28"/>
        </w:rPr>
        <w:t>а также _________________________________________________,</w:t>
      </w:r>
      <w:r w:rsidRPr="00452888">
        <w:rPr>
          <w:rFonts w:eastAsiaTheme="minorEastAsia"/>
          <w:sz w:val="28"/>
          <w:szCs w:val="28"/>
          <w:lang w:eastAsia="ru-RU"/>
        </w:rPr>
        <w:t xml:space="preserve"> именуемое</w:t>
      </w:r>
      <w:proofErr w:type="gramEnd"/>
    </w:p>
    <w:p w:rsidR="00E76350" w:rsidRPr="00452888" w:rsidRDefault="00E76350" w:rsidP="00E7635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(наименование иного лица в случае, если такое требование предусмотрено Порядком)</w:t>
      </w:r>
    </w:p>
    <w:p w:rsidR="00E76350" w:rsidRPr="00452888" w:rsidRDefault="00E76350" w:rsidP="00E76350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452888">
        <w:rPr>
          <w:rFonts w:eastAsiaTheme="minorEastAsia"/>
          <w:sz w:val="28"/>
          <w:szCs w:val="28"/>
          <w:lang w:eastAsia="ru-RU"/>
        </w:rPr>
        <w:t>в дальнейшем "Организация", в лице __________________________________,</w:t>
      </w:r>
    </w:p>
    <w:p w:rsidR="00E76350" w:rsidRPr="00452888" w:rsidRDefault="00E76350" w:rsidP="00E76350">
      <w:pPr>
        <w:tabs>
          <w:tab w:val="left" w:pos="9354"/>
        </w:tabs>
        <w:autoSpaceDE w:val="0"/>
        <w:autoSpaceDN w:val="0"/>
        <w:adjustRightInd w:val="0"/>
        <w:ind w:right="-2" w:firstLine="4536"/>
        <w:rPr>
          <w:sz w:val="28"/>
          <w:szCs w:val="28"/>
          <w:vertAlign w:val="superscript"/>
        </w:rPr>
      </w:pPr>
      <w:proofErr w:type="gramStart"/>
      <w:r w:rsidRPr="00452888">
        <w:rPr>
          <w:sz w:val="28"/>
          <w:szCs w:val="28"/>
          <w:vertAlign w:val="superscript"/>
        </w:rPr>
        <w:t xml:space="preserve">(наименование должности, фамилия, имя, отчество </w:t>
      </w:r>
      <w:proofErr w:type="gramEnd"/>
    </w:p>
    <w:p w:rsidR="00E76350" w:rsidRPr="00452888" w:rsidRDefault="00E76350" w:rsidP="00E76350">
      <w:pPr>
        <w:tabs>
          <w:tab w:val="left" w:pos="9354"/>
        </w:tabs>
        <w:autoSpaceDE w:val="0"/>
        <w:autoSpaceDN w:val="0"/>
        <w:adjustRightInd w:val="0"/>
        <w:ind w:right="-2" w:firstLine="4536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 xml:space="preserve">(при наличии) лица, представляющего Организацию, или </w:t>
      </w:r>
    </w:p>
    <w:p w:rsidR="00E76350" w:rsidRPr="00452888" w:rsidRDefault="00E76350" w:rsidP="00E76350">
      <w:pPr>
        <w:tabs>
          <w:tab w:val="left" w:pos="9354"/>
        </w:tabs>
        <w:autoSpaceDE w:val="0"/>
        <w:autoSpaceDN w:val="0"/>
        <w:adjustRightInd w:val="0"/>
        <w:ind w:right="-2" w:firstLine="4536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>уполномоченного им лица)</w:t>
      </w:r>
    </w:p>
    <w:p w:rsidR="00E76350" w:rsidRPr="00452888" w:rsidRDefault="00E76350" w:rsidP="00E7635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52888">
        <w:rPr>
          <w:sz w:val="28"/>
          <w:szCs w:val="28"/>
        </w:rPr>
        <w:t>действующего</w:t>
      </w:r>
      <w:proofErr w:type="gramEnd"/>
      <w:r w:rsidRPr="00452888">
        <w:rPr>
          <w:sz w:val="28"/>
          <w:szCs w:val="28"/>
        </w:rPr>
        <w:t xml:space="preserve"> на основании _________________________________________,</w:t>
      </w:r>
    </w:p>
    <w:p w:rsidR="00E76350" w:rsidRPr="00452888" w:rsidRDefault="00E76350" w:rsidP="00E76350">
      <w:pPr>
        <w:pStyle w:val="ConsPlusNonformat"/>
        <w:ind w:left="3544" w:right="-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(реквизиты учредительного документа, свидетельства о государственной регистрации индивидуального предпринимателя, доверенности)</w:t>
      </w:r>
    </w:p>
    <w:p w:rsidR="00E76350" w:rsidRPr="00452888" w:rsidRDefault="00E76350" w:rsidP="00E763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с третьей стороны</w:t>
      </w:r>
      <w:r w:rsidRPr="00452888">
        <w:rPr>
          <w:rStyle w:val="af"/>
          <w:sz w:val="28"/>
          <w:szCs w:val="28"/>
        </w:rPr>
        <w:footnoteReference w:id="59"/>
      </w:r>
      <w:r w:rsidRPr="00452888">
        <w:rPr>
          <w:sz w:val="28"/>
          <w:szCs w:val="28"/>
        </w:rPr>
        <w:t xml:space="preserve">, совместно именуемые "Стороны", заключили настоящее </w:t>
      </w:r>
      <w:r w:rsidR="00E54572" w:rsidRPr="00452888">
        <w:rPr>
          <w:sz w:val="28"/>
          <w:szCs w:val="28"/>
        </w:rPr>
        <w:t>д</w:t>
      </w:r>
      <w:r w:rsidR="00FE6CD9" w:rsidRPr="00452888">
        <w:rPr>
          <w:sz w:val="28"/>
          <w:szCs w:val="28"/>
        </w:rPr>
        <w:t>ополнительное соглашение к</w:t>
      </w:r>
      <w:r w:rsidR="00454DAD">
        <w:rPr>
          <w:sz w:val="28"/>
          <w:szCs w:val="28"/>
        </w:rPr>
        <w:t xml:space="preserve"> </w:t>
      </w:r>
      <w:r w:rsidR="00E54572" w:rsidRPr="00452888">
        <w:rPr>
          <w:sz w:val="28"/>
          <w:szCs w:val="28"/>
        </w:rPr>
        <w:t>с</w:t>
      </w:r>
      <w:r w:rsidR="00F7274A" w:rsidRPr="00452888">
        <w:rPr>
          <w:sz w:val="28"/>
          <w:szCs w:val="28"/>
        </w:rPr>
        <w:t>оглашени</w:t>
      </w:r>
      <w:r w:rsidR="00FE6CD9" w:rsidRPr="00452888">
        <w:rPr>
          <w:sz w:val="28"/>
          <w:szCs w:val="28"/>
        </w:rPr>
        <w:t>ю</w:t>
      </w:r>
      <w:r w:rsidR="00E54572" w:rsidRPr="00452888">
        <w:rPr>
          <w:sz w:val="28"/>
          <w:szCs w:val="28"/>
        </w:rPr>
        <w:t xml:space="preserve"> (д</w:t>
      </w:r>
      <w:r w:rsidR="00F7274A" w:rsidRPr="00452888">
        <w:rPr>
          <w:sz w:val="28"/>
          <w:szCs w:val="28"/>
        </w:rPr>
        <w:t>оговор</w:t>
      </w:r>
      <w:r w:rsidR="00FE6CD9" w:rsidRPr="00452888">
        <w:rPr>
          <w:sz w:val="28"/>
          <w:szCs w:val="28"/>
        </w:rPr>
        <w:t>у</w:t>
      </w:r>
      <w:r w:rsidR="00F7274A" w:rsidRPr="00452888">
        <w:rPr>
          <w:sz w:val="28"/>
          <w:szCs w:val="28"/>
        </w:rPr>
        <w:t>)</w:t>
      </w:r>
      <w:r w:rsidR="00092EF8" w:rsidRPr="00452888">
        <w:rPr>
          <w:sz w:val="28"/>
          <w:szCs w:val="28"/>
        </w:rPr>
        <w:t>____________________</w:t>
      </w:r>
    </w:p>
    <w:p w:rsidR="004E521A" w:rsidRPr="00452888" w:rsidRDefault="00092EF8" w:rsidP="00E763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_</w:t>
      </w:r>
      <w:r w:rsidR="004E521A" w:rsidRPr="00452888">
        <w:rPr>
          <w:sz w:val="28"/>
          <w:szCs w:val="28"/>
        </w:rPr>
        <w:t>__________________________________</w:t>
      </w:r>
      <w:r w:rsidR="00FE6CD9" w:rsidRPr="00452888">
        <w:rPr>
          <w:sz w:val="28"/>
          <w:szCs w:val="28"/>
        </w:rPr>
        <w:t xml:space="preserve">№ ____ от "____" </w:t>
      </w:r>
      <w:r w:rsidR="004E521A" w:rsidRPr="00452888">
        <w:rPr>
          <w:sz w:val="28"/>
          <w:szCs w:val="28"/>
        </w:rPr>
        <w:t xml:space="preserve">_________ 20__ г. </w:t>
      </w:r>
    </w:p>
    <w:p w:rsidR="00FE6CD9" w:rsidRPr="00452888" w:rsidRDefault="004E521A" w:rsidP="004E521A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proofErr w:type="gramStart"/>
      <w:r w:rsidRPr="00452888">
        <w:rPr>
          <w:sz w:val="28"/>
          <w:szCs w:val="28"/>
          <w:vertAlign w:val="superscript"/>
        </w:rPr>
        <w:t xml:space="preserve">(наименование соглашения (договора)                                              </w:t>
      </w:r>
      <w:r w:rsidR="00FE6CD9" w:rsidRPr="00452888">
        <w:rPr>
          <w:sz w:val="28"/>
          <w:szCs w:val="28"/>
          <w:vertAlign w:val="superscript"/>
        </w:rPr>
        <w:t>(номер)                (дата)</w:t>
      </w:r>
      <w:proofErr w:type="gramEnd"/>
    </w:p>
    <w:p w:rsidR="00F7274A" w:rsidRPr="00452888" w:rsidRDefault="00FE6CD9" w:rsidP="00FE6CD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 xml:space="preserve">(далее – Дополнительное соглашение, Соглашение (Договор) соответственно) </w:t>
      </w:r>
      <w:r w:rsidR="00F7274A" w:rsidRPr="00452888">
        <w:rPr>
          <w:sz w:val="28"/>
          <w:szCs w:val="28"/>
        </w:rPr>
        <w:t>о нижеследующем.</w:t>
      </w:r>
    </w:p>
    <w:p w:rsidR="00FE6CD9" w:rsidRPr="00452888" w:rsidRDefault="00FE6CD9" w:rsidP="00FE6CD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E6CD9" w:rsidRPr="00452888" w:rsidRDefault="00FE6CD9" w:rsidP="00436BC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1.</w:t>
      </w:r>
      <w:r w:rsidR="00485E1D" w:rsidRPr="00452888">
        <w:rPr>
          <w:sz w:val="28"/>
          <w:szCs w:val="28"/>
        </w:rPr>
        <w:t> </w:t>
      </w:r>
      <w:r w:rsidRPr="00452888">
        <w:rPr>
          <w:sz w:val="28"/>
          <w:szCs w:val="28"/>
        </w:rPr>
        <w:t>Внести в Соглашение (Договор) следующие изменения</w:t>
      </w:r>
      <w:r w:rsidRPr="00452888">
        <w:rPr>
          <w:rStyle w:val="af"/>
          <w:sz w:val="28"/>
          <w:szCs w:val="28"/>
        </w:rPr>
        <w:footnoteReference w:id="60"/>
      </w:r>
      <w:r w:rsidRPr="00452888">
        <w:rPr>
          <w:sz w:val="28"/>
          <w:szCs w:val="28"/>
        </w:rPr>
        <w:t>:</w:t>
      </w:r>
    </w:p>
    <w:p w:rsidR="00FE6CD9" w:rsidRPr="00452888" w:rsidRDefault="00FE6CD9" w:rsidP="00436BC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1.1.</w:t>
      </w:r>
      <w:r w:rsidR="00485E1D" w:rsidRPr="00452888">
        <w:rPr>
          <w:sz w:val="28"/>
          <w:szCs w:val="28"/>
        </w:rPr>
        <w:t> </w:t>
      </w:r>
      <w:r w:rsidRPr="00452888">
        <w:rPr>
          <w:sz w:val="28"/>
          <w:szCs w:val="28"/>
        </w:rPr>
        <w:t>__________________________________________________________</w:t>
      </w:r>
    </w:p>
    <w:p w:rsidR="00FE6CD9" w:rsidRPr="00452888" w:rsidRDefault="00FE6CD9" w:rsidP="00436BC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…</w:t>
      </w:r>
    </w:p>
    <w:p w:rsidR="00FE6CD9" w:rsidRPr="00452888" w:rsidRDefault="00FE6CD9" w:rsidP="00436BC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2.</w:t>
      </w:r>
      <w:r w:rsidR="00485E1D" w:rsidRPr="00452888">
        <w:rPr>
          <w:sz w:val="28"/>
          <w:szCs w:val="28"/>
        </w:rPr>
        <w:t> </w:t>
      </w:r>
      <w:r w:rsidRPr="00452888">
        <w:rPr>
          <w:sz w:val="28"/>
          <w:szCs w:val="28"/>
        </w:rPr>
        <w:t>Настоящее Дополнительное соглашение является неотъемлемой частью Соглашения</w:t>
      </w:r>
      <w:r w:rsidR="00846F69">
        <w:rPr>
          <w:sz w:val="28"/>
          <w:szCs w:val="28"/>
        </w:rPr>
        <w:t xml:space="preserve"> (Договора)</w:t>
      </w:r>
      <w:r w:rsidRPr="00452888">
        <w:rPr>
          <w:sz w:val="28"/>
          <w:szCs w:val="28"/>
        </w:rPr>
        <w:t>.</w:t>
      </w:r>
    </w:p>
    <w:p w:rsidR="00FE6CD9" w:rsidRPr="00452888" w:rsidRDefault="00FE6CD9" w:rsidP="00436BC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3.</w:t>
      </w:r>
      <w:r w:rsidR="00485E1D" w:rsidRPr="00452888">
        <w:rPr>
          <w:sz w:val="28"/>
          <w:szCs w:val="28"/>
        </w:rPr>
        <w:t> </w:t>
      </w:r>
      <w:r w:rsidRPr="00452888">
        <w:rPr>
          <w:sz w:val="28"/>
          <w:szCs w:val="28"/>
        </w:rPr>
        <w:t>Условия Соглашения (Договора), не затронутые настоящим Дополнительным соглашением, остаются неизменными.</w:t>
      </w:r>
    </w:p>
    <w:p w:rsidR="00FE6CD9" w:rsidRPr="00452888" w:rsidRDefault="00FE6CD9" w:rsidP="00436BC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4.</w:t>
      </w:r>
      <w:r w:rsidR="00485E1D" w:rsidRPr="00452888">
        <w:rPr>
          <w:sz w:val="28"/>
          <w:szCs w:val="28"/>
        </w:rPr>
        <w:t> </w:t>
      </w:r>
      <w:r w:rsidRPr="00452888">
        <w:rPr>
          <w:sz w:val="28"/>
          <w:szCs w:val="28"/>
        </w:rPr>
        <w:t xml:space="preserve">Настоящее Дополнительное соглашение вступает в силу </w:t>
      </w:r>
      <w:proofErr w:type="gramStart"/>
      <w:r w:rsidRPr="00452888">
        <w:rPr>
          <w:sz w:val="28"/>
          <w:szCs w:val="28"/>
        </w:rPr>
        <w:t>с</w:t>
      </w:r>
      <w:proofErr w:type="gramEnd"/>
      <w:r w:rsidRPr="00452888">
        <w:rPr>
          <w:sz w:val="28"/>
          <w:szCs w:val="28"/>
        </w:rPr>
        <w:t xml:space="preserve"> ________.</w:t>
      </w:r>
    </w:p>
    <w:p w:rsidR="00FE6CD9" w:rsidRPr="00452888" w:rsidRDefault="00436BC6" w:rsidP="00436BC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</w:t>
      </w:r>
      <w:r w:rsidR="00FE6CD9" w:rsidRPr="00452888">
        <w:rPr>
          <w:sz w:val="28"/>
          <w:szCs w:val="28"/>
          <w:vertAlign w:val="superscript"/>
        </w:rPr>
        <w:t>(</w:t>
      </w:r>
      <w:proofErr w:type="gramStart"/>
      <w:r w:rsidR="00FE6CD9" w:rsidRPr="00452888">
        <w:rPr>
          <w:sz w:val="28"/>
          <w:szCs w:val="28"/>
          <w:vertAlign w:val="superscript"/>
        </w:rPr>
        <w:t>с даты</w:t>
      </w:r>
      <w:proofErr w:type="gramEnd"/>
      <w:r w:rsidR="00FE6CD9" w:rsidRPr="00452888">
        <w:rPr>
          <w:sz w:val="28"/>
          <w:szCs w:val="28"/>
          <w:vertAlign w:val="superscript"/>
        </w:rPr>
        <w:t xml:space="preserve"> его подписания Сторонами/конкретная дата)</w:t>
      </w:r>
    </w:p>
    <w:p w:rsidR="00E54572" w:rsidRPr="00452888" w:rsidRDefault="00FE6CD9" w:rsidP="00436BC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5.</w:t>
      </w:r>
      <w:r w:rsidR="00485E1D" w:rsidRPr="00452888">
        <w:rPr>
          <w:sz w:val="28"/>
          <w:szCs w:val="28"/>
        </w:rPr>
        <w:t> </w:t>
      </w:r>
      <w:r w:rsidRPr="00452888">
        <w:rPr>
          <w:sz w:val="28"/>
          <w:szCs w:val="28"/>
        </w:rPr>
        <w:t xml:space="preserve">Настоящее Дополнительное соглашение составлено в __ экземплярах, </w:t>
      </w:r>
    </w:p>
    <w:p w:rsidR="00E54572" w:rsidRPr="00452888" w:rsidRDefault="00CD65D9" w:rsidP="00436BC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E54572" w:rsidRPr="00452888">
        <w:rPr>
          <w:sz w:val="28"/>
          <w:szCs w:val="28"/>
          <w:vertAlign w:val="superscript"/>
        </w:rPr>
        <w:t>(количество)</w:t>
      </w:r>
    </w:p>
    <w:p w:rsidR="00FE6CD9" w:rsidRPr="00452888" w:rsidRDefault="00FE6CD9" w:rsidP="00436BC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52888">
        <w:rPr>
          <w:sz w:val="28"/>
          <w:szCs w:val="28"/>
        </w:rPr>
        <w:t>имеющих одинаковую юридическую силу, по</w:t>
      </w:r>
      <w:r w:rsidR="00E54572" w:rsidRPr="00452888">
        <w:rPr>
          <w:sz w:val="28"/>
          <w:szCs w:val="28"/>
        </w:rPr>
        <w:t xml:space="preserve"> одному для каждой из Сторон.</w:t>
      </w:r>
      <w:proofErr w:type="gramEnd"/>
    </w:p>
    <w:p w:rsidR="00FE6CD9" w:rsidRPr="00452888" w:rsidRDefault="00FE6CD9" w:rsidP="00436BC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6CD9" w:rsidRPr="00452888" w:rsidRDefault="00FE6CD9" w:rsidP="00436BC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6. ____________________</w:t>
      </w:r>
      <w:r w:rsidR="00846F69">
        <w:rPr>
          <w:sz w:val="28"/>
          <w:szCs w:val="28"/>
        </w:rPr>
        <w:t>.</w:t>
      </w:r>
      <w:r w:rsidRPr="00452888">
        <w:rPr>
          <w:rStyle w:val="af"/>
          <w:sz w:val="28"/>
          <w:szCs w:val="28"/>
        </w:rPr>
        <w:footnoteReference w:id="61"/>
      </w:r>
    </w:p>
    <w:p w:rsidR="00FE6CD9" w:rsidRPr="00452888" w:rsidRDefault="00FE6CD9" w:rsidP="00436BC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6CD9" w:rsidRPr="00452888" w:rsidRDefault="00FE6CD9" w:rsidP="00FE6CD9">
      <w:pPr>
        <w:pStyle w:val="format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52888">
        <w:rPr>
          <w:b/>
          <w:sz w:val="28"/>
          <w:szCs w:val="28"/>
        </w:rPr>
        <w:t>Подписи Сторон</w:t>
      </w:r>
    </w:p>
    <w:p w:rsidR="00FE6CD9" w:rsidRPr="00452888" w:rsidRDefault="00FE6CD9" w:rsidP="00FE6CD9">
      <w:pPr>
        <w:pStyle w:val="format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3"/>
        <w:gridCol w:w="3114"/>
        <w:gridCol w:w="3114"/>
      </w:tblGrid>
      <w:tr w:rsidR="0088637D" w:rsidRPr="00452888" w:rsidTr="00FE6CD9">
        <w:tc>
          <w:tcPr>
            <w:tcW w:w="3343" w:type="dxa"/>
          </w:tcPr>
          <w:p w:rsidR="00FE6CD9" w:rsidRPr="00452888" w:rsidRDefault="00FE6CD9" w:rsidP="00FE6CD9">
            <w:pPr>
              <w:pStyle w:val="format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52888">
              <w:rPr>
                <w:rFonts w:ascii="Times New Roman" w:hAnsi="Times New Roman"/>
                <w:sz w:val="28"/>
                <w:szCs w:val="28"/>
              </w:rPr>
              <w:t>Главный распорядитель:</w:t>
            </w:r>
          </w:p>
          <w:p w:rsidR="00FE6CD9" w:rsidRPr="00452888" w:rsidRDefault="00FE6CD9" w:rsidP="00FE6CD9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FE6CD9" w:rsidRPr="00452888" w:rsidRDefault="00FE6CD9" w:rsidP="00FE6CD9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88">
              <w:rPr>
                <w:rFonts w:ascii="Times New Roman" w:hAnsi="Times New Roman"/>
                <w:sz w:val="28"/>
                <w:szCs w:val="28"/>
              </w:rPr>
              <w:t>Получатель субсидии:</w:t>
            </w:r>
          </w:p>
        </w:tc>
        <w:tc>
          <w:tcPr>
            <w:tcW w:w="3114" w:type="dxa"/>
          </w:tcPr>
          <w:p w:rsidR="00FE6CD9" w:rsidRPr="00452888" w:rsidRDefault="00FE6CD9" w:rsidP="00FE6CD9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88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452888">
              <w:rPr>
                <w:rStyle w:val="af"/>
                <w:rFonts w:ascii="Times New Roman" w:hAnsi="Times New Roman"/>
                <w:sz w:val="28"/>
                <w:szCs w:val="28"/>
              </w:rPr>
              <w:footnoteReference w:id="62"/>
            </w:r>
            <w:r w:rsidRPr="00452888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</w:tr>
      <w:tr w:rsidR="00FE6CD9" w:rsidRPr="00452888" w:rsidTr="00FE6CD9">
        <w:tc>
          <w:tcPr>
            <w:tcW w:w="3343" w:type="dxa"/>
          </w:tcPr>
          <w:p w:rsidR="00FE6CD9" w:rsidRPr="00452888" w:rsidRDefault="00FE6CD9" w:rsidP="00FE6CD9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88">
              <w:rPr>
                <w:rFonts w:ascii="Times New Roman" w:hAnsi="Times New Roman"/>
                <w:sz w:val="28"/>
                <w:szCs w:val="28"/>
              </w:rPr>
              <w:t>_______________(_____)</w:t>
            </w:r>
          </w:p>
        </w:tc>
        <w:tc>
          <w:tcPr>
            <w:tcW w:w="3114" w:type="dxa"/>
          </w:tcPr>
          <w:p w:rsidR="00FE6CD9" w:rsidRPr="00452888" w:rsidRDefault="00FE6CD9" w:rsidP="00FE6CD9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88">
              <w:rPr>
                <w:rFonts w:ascii="Times New Roman" w:hAnsi="Times New Roman"/>
                <w:sz w:val="28"/>
                <w:szCs w:val="28"/>
              </w:rPr>
              <w:t>____________(_____)</w:t>
            </w:r>
          </w:p>
        </w:tc>
        <w:tc>
          <w:tcPr>
            <w:tcW w:w="3114" w:type="dxa"/>
          </w:tcPr>
          <w:p w:rsidR="00FE6CD9" w:rsidRPr="00452888" w:rsidRDefault="00FE6CD9" w:rsidP="00FE6CD9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88">
              <w:rPr>
                <w:rFonts w:ascii="Times New Roman" w:hAnsi="Times New Roman"/>
                <w:sz w:val="28"/>
                <w:szCs w:val="28"/>
              </w:rPr>
              <w:t>______________(_____)</w:t>
            </w:r>
          </w:p>
        </w:tc>
      </w:tr>
    </w:tbl>
    <w:p w:rsidR="008737A9" w:rsidRDefault="008737A9" w:rsidP="008065CA">
      <w:pPr>
        <w:pStyle w:val="5"/>
        <w:ind w:left="5528"/>
        <w:jc w:val="right"/>
        <w:rPr>
          <w:sz w:val="28"/>
          <w:szCs w:val="28"/>
        </w:rPr>
      </w:pPr>
    </w:p>
    <w:p w:rsidR="00926047" w:rsidRDefault="00926047" w:rsidP="008065CA">
      <w:pPr>
        <w:pStyle w:val="5"/>
        <w:ind w:left="5528"/>
        <w:jc w:val="right"/>
        <w:rPr>
          <w:sz w:val="28"/>
          <w:szCs w:val="28"/>
        </w:rPr>
      </w:pPr>
    </w:p>
    <w:p w:rsidR="008065CA" w:rsidRPr="00995E79" w:rsidRDefault="008065CA" w:rsidP="008065CA">
      <w:pPr>
        <w:pStyle w:val="5"/>
        <w:ind w:left="5528"/>
        <w:jc w:val="right"/>
        <w:rPr>
          <w:sz w:val="28"/>
          <w:szCs w:val="28"/>
        </w:rPr>
      </w:pPr>
      <w:r w:rsidRPr="00995E79">
        <w:rPr>
          <w:sz w:val="28"/>
          <w:szCs w:val="28"/>
        </w:rPr>
        <w:t>У</w:t>
      </w:r>
      <w:r>
        <w:rPr>
          <w:sz w:val="28"/>
          <w:szCs w:val="28"/>
        </w:rPr>
        <w:t>тверждено</w:t>
      </w:r>
    </w:p>
    <w:p w:rsidR="008065CA" w:rsidRPr="00995E79" w:rsidRDefault="00A67837" w:rsidP="008065CA">
      <w:pPr>
        <w:pStyle w:val="5"/>
        <w:ind w:left="5529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8065CA" w:rsidRPr="00995E79">
        <w:rPr>
          <w:sz w:val="26"/>
          <w:szCs w:val="26"/>
        </w:rPr>
        <w:t>риказом Финансового управления администрации муниципального района «Сосногорск»</w:t>
      </w:r>
    </w:p>
    <w:p w:rsidR="008065CA" w:rsidRDefault="008065CA" w:rsidP="008065CA">
      <w:pPr>
        <w:pStyle w:val="5"/>
        <w:ind w:left="5529" w:hanging="426"/>
        <w:jc w:val="right"/>
        <w:rPr>
          <w:sz w:val="26"/>
          <w:szCs w:val="26"/>
        </w:rPr>
      </w:pPr>
      <w:r w:rsidRPr="00122E4E">
        <w:rPr>
          <w:sz w:val="26"/>
          <w:szCs w:val="26"/>
        </w:rPr>
        <w:t xml:space="preserve">от </w:t>
      </w:r>
      <w:r>
        <w:rPr>
          <w:sz w:val="26"/>
          <w:szCs w:val="26"/>
        </w:rPr>
        <w:t>«___» _________2021</w:t>
      </w:r>
      <w:r w:rsidRPr="00122E4E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___ </w:t>
      </w:r>
    </w:p>
    <w:p w:rsidR="008065CA" w:rsidRPr="008065CA" w:rsidRDefault="008065CA" w:rsidP="008065CA">
      <w:pPr>
        <w:jc w:val="right"/>
        <w:rPr>
          <w:rFonts w:eastAsia="Times New Roman"/>
          <w:sz w:val="26"/>
          <w:szCs w:val="26"/>
          <w:lang w:eastAsia="ru-RU"/>
        </w:rPr>
      </w:pPr>
      <w:r w:rsidRPr="008065CA">
        <w:rPr>
          <w:rFonts w:eastAsia="Times New Roman"/>
          <w:sz w:val="26"/>
          <w:szCs w:val="26"/>
          <w:lang w:eastAsia="ru-RU"/>
        </w:rPr>
        <w:t>(</w:t>
      </w:r>
      <w:r w:rsidR="00940AB5">
        <w:rPr>
          <w:rFonts w:eastAsia="Times New Roman"/>
          <w:sz w:val="26"/>
          <w:szCs w:val="26"/>
          <w:lang w:eastAsia="ru-RU"/>
        </w:rPr>
        <w:t>п</w:t>
      </w:r>
      <w:r w:rsidRPr="008065CA">
        <w:rPr>
          <w:rFonts w:eastAsia="Times New Roman"/>
          <w:sz w:val="26"/>
          <w:szCs w:val="26"/>
          <w:lang w:eastAsia="ru-RU"/>
        </w:rPr>
        <w:t xml:space="preserve">риложение </w:t>
      </w:r>
      <w:r>
        <w:rPr>
          <w:rFonts w:eastAsia="Times New Roman"/>
          <w:sz w:val="26"/>
          <w:szCs w:val="26"/>
          <w:lang w:eastAsia="ru-RU"/>
        </w:rPr>
        <w:t>3</w:t>
      </w:r>
      <w:r w:rsidRPr="008065CA">
        <w:rPr>
          <w:rFonts w:eastAsia="Times New Roman"/>
          <w:sz w:val="26"/>
          <w:szCs w:val="26"/>
          <w:lang w:eastAsia="ru-RU"/>
        </w:rPr>
        <w:t>)</w:t>
      </w:r>
    </w:p>
    <w:p w:rsidR="007D685A" w:rsidRPr="00452888" w:rsidRDefault="007D685A" w:rsidP="007D68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685A" w:rsidRPr="00452888" w:rsidRDefault="007D685A" w:rsidP="007D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Типовая форма дополнительного соглашения о расторжении соглашения </w:t>
      </w:r>
    </w:p>
    <w:p w:rsidR="00CD65D9" w:rsidRDefault="007D685A" w:rsidP="007D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2888">
        <w:rPr>
          <w:rFonts w:ascii="Times New Roman" w:hAnsi="Times New Roman" w:cs="Times New Roman"/>
          <w:sz w:val="28"/>
          <w:szCs w:val="28"/>
        </w:rPr>
        <w:t>(договора)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63"/>
      </w:r>
      <w:r w:rsidRPr="00452888">
        <w:rPr>
          <w:rFonts w:ascii="Times New Roman" w:hAnsi="Times New Roman" w:cs="Times New Roman"/>
          <w:sz w:val="28"/>
          <w:szCs w:val="28"/>
        </w:rPr>
        <w:t xml:space="preserve"> о предоставлении из бюджета </w:t>
      </w:r>
      <w:r w:rsidR="00CD65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образования муниципального района </w:t>
      </w:r>
      <w:r w:rsidRPr="00452888">
        <w:rPr>
          <w:rFonts w:ascii="Times New Roman" w:hAnsi="Times New Roman" w:cs="Times New Roman"/>
          <w:sz w:val="28"/>
          <w:szCs w:val="28"/>
        </w:rPr>
        <w:t>"</w:t>
      </w:r>
      <w:r w:rsidR="00CD65D9">
        <w:rPr>
          <w:rFonts w:ascii="Times New Roman" w:hAnsi="Times New Roman" w:cs="Times New Roman"/>
          <w:sz w:val="28"/>
          <w:szCs w:val="28"/>
        </w:rPr>
        <w:t>Сосногорск</w:t>
      </w:r>
      <w:r w:rsidRPr="00452888">
        <w:rPr>
          <w:rFonts w:ascii="Times New Roman" w:hAnsi="Times New Roman" w:cs="Times New Roman"/>
          <w:sz w:val="28"/>
          <w:szCs w:val="28"/>
        </w:rPr>
        <w:t>" субсидии юридическому лицу (за исключением муниципального</w:t>
      </w:r>
      <w:r w:rsidR="00CD65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D685A" w:rsidRPr="00452888" w:rsidRDefault="00CD65D9" w:rsidP="007D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685A" w:rsidRPr="00452888">
        <w:rPr>
          <w:rFonts w:ascii="Times New Roman" w:hAnsi="Times New Roman" w:cs="Times New Roman"/>
          <w:sz w:val="28"/>
          <w:szCs w:val="28"/>
        </w:rPr>
        <w:t xml:space="preserve">чреждения), индивидуальному предпринимателю, а также физическому лицу – производителю товаров, работ, услуг на финансовое обеспечение затрат в связи производством (реализацией) товаров, выполнением работ, оказанием услуг </w:t>
      </w:r>
    </w:p>
    <w:p w:rsidR="007D685A" w:rsidRPr="00452888" w:rsidRDefault="007D685A" w:rsidP="007D68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685A" w:rsidRPr="00452888" w:rsidRDefault="007D685A" w:rsidP="007D685A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г. </w:t>
      </w:r>
      <w:r w:rsidR="00CD65D9">
        <w:rPr>
          <w:rFonts w:ascii="Times New Roman" w:hAnsi="Times New Roman" w:cs="Times New Roman"/>
          <w:sz w:val="28"/>
          <w:szCs w:val="28"/>
        </w:rPr>
        <w:t>Сосногорск</w:t>
      </w:r>
    </w:p>
    <w:p w:rsidR="007D685A" w:rsidRPr="00452888" w:rsidRDefault="007D685A" w:rsidP="007D685A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85E1D" w:rsidRPr="00452888" w:rsidTr="00AF780B">
        <w:tc>
          <w:tcPr>
            <w:tcW w:w="4785" w:type="dxa"/>
          </w:tcPr>
          <w:p w:rsidR="00485E1D" w:rsidRPr="00452888" w:rsidRDefault="00485E1D" w:rsidP="00AF780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2888">
              <w:rPr>
                <w:rFonts w:ascii="Times New Roman" w:hAnsi="Times New Roman" w:cs="Times New Roman"/>
                <w:sz w:val="28"/>
                <w:szCs w:val="28"/>
              </w:rPr>
              <w:t>"_____" _________ 20__ г.</w:t>
            </w:r>
          </w:p>
        </w:tc>
        <w:tc>
          <w:tcPr>
            <w:tcW w:w="4785" w:type="dxa"/>
          </w:tcPr>
          <w:p w:rsidR="00485E1D" w:rsidRPr="00452888" w:rsidRDefault="00485E1D" w:rsidP="00AF780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2888"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</w:tc>
      </w:tr>
      <w:tr w:rsidR="00485E1D" w:rsidRPr="00452888" w:rsidTr="00AF780B">
        <w:trPr>
          <w:trHeight w:val="64"/>
        </w:trPr>
        <w:tc>
          <w:tcPr>
            <w:tcW w:w="4785" w:type="dxa"/>
          </w:tcPr>
          <w:p w:rsidR="00485E1D" w:rsidRPr="00452888" w:rsidRDefault="00485E1D" w:rsidP="00AF780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528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 заключения)</w:t>
            </w:r>
          </w:p>
        </w:tc>
        <w:tc>
          <w:tcPr>
            <w:tcW w:w="4785" w:type="dxa"/>
          </w:tcPr>
          <w:p w:rsidR="00485E1D" w:rsidRPr="00452888" w:rsidRDefault="00485E1D" w:rsidP="00AF780B">
            <w:pPr>
              <w:pStyle w:val="ConsPlusNonforma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28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(номер)</w:t>
            </w:r>
          </w:p>
        </w:tc>
      </w:tr>
    </w:tbl>
    <w:p w:rsidR="00CB540C" w:rsidRPr="00452888" w:rsidRDefault="00CB540C" w:rsidP="009E6BB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_____________________________________________________________, </w:t>
      </w:r>
    </w:p>
    <w:p w:rsidR="00CB540C" w:rsidRPr="00452888" w:rsidRDefault="00CB540C" w:rsidP="00CB54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 местного самоуправления или организации, осуществляющей функции главного распорядителя бюджетных средств, до которог</w:t>
      </w:r>
      <w:proofErr w:type="gramStart"/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о(</w:t>
      </w:r>
      <w:proofErr w:type="gramEnd"/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-ой)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субсидии)</w:t>
      </w:r>
    </w:p>
    <w:p w:rsidR="00CB540C" w:rsidRPr="00452888" w:rsidRDefault="00CB540C" w:rsidP="00CB5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888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в дальнейшем "Главный распорядитель", в лице _______________</w:t>
      </w:r>
    </w:p>
    <w:p w:rsidR="00CB540C" w:rsidRPr="00452888" w:rsidRDefault="00CB540C" w:rsidP="00CB5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B540C" w:rsidRPr="00452888" w:rsidRDefault="00CB540C" w:rsidP="00CB540C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должности, фамилия, имя, отчество (при наличии))</w:t>
      </w:r>
    </w:p>
    <w:p w:rsidR="00CB540C" w:rsidRPr="00452888" w:rsidRDefault="00CB540C" w:rsidP="00CB5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88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CB540C" w:rsidRPr="00452888" w:rsidRDefault="00CB540C" w:rsidP="00CB540C">
      <w:pPr>
        <w:pStyle w:val="ConsPlusNonformat"/>
        <w:ind w:firstLine="297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(реквизиты учредительного документа)</w:t>
      </w:r>
    </w:p>
    <w:p w:rsidR="00CB540C" w:rsidRPr="00452888" w:rsidRDefault="00CB540C" w:rsidP="00CB5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_________________________________________________,</w:t>
      </w:r>
    </w:p>
    <w:p w:rsidR="00CB540C" w:rsidRPr="00452888" w:rsidRDefault="00CB540C" w:rsidP="00CB54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фамилия, имя отчество (при наличии) индивидуального предпринимателя или физического лица – производителя товаров, работ, услуг)</w:t>
      </w:r>
    </w:p>
    <w:p w:rsidR="00CB540C" w:rsidRPr="00452888" w:rsidRDefault="00CB540C" w:rsidP="00CB5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"Получатель субсидии", в лице _________________</w:t>
      </w:r>
    </w:p>
    <w:p w:rsidR="00CB540C" w:rsidRPr="00452888" w:rsidRDefault="00CB540C" w:rsidP="00CB5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_________________________________________, 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CB540C" w:rsidRPr="00452888" w:rsidRDefault="00CB540C" w:rsidP="00CB540C">
      <w:pPr>
        <w:autoSpaceDE w:val="0"/>
        <w:autoSpaceDN w:val="0"/>
        <w:adjustRightInd w:val="0"/>
        <w:ind w:right="3542"/>
        <w:rPr>
          <w:sz w:val="28"/>
          <w:szCs w:val="28"/>
          <w:vertAlign w:val="superscript"/>
        </w:rPr>
      </w:pPr>
      <w:proofErr w:type="gramStart"/>
      <w:r w:rsidRPr="00452888">
        <w:rPr>
          <w:sz w:val="28"/>
          <w:szCs w:val="28"/>
          <w:vertAlign w:val="superscript"/>
        </w:rPr>
        <w:t xml:space="preserve">(наименование должности, фамилия, имя, отчество (при наличии) лица, </w:t>
      </w:r>
      <w:proofErr w:type="gramEnd"/>
    </w:p>
    <w:p w:rsidR="00CB540C" w:rsidRPr="00452888" w:rsidRDefault="00CB540C" w:rsidP="00CB540C">
      <w:pPr>
        <w:autoSpaceDE w:val="0"/>
        <w:autoSpaceDN w:val="0"/>
        <w:adjustRightInd w:val="0"/>
        <w:ind w:right="3542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>представляющего Получателя субсидии, или уполномоченного им лица)</w:t>
      </w:r>
      <w:r w:rsidRPr="00452888">
        <w:rPr>
          <w:rStyle w:val="af"/>
          <w:sz w:val="28"/>
          <w:szCs w:val="28"/>
        </w:rPr>
        <w:footnoteReference w:id="64"/>
      </w:r>
    </w:p>
    <w:p w:rsidR="00CB540C" w:rsidRPr="00452888" w:rsidRDefault="00CB540C" w:rsidP="00CB5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_________________________________________________, с другой стороны,</w:t>
      </w:r>
    </w:p>
    <w:p w:rsidR="00CB540C" w:rsidRPr="00452888" w:rsidRDefault="00CB540C" w:rsidP="00CB540C">
      <w:pPr>
        <w:pStyle w:val="ConsPlusNonformat"/>
        <w:ind w:right="354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(реквизиты учредительного документа, свидетельства о государственной 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регистрации индивидуального предпринимателя, доверенности)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65"/>
      </w:r>
    </w:p>
    <w:p w:rsidR="0080320C" w:rsidRDefault="0080320C" w:rsidP="00CB54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40C" w:rsidRPr="00452888" w:rsidRDefault="00CB540C" w:rsidP="00CB540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52888">
        <w:rPr>
          <w:sz w:val="28"/>
          <w:szCs w:val="28"/>
        </w:rPr>
        <w:t>а также _________________________________________________,</w:t>
      </w:r>
      <w:r w:rsidRPr="00452888">
        <w:rPr>
          <w:rFonts w:eastAsiaTheme="minorEastAsia"/>
          <w:sz w:val="28"/>
          <w:szCs w:val="28"/>
          <w:lang w:eastAsia="ru-RU"/>
        </w:rPr>
        <w:t xml:space="preserve"> именуемое</w:t>
      </w:r>
      <w:proofErr w:type="gramEnd"/>
    </w:p>
    <w:p w:rsidR="00CB540C" w:rsidRPr="00452888" w:rsidRDefault="00CB540C" w:rsidP="00CB54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(наименование иного лица в случае, если такое требование предусмотрено Порядком)</w:t>
      </w:r>
    </w:p>
    <w:p w:rsidR="00CB540C" w:rsidRPr="00452888" w:rsidRDefault="00CB540C" w:rsidP="00CB540C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452888">
        <w:rPr>
          <w:rFonts w:eastAsiaTheme="minorEastAsia"/>
          <w:sz w:val="28"/>
          <w:szCs w:val="28"/>
          <w:lang w:eastAsia="ru-RU"/>
        </w:rPr>
        <w:t>в дальнейшем "Организация", в лице __________________________________,</w:t>
      </w:r>
    </w:p>
    <w:p w:rsidR="00CB540C" w:rsidRPr="00452888" w:rsidRDefault="00CB540C" w:rsidP="00CB540C">
      <w:pPr>
        <w:tabs>
          <w:tab w:val="left" w:pos="9354"/>
        </w:tabs>
        <w:autoSpaceDE w:val="0"/>
        <w:autoSpaceDN w:val="0"/>
        <w:adjustRightInd w:val="0"/>
        <w:ind w:right="-2" w:firstLine="4536"/>
        <w:rPr>
          <w:sz w:val="28"/>
          <w:szCs w:val="28"/>
          <w:vertAlign w:val="superscript"/>
        </w:rPr>
      </w:pPr>
      <w:proofErr w:type="gramStart"/>
      <w:r w:rsidRPr="00452888">
        <w:rPr>
          <w:sz w:val="28"/>
          <w:szCs w:val="28"/>
          <w:vertAlign w:val="superscript"/>
        </w:rPr>
        <w:t xml:space="preserve">(наименование должности, фамилия, имя, отчество </w:t>
      </w:r>
      <w:proofErr w:type="gramEnd"/>
    </w:p>
    <w:p w:rsidR="00CB540C" w:rsidRPr="00452888" w:rsidRDefault="00CB540C" w:rsidP="00CB540C">
      <w:pPr>
        <w:tabs>
          <w:tab w:val="left" w:pos="9354"/>
        </w:tabs>
        <w:autoSpaceDE w:val="0"/>
        <w:autoSpaceDN w:val="0"/>
        <w:adjustRightInd w:val="0"/>
        <w:ind w:right="-2" w:firstLine="4536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 xml:space="preserve">(при наличии) лица, представляющего Организацию, или </w:t>
      </w:r>
    </w:p>
    <w:p w:rsidR="00CB540C" w:rsidRPr="00452888" w:rsidRDefault="00CB540C" w:rsidP="00CB540C">
      <w:pPr>
        <w:tabs>
          <w:tab w:val="left" w:pos="9354"/>
        </w:tabs>
        <w:autoSpaceDE w:val="0"/>
        <w:autoSpaceDN w:val="0"/>
        <w:adjustRightInd w:val="0"/>
        <w:ind w:right="-2" w:firstLine="4536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>уполномоченного им лица)</w:t>
      </w:r>
    </w:p>
    <w:p w:rsidR="00CB540C" w:rsidRPr="00452888" w:rsidRDefault="00CB540C" w:rsidP="00CB540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52888">
        <w:rPr>
          <w:sz w:val="28"/>
          <w:szCs w:val="28"/>
        </w:rPr>
        <w:t>действующего</w:t>
      </w:r>
      <w:proofErr w:type="gramEnd"/>
      <w:r w:rsidRPr="00452888">
        <w:rPr>
          <w:sz w:val="28"/>
          <w:szCs w:val="28"/>
        </w:rPr>
        <w:t xml:space="preserve"> на основании _________________________________________,</w:t>
      </w:r>
    </w:p>
    <w:p w:rsidR="00CB540C" w:rsidRPr="00452888" w:rsidRDefault="00CB540C" w:rsidP="00CB540C">
      <w:pPr>
        <w:pStyle w:val="ConsPlusNonformat"/>
        <w:ind w:left="3544" w:right="-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(реквизиты учредительного документа, свидетельства о государственной регистрации индивидуального предпринимателя, доверенности)</w:t>
      </w:r>
    </w:p>
    <w:p w:rsidR="007D685A" w:rsidRPr="00452888" w:rsidRDefault="00CB540C" w:rsidP="00CB54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с третьей стороны</w:t>
      </w:r>
      <w:r w:rsidRPr="00452888">
        <w:rPr>
          <w:rStyle w:val="af"/>
          <w:sz w:val="28"/>
          <w:szCs w:val="28"/>
        </w:rPr>
        <w:footnoteReference w:id="66"/>
      </w:r>
      <w:r w:rsidRPr="00452888">
        <w:rPr>
          <w:sz w:val="28"/>
          <w:szCs w:val="28"/>
        </w:rPr>
        <w:t xml:space="preserve">, совместно именуемые "Стороны", </w:t>
      </w:r>
      <w:r w:rsidR="007D685A" w:rsidRPr="00452888">
        <w:rPr>
          <w:sz w:val="28"/>
          <w:szCs w:val="28"/>
        </w:rPr>
        <w:t xml:space="preserve">заключили настоящее дополнительное соглашение о расторжении соглашения (договора) ____________________________________№ ____ от "____" _________ 20__ г. </w:t>
      </w:r>
    </w:p>
    <w:p w:rsidR="007D685A" w:rsidRPr="00452888" w:rsidRDefault="007D685A" w:rsidP="007D685A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 xml:space="preserve">                            </w:t>
      </w:r>
      <w:proofErr w:type="gramStart"/>
      <w:r w:rsidRPr="00452888">
        <w:rPr>
          <w:sz w:val="28"/>
          <w:szCs w:val="28"/>
          <w:vertAlign w:val="superscript"/>
        </w:rPr>
        <w:t xml:space="preserve">(наименование соглашения (договора)                </w:t>
      </w:r>
      <w:r w:rsidR="00FD469E">
        <w:rPr>
          <w:sz w:val="28"/>
          <w:szCs w:val="28"/>
          <w:vertAlign w:val="superscript"/>
        </w:rPr>
        <w:t xml:space="preserve">       </w:t>
      </w:r>
      <w:r w:rsidRPr="00452888">
        <w:rPr>
          <w:sz w:val="28"/>
          <w:szCs w:val="28"/>
          <w:vertAlign w:val="superscript"/>
        </w:rPr>
        <w:t xml:space="preserve">  (номер)         </w:t>
      </w:r>
      <w:r w:rsidR="00330452">
        <w:rPr>
          <w:sz w:val="28"/>
          <w:szCs w:val="28"/>
          <w:vertAlign w:val="superscript"/>
        </w:rPr>
        <w:t xml:space="preserve">                     </w:t>
      </w:r>
      <w:r w:rsidRPr="00452888">
        <w:rPr>
          <w:sz w:val="28"/>
          <w:szCs w:val="28"/>
          <w:vertAlign w:val="superscript"/>
        </w:rPr>
        <w:t xml:space="preserve">       (дата)</w:t>
      </w:r>
      <w:proofErr w:type="gramEnd"/>
    </w:p>
    <w:p w:rsidR="007D685A" w:rsidRPr="00452888" w:rsidRDefault="007D685A" w:rsidP="007D685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(далее – Соглашение о расторжении, Соглашение (Договор) соответственно) о нижеследующем.</w:t>
      </w:r>
    </w:p>
    <w:p w:rsidR="005B1144" w:rsidRPr="00452888" w:rsidRDefault="005B1144" w:rsidP="009E6B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1.</w:t>
      </w:r>
      <w:r w:rsidR="00485E1D" w:rsidRPr="00452888">
        <w:rPr>
          <w:sz w:val="28"/>
          <w:szCs w:val="28"/>
        </w:rPr>
        <w:t> </w:t>
      </w:r>
      <w:r w:rsidRPr="00452888">
        <w:rPr>
          <w:sz w:val="28"/>
          <w:szCs w:val="28"/>
        </w:rPr>
        <w:t>Стороны, руководствуясь ________</w:t>
      </w:r>
      <w:r w:rsidRPr="00452888">
        <w:rPr>
          <w:rStyle w:val="af"/>
          <w:sz w:val="28"/>
          <w:szCs w:val="28"/>
        </w:rPr>
        <w:footnoteReference w:id="67"/>
      </w:r>
      <w:r w:rsidRPr="00452888">
        <w:rPr>
          <w:sz w:val="28"/>
          <w:szCs w:val="28"/>
        </w:rPr>
        <w:t xml:space="preserve"> Соглашения (Договора) пришли к взаимному соглашению о его расторжении.</w:t>
      </w:r>
    </w:p>
    <w:p w:rsidR="005B1144" w:rsidRPr="00452888" w:rsidRDefault="005B1144" w:rsidP="009E6B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2.</w:t>
      </w:r>
      <w:r w:rsidR="00485E1D" w:rsidRPr="00452888">
        <w:rPr>
          <w:sz w:val="28"/>
          <w:szCs w:val="28"/>
        </w:rPr>
        <w:t> </w:t>
      </w:r>
      <w:r w:rsidRPr="00452888">
        <w:rPr>
          <w:sz w:val="28"/>
          <w:szCs w:val="28"/>
        </w:rPr>
        <w:t>Состояние расчетов на дату расторжения Соглашения (Договора):</w:t>
      </w:r>
      <w:bookmarkStart w:id="9" w:name="Par112"/>
      <w:bookmarkEnd w:id="9"/>
    </w:p>
    <w:p w:rsidR="005B1144" w:rsidRPr="00452888" w:rsidRDefault="005B1144" w:rsidP="009E6B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2.1.</w:t>
      </w:r>
      <w:r w:rsidR="00485E1D" w:rsidRPr="00452888">
        <w:rPr>
          <w:sz w:val="28"/>
          <w:szCs w:val="28"/>
        </w:rPr>
        <w:t> </w:t>
      </w:r>
      <w:r w:rsidRPr="00452888">
        <w:rPr>
          <w:sz w:val="28"/>
          <w:szCs w:val="28"/>
        </w:rPr>
        <w:t>бюджетное обязательство Главным распорядителем исполнено в размере</w:t>
      </w:r>
      <w:proofErr w:type="gramStart"/>
      <w:r w:rsidRPr="00452888">
        <w:rPr>
          <w:sz w:val="28"/>
          <w:szCs w:val="28"/>
        </w:rPr>
        <w:t xml:space="preserve"> _______________ (_______________) </w:t>
      </w:r>
      <w:proofErr w:type="gramEnd"/>
      <w:r w:rsidRPr="00452888">
        <w:rPr>
          <w:sz w:val="28"/>
          <w:szCs w:val="28"/>
        </w:rPr>
        <w:t>рублей _</w:t>
      </w:r>
      <w:r w:rsidR="00CB540C" w:rsidRPr="00452888">
        <w:rPr>
          <w:sz w:val="28"/>
          <w:szCs w:val="28"/>
        </w:rPr>
        <w:t>___</w:t>
      </w:r>
      <w:r w:rsidRPr="00452888">
        <w:rPr>
          <w:sz w:val="28"/>
          <w:szCs w:val="28"/>
        </w:rPr>
        <w:t xml:space="preserve">_ копеек по кодам </w:t>
      </w:r>
    </w:p>
    <w:p w:rsidR="005B1144" w:rsidRPr="00452888" w:rsidRDefault="005B1144" w:rsidP="005B1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888">
        <w:rPr>
          <w:sz w:val="28"/>
          <w:szCs w:val="28"/>
          <w:vertAlign w:val="superscript"/>
        </w:rPr>
        <w:t xml:space="preserve">                 (сумма цифрами)                (сумма прописью)                  (сумма цифрами)            </w:t>
      </w:r>
    </w:p>
    <w:p w:rsidR="005B1144" w:rsidRPr="00452888" w:rsidRDefault="005B1144" w:rsidP="005B11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бюджетной классификации __________________</w:t>
      </w:r>
      <w:r w:rsidRPr="00452888">
        <w:rPr>
          <w:rStyle w:val="af"/>
          <w:sz w:val="28"/>
          <w:szCs w:val="28"/>
        </w:rPr>
        <w:footnoteReference w:id="68"/>
      </w:r>
      <w:r w:rsidRPr="00452888">
        <w:rPr>
          <w:sz w:val="28"/>
          <w:szCs w:val="28"/>
        </w:rPr>
        <w:t>;</w:t>
      </w:r>
    </w:p>
    <w:p w:rsidR="005B1144" w:rsidRPr="00452888" w:rsidRDefault="005B1144" w:rsidP="009E6B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2.2.</w:t>
      </w:r>
      <w:r w:rsidR="00485E1D" w:rsidRPr="00452888">
        <w:rPr>
          <w:sz w:val="28"/>
          <w:szCs w:val="28"/>
        </w:rPr>
        <w:t> </w:t>
      </w:r>
      <w:r w:rsidRPr="00452888">
        <w:rPr>
          <w:sz w:val="28"/>
          <w:szCs w:val="28"/>
        </w:rPr>
        <w:t xml:space="preserve">обязательства Получателя субсидии исполнены в размере_______ </w:t>
      </w:r>
    </w:p>
    <w:p w:rsidR="005B1144" w:rsidRPr="00452888" w:rsidRDefault="005B1144" w:rsidP="005B114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52888">
        <w:rPr>
          <w:sz w:val="28"/>
          <w:szCs w:val="28"/>
          <w:vertAlign w:val="superscript"/>
        </w:rPr>
        <w:t xml:space="preserve">   (сумма цифрами)                           </w:t>
      </w:r>
    </w:p>
    <w:p w:rsidR="005B1144" w:rsidRPr="00452888" w:rsidRDefault="005B1144" w:rsidP="00977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(_________</w:t>
      </w:r>
      <w:r w:rsidR="0080320C">
        <w:rPr>
          <w:sz w:val="28"/>
          <w:szCs w:val="28"/>
        </w:rPr>
        <w:t>____________) рублей ___ копеек;</w:t>
      </w:r>
    </w:p>
    <w:p w:rsidR="005B1144" w:rsidRPr="00452888" w:rsidRDefault="005B1144" w:rsidP="005B1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888">
        <w:rPr>
          <w:sz w:val="28"/>
          <w:szCs w:val="28"/>
          <w:vertAlign w:val="superscript"/>
        </w:rPr>
        <w:t xml:space="preserve">(сумма прописью)                </w:t>
      </w:r>
      <w:r w:rsidR="0080320C">
        <w:rPr>
          <w:sz w:val="28"/>
          <w:szCs w:val="28"/>
          <w:vertAlign w:val="superscript"/>
        </w:rPr>
        <w:t xml:space="preserve">           </w:t>
      </w:r>
      <w:r w:rsidRPr="00452888">
        <w:rPr>
          <w:sz w:val="28"/>
          <w:szCs w:val="28"/>
          <w:vertAlign w:val="superscript"/>
        </w:rPr>
        <w:t xml:space="preserve">  (сумма цифрами)            </w:t>
      </w:r>
    </w:p>
    <w:p w:rsidR="005B1144" w:rsidRPr="00452888" w:rsidRDefault="005B1144" w:rsidP="009E6B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2.3.</w:t>
      </w:r>
      <w:r w:rsidR="00485E1D" w:rsidRPr="00452888">
        <w:rPr>
          <w:sz w:val="28"/>
          <w:szCs w:val="28"/>
        </w:rPr>
        <w:t> </w:t>
      </w:r>
      <w:r w:rsidRPr="00452888">
        <w:rPr>
          <w:sz w:val="28"/>
          <w:szCs w:val="28"/>
        </w:rPr>
        <w:t>Главный распорядитель в течение _______</w:t>
      </w:r>
      <w:r w:rsidR="0080320C">
        <w:rPr>
          <w:sz w:val="28"/>
          <w:szCs w:val="28"/>
        </w:rPr>
        <w:t>_</w:t>
      </w:r>
      <w:r w:rsidRPr="00452888">
        <w:rPr>
          <w:sz w:val="28"/>
          <w:szCs w:val="28"/>
        </w:rPr>
        <w:t xml:space="preserve"> дней со дня заключения </w:t>
      </w:r>
    </w:p>
    <w:p w:rsidR="005B1144" w:rsidRPr="00452888" w:rsidRDefault="005B1144" w:rsidP="00330452">
      <w:pPr>
        <w:autoSpaceDE w:val="0"/>
        <w:autoSpaceDN w:val="0"/>
        <w:adjustRightInd w:val="0"/>
        <w:ind w:firstLine="4678"/>
        <w:jc w:val="both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 xml:space="preserve">          </w:t>
      </w:r>
      <w:r w:rsidR="00330452">
        <w:rPr>
          <w:sz w:val="28"/>
          <w:szCs w:val="28"/>
          <w:vertAlign w:val="superscript"/>
        </w:rPr>
        <w:t xml:space="preserve">  </w:t>
      </w:r>
      <w:r w:rsidRPr="00452888">
        <w:rPr>
          <w:sz w:val="28"/>
          <w:szCs w:val="28"/>
          <w:vertAlign w:val="superscript"/>
        </w:rPr>
        <w:t xml:space="preserve"> (</w:t>
      </w:r>
      <w:r w:rsidR="006A75B5">
        <w:rPr>
          <w:sz w:val="28"/>
          <w:szCs w:val="28"/>
          <w:vertAlign w:val="superscript"/>
        </w:rPr>
        <w:t>количество</w:t>
      </w:r>
      <w:r w:rsidRPr="00452888">
        <w:rPr>
          <w:sz w:val="28"/>
          <w:szCs w:val="28"/>
          <w:vertAlign w:val="superscript"/>
        </w:rPr>
        <w:t>)</w:t>
      </w:r>
    </w:p>
    <w:p w:rsidR="005B1144" w:rsidRPr="00452888" w:rsidRDefault="005B1144" w:rsidP="005B11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настоящего Соглашения о расторжении обязуется перечислить Получателю субсидии сумму Субсидии в размере принятых Получателем субсидии обязательств</w:t>
      </w:r>
      <w:proofErr w:type="gramStart"/>
      <w:r w:rsidRPr="00452888">
        <w:rPr>
          <w:sz w:val="28"/>
          <w:szCs w:val="28"/>
        </w:rPr>
        <w:t xml:space="preserve">: ________(______________) </w:t>
      </w:r>
      <w:proofErr w:type="gramEnd"/>
      <w:r w:rsidRPr="00452888">
        <w:rPr>
          <w:sz w:val="28"/>
          <w:szCs w:val="28"/>
        </w:rPr>
        <w:t>рублей _</w:t>
      </w:r>
      <w:r w:rsidR="009773B1" w:rsidRPr="00452888">
        <w:rPr>
          <w:sz w:val="28"/>
          <w:szCs w:val="28"/>
        </w:rPr>
        <w:t>__</w:t>
      </w:r>
      <w:r w:rsidRPr="00452888">
        <w:rPr>
          <w:sz w:val="28"/>
          <w:szCs w:val="28"/>
        </w:rPr>
        <w:t>_ копеек;</w:t>
      </w:r>
    </w:p>
    <w:p w:rsidR="005B1144" w:rsidRPr="00452888" w:rsidRDefault="00F011E8" w:rsidP="005B1144">
      <w:pPr>
        <w:autoSpaceDE w:val="0"/>
        <w:autoSpaceDN w:val="0"/>
        <w:adjustRightInd w:val="0"/>
        <w:ind w:firstLine="85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</w:t>
      </w:r>
      <w:r w:rsidR="005B1144" w:rsidRPr="00452888">
        <w:rPr>
          <w:sz w:val="28"/>
          <w:szCs w:val="28"/>
          <w:vertAlign w:val="superscript"/>
        </w:rPr>
        <w:t xml:space="preserve">(сумма цифрами) </w:t>
      </w:r>
      <w:r w:rsidR="00330452">
        <w:rPr>
          <w:sz w:val="28"/>
          <w:szCs w:val="28"/>
          <w:vertAlign w:val="superscript"/>
        </w:rPr>
        <w:t xml:space="preserve">     </w:t>
      </w:r>
      <w:r w:rsidR="005B1144" w:rsidRPr="00452888">
        <w:rPr>
          <w:sz w:val="28"/>
          <w:szCs w:val="28"/>
          <w:vertAlign w:val="superscript"/>
        </w:rPr>
        <w:t>(сумма прописью)</w:t>
      </w:r>
      <w:r w:rsidR="009773B1" w:rsidRPr="00452888">
        <w:rPr>
          <w:sz w:val="28"/>
          <w:szCs w:val="28"/>
          <w:vertAlign w:val="superscript"/>
        </w:rPr>
        <w:t xml:space="preserve">                     (сумма цифрами)            </w:t>
      </w:r>
    </w:p>
    <w:p w:rsidR="005B1144" w:rsidRPr="00452888" w:rsidRDefault="005B1144" w:rsidP="00F011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2.4.</w:t>
      </w:r>
      <w:r w:rsidR="00485E1D" w:rsidRPr="00452888">
        <w:rPr>
          <w:sz w:val="28"/>
          <w:szCs w:val="28"/>
        </w:rPr>
        <w:t> </w:t>
      </w:r>
      <w:r w:rsidRPr="00452888">
        <w:rPr>
          <w:sz w:val="28"/>
          <w:szCs w:val="28"/>
        </w:rPr>
        <w:t xml:space="preserve">Получатель субсидии обязуется возвратить в бюджет </w:t>
      </w:r>
      <w:r w:rsidR="00F011E8">
        <w:rPr>
          <w:sz w:val="28"/>
          <w:szCs w:val="28"/>
        </w:rPr>
        <w:t>муниципального образования муниципального района «Сосногорск»</w:t>
      </w:r>
      <w:r w:rsidRPr="00452888">
        <w:rPr>
          <w:sz w:val="28"/>
          <w:szCs w:val="28"/>
        </w:rPr>
        <w:t xml:space="preserve"> в течение___</w:t>
      </w:r>
      <w:r w:rsidR="0080320C">
        <w:rPr>
          <w:sz w:val="28"/>
          <w:szCs w:val="28"/>
        </w:rPr>
        <w:t>___</w:t>
      </w:r>
      <w:r w:rsidR="009773B1" w:rsidRPr="00452888">
        <w:rPr>
          <w:sz w:val="28"/>
          <w:szCs w:val="28"/>
        </w:rPr>
        <w:t xml:space="preserve"> дней со дня заключения настоящего Соглашения</w:t>
      </w:r>
      <w:r w:rsidR="0080320C" w:rsidRPr="0080320C">
        <w:rPr>
          <w:sz w:val="28"/>
          <w:szCs w:val="28"/>
        </w:rPr>
        <w:t xml:space="preserve"> </w:t>
      </w:r>
      <w:r w:rsidR="0080320C" w:rsidRPr="00452888">
        <w:rPr>
          <w:sz w:val="28"/>
          <w:szCs w:val="28"/>
        </w:rPr>
        <w:t>о</w:t>
      </w:r>
      <w:r w:rsidR="00F011E8">
        <w:rPr>
          <w:sz w:val="28"/>
          <w:szCs w:val="28"/>
        </w:rPr>
        <w:t xml:space="preserve">    </w:t>
      </w:r>
      <w:r w:rsidR="009773B1" w:rsidRPr="00452888">
        <w:rPr>
          <w:sz w:val="28"/>
          <w:szCs w:val="28"/>
        </w:rPr>
        <w:t xml:space="preserve">расторжении </w:t>
      </w:r>
      <w:r w:rsidRPr="00452888">
        <w:rPr>
          <w:sz w:val="28"/>
          <w:szCs w:val="28"/>
        </w:rPr>
        <w:t xml:space="preserve">в бюджет </w:t>
      </w:r>
      <w:r w:rsidR="00F011E8">
        <w:rPr>
          <w:sz w:val="28"/>
          <w:szCs w:val="28"/>
        </w:rPr>
        <w:t>муниципального образования муниципального района «Сосногорск»</w:t>
      </w:r>
      <w:r w:rsidRPr="00452888">
        <w:rPr>
          <w:sz w:val="28"/>
          <w:szCs w:val="28"/>
        </w:rPr>
        <w:t xml:space="preserve"> </w:t>
      </w:r>
      <w:r w:rsidR="009773B1" w:rsidRPr="00452888">
        <w:rPr>
          <w:sz w:val="28"/>
          <w:szCs w:val="28"/>
        </w:rPr>
        <w:t xml:space="preserve">неиспользованный остаток Субсидии </w:t>
      </w:r>
      <w:r w:rsidRPr="00452888">
        <w:rPr>
          <w:sz w:val="28"/>
          <w:szCs w:val="28"/>
        </w:rPr>
        <w:t>в размере</w:t>
      </w:r>
      <w:proofErr w:type="gramStart"/>
      <w:r w:rsidRPr="00452888">
        <w:rPr>
          <w:sz w:val="28"/>
          <w:szCs w:val="28"/>
        </w:rPr>
        <w:t>_______ (_________</w:t>
      </w:r>
      <w:r w:rsidR="00005575">
        <w:rPr>
          <w:sz w:val="28"/>
          <w:szCs w:val="28"/>
        </w:rPr>
        <w:t>_______________________</w:t>
      </w:r>
      <w:r w:rsidRPr="00452888">
        <w:rPr>
          <w:sz w:val="28"/>
          <w:szCs w:val="28"/>
        </w:rPr>
        <w:t xml:space="preserve">) </w:t>
      </w:r>
      <w:proofErr w:type="gramEnd"/>
      <w:r w:rsidRPr="00452888">
        <w:rPr>
          <w:sz w:val="28"/>
          <w:szCs w:val="28"/>
        </w:rPr>
        <w:t>рублей __</w:t>
      </w:r>
      <w:r w:rsidR="00005575">
        <w:rPr>
          <w:sz w:val="28"/>
          <w:szCs w:val="28"/>
        </w:rPr>
        <w:t>______</w:t>
      </w:r>
      <w:r w:rsidRPr="00452888">
        <w:rPr>
          <w:sz w:val="28"/>
          <w:szCs w:val="28"/>
        </w:rPr>
        <w:t xml:space="preserve"> копеек;</w:t>
      </w:r>
      <w:r w:rsidRPr="00452888">
        <w:rPr>
          <w:rStyle w:val="af"/>
          <w:sz w:val="28"/>
          <w:szCs w:val="28"/>
        </w:rPr>
        <w:footnoteReference w:id="69"/>
      </w:r>
    </w:p>
    <w:p w:rsidR="009773B1" w:rsidRPr="00452888" w:rsidRDefault="009773B1" w:rsidP="00F011E8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lastRenderedPageBreak/>
        <w:t xml:space="preserve">(сумма цифрами)  (сумма прописью)       </w:t>
      </w:r>
      <w:r w:rsidR="00005575">
        <w:rPr>
          <w:sz w:val="28"/>
          <w:szCs w:val="28"/>
          <w:vertAlign w:val="superscript"/>
        </w:rPr>
        <w:t xml:space="preserve">                                                </w:t>
      </w:r>
      <w:r w:rsidRPr="00452888">
        <w:rPr>
          <w:sz w:val="28"/>
          <w:szCs w:val="28"/>
          <w:vertAlign w:val="superscript"/>
        </w:rPr>
        <w:t xml:space="preserve"> (сумма цифрами)            </w:t>
      </w:r>
    </w:p>
    <w:p w:rsidR="005B1144" w:rsidRPr="00452888" w:rsidRDefault="005B1144" w:rsidP="009E6BB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2.5.</w:t>
      </w:r>
      <w:r w:rsidR="00485E1D" w:rsidRPr="00452888">
        <w:rPr>
          <w:sz w:val="28"/>
          <w:szCs w:val="28"/>
        </w:rPr>
        <w:t> </w:t>
      </w:r>
      <w:r w:rsidRPr="00452888">
        <w:rPr>
          <w:sz w:val="28"/>
          <w:szCs w:val="28"/>
        </w:rPr>
        <w:t>Обязательства по Соглашению (Договору) в оставшейся части на сумму</w:t>
      </w:r>
      <w:proofErr w:type="gramStart"/>
      <w:r w:rsidRPr="00452888">
        <w:rPr>
          <w:sz w:val="28"/>
          <w:szCs w:val="28"/>
        </w:rPr>
        <w:t xml:space="preserve"> ______ (_________________) </w:t>
      </w:r>
      <w:proofErr w:type="gramEnd"/>
      <w:r w:rsidRPr="00452888">
        <w:rPr>
          <w:sz w:val="28"/>
          <w:szCs w:val="28"/>
        </w:rPr>
        <w:t>рублей ___ копеек Стороны прекращают.</w:t>
      </w:r>
    </w:p>
    <w:p w:rsidR="005B1144" w:rsidRPr="00452888" w:rsidRDefault="005B1144" w:rsidP="005B1144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452888">
        <w:rPr>
          <w:sz w:val="28"/>
          <w:szCs w:val="28"/>
          <w:vertAlign w:val="superscript"/>
        </w:rPr>
        <w:t xml:space="preserve">           (</w:t>
      </w:r>
      <w:proofErr w:type="gramStart"/>
      <w:r w:rsidRPr="00452888">
        <w:rPr>
          <w:sz w:val="28"/>
          <w:szCs w:val="28"/>
          <w:vertAlign w:val="superscript"/>
        </w:rPr>
        <w:t>с</w:t>
      </w:r>
      <w:proofErr w:type="gramEnd"/>
      <w:r w:rsidRPr="00452888">
        <w:rPr>
          <w:sz w:val="28"/>
          <w:szCs w:val="28"/>
          <w:vertAlign w:val="superscript"/>
        </w:rPr>
        <w:t xml:space="preserve">умма цифрами)             (сумма прописью)                  (сумма цифрами)            </w:t>
      </w:r>
    </w:p>
    <w:p w:rsidR="005B1144" w:rsidRPr="00452888" w:rsidRDefault="005B1144" w:rsidP="009E6B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Обязательства, предусмотренные пунктами ______________ Соглашения</w:t>
      </w:r>
      <w:r w:rsidRPr="00452888">
        <w:rPr>
          <w:rStyle w:val="af"/>
          <w:sz w:val="28"/>
          <w:szCs w:val="28"/>
        </w:rPr>
        <w:footnoteReference w:id="70"/>
      </w:r>
      <w:r w:rsidRPr="00452888">
        <w:rPr>
          <w:sz w:val="28"/>
          <w:szCs w:val="28"/>
        </w:rPr>
        <w:t xml:space="preserve"> (Договора), прекращают свое действие после полного их исполнения.</w:t>
      </w:r>
    </w:p>
    <w:p w:rsidR="005B1144" w:rsidRPr="00452888" w:rsidRDefault="005B1144" w:rsidP="009E6BB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3.</w:t>
      </w:r>
      <w:r w:rsidR="00485E1D" w:rsidRPr="00452888">
        <w:rPr>
          <w:sz w:val="28"/>
          <w:szCs w:val="28"/>
        </w:rPr>
        <w:t> </w:t>
      </w:r>
      <w:r w:rsidRPr="00452888">
        <w:rPr>
          <w:sz w:val="28"/>
          <w:szCs w:val="28"/>
        </w:rPr>
        <w:t xml:space="preserve">Стороны не имеют друг к другу каких-либо претензий, </w:t>
      </w:r>
      <w:r w:rsidR="00485E1D" w:rsidRPr="00452888">
        <w:rPr>
          <w:sz w:val="28"/>
          <w:szCs w:val="28"/>
        </w:rPr>
        <w:t xml:space="preserve">связанных с отношениями Сторон </w:t>
      </w:r>
      <w:r w:rsidRPr="00452888">
        <w:rPr>
          <w:sz w:val="28"/>
          <w:szCs w:val="28"/>
        </w:rPr>
        <w:t xml:space="preserve">по </w:t>
      </w:r>
      <w:r w:rsidR="0080320C">
        <w:rPr>
          <w:sz w:val="28"/>
          <w:szCs w:val="28"/>
        </w:rPr>
        <w:t>Соглашению (Договору)</w:t>
      </w:r>
      <w:r w:rsidRPr="00452888">
        <w:rPr>
          <w:sz w:val="28"/>
          <w:szCs w:val="28"/>
        </w:rPr>
        <w:t>.</w:t>
      </w:r>
    </w:p>
    <w:p w:rsidR="005B1144" w:rsidRPr="00452888" w:rsidRDefault="005B1144" w:rsidP="009E6BB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4.</w:t>
      </w:r>
      <w:r w:rsidR="00485E1D" w:rsidRPr="00452888">
        <w:rPr>
          <w:sz w:val="28"/>
          <w:szCs w:val="28"/>
        </w:rPr>
        <w:t> </w:t>
      </w:r>
      <w:r w:rsidRPr="00452888">
        <w:rPr>
          <w:sz w:val="28"/>
          <w:szCs w:val="28"/>
        </w:rPr>
        <w:t>Настоящее Соглашение о расторжении является неотъемлемой частью Соглашения</w:t>
      </w:r>
      <w:r w:rsidR="004A261A">
        <w:rPr>
          <w:sz w:val="28"/>
          <w:szCs w:val="28"/>
        </w:rPr>
        <w:t xml:space="preserve"> (Договора)</w:t>
      </w:r>
      <w:r w:rsidRPr="00452888">
        <w:rPr>
          <w:sz w:val="28"/>
          <w:szCs w:val="28"/>
        </w:rPr>
        <w:t>.</w:t>
      </w:r>
    </w:p>
    <w:p w:rsidR="005B1144" w:rsidRPr="00452888" w:rsidRDefault="005B1144" w:rsidP="009E6BB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5.</w:t>
      </w:r>
      <w:r w:rsidR="00485E1D" w:rsidRPr="00452888">
        <w:rPr>
          <w:sz w:val="28"/>
          <w:szCs w:val="28"/>
        </w:rPr>
        <w:t> </w:t>
      </w:r>
      <w:r w:rsidRPr="00452888">
        <w:rPr>
          <w:sz w:val="28"/>
          <w:szCs w:val="28"/>
        </w:rPr>
        <w:t>Условия Соглашения (Договора), не затронутые настоящим Соглашением о расторжении, остаются неизменными.</w:t>
      </w:r>
    </w:p>
    <w:p w:rsidR="005B1144" w:rsidRPr="00452888" w:rsidRDefault="005B1144" w:rsidP="009E6BB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6.</w:t>
      </w:r>
      <w:r w:rsidR="00736BCA" w:rsidRPr="00452888">
        <w:rPr>
          <w:sz w:val="28"/>
          <w:szCs w:val="28"/>
        </w:rPr>
        <w:t> </w:t>
      </w:r>
      <w:r w:rsidRPr="00452888">
        <w:rPr>
          <w:sz w:val="28"/>
          <w:szCs w:val="28"/>
        </w:rPr>
        <w:t xml:space="preserve">Настоящее Соглашение о расторжении вступает в силу </w:t>
      </w:r>
      <w:proofErr w:type="gramStart"/>
      <w:r w:rsidRPr="00452888">
        <w:rPr>
          <w:sz w:val="28"/>
          <w:szCs w:val="28"/>
        </w:rPr>
        <w:t>с</w:t>
      </w:r>
      <w:proofErr w:type="gramEnd"/>
      <w:r w:rsidRPr="00452888">
        <w:rPr>
          <w:sz w:val="28"/>
          <w:szCs w:val="28"/>
        </w:rPr>
        <w:t xml:space="preserve"> ________.</w:t>
      </w:r>
    </w:p>
    <w:p w:rsidR="005B1144" w:rsidRPr="00452888" w:rsidRDefault="005B1144" w:rsidP="009E6BB4">
      <w:pPr>
        <w:pStyle w:val="formattext"/>
        <w:spacing w:before="0" w:beforeAutospacing="0" w:after="0" w:afterAutospacing="0"/>
        <w:ind w:firstLine="567"/>
        <w:jc w:val="right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>(</w:t>
      </w:r>
      <w:proofErr w:type="gramStart"/>
      <w:r w:rsidRPr="00452888">
        <w:rPr>
          <w:sz w:val="28"/>
          <w:szCs w:val="28"/>
          <w:vertAlign w:val="superscript"/>
        </w:rPr>
        <w:t>с даты</w:t>
      </w:r>
      <w:proofErr w:type="gramEnd"/>
      <w:r w:rsidRPr="00452888">
        <w:rPr>
          <w:sz w:val="28"/>
          <w:szCs w:val="28"/>
          <w:vertAlign w:val="superscript"/>
        </w:rPr>
        <w:t xml:space="preserve"> его подписания Сторонами/конкретная дата)</w:t>
      </w:r>
    </w:p>
    <w:p w:rsidR="005B1144" w:rsidRPr="00452888" w:rsidRDefault="005B1144" w:rsidP="009E6BB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52888">
        <w:rPr>
          <w:sz w:val="28"/>
          <w:szCs w:val="28"/>
        </w:rPr>
        <w:t>С даты вступления</w:t>
      </w:r>
      <w:proofErr w:type="gramEnd"/>
      <w:r w:rsidRPr="00452888">
        <w:rPr>
          <w:sz w:val="28"/>
          <w:szCs w:val="28"/>
        </w:rPr>
        <w:t xml:space="preserve"> в силу настоящего Соглашения о расторжении Соглашение (Договор) считается расторгнутым.</w:t>
      </w:r>
    </w:p>
    <w:p w:rsidR="005B1144" w:rsidRPr="00452888" w:rsidRDefault="005B1144" w:rsidP="009E6BB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7.</w:t>
      </w:r>
      <w:r w:rsidR="00736BCA" w:rsidRPr="00452888">
        <w:rPr>
          <w:sz w:val="28"/>
          <w:szCs w:val="28"/>
        </w:rPr>
        <w:t> </w:t>
      </w:r>
      <w:r w:rsidRPr="00452888">
        <w:rPr>
          <w:sz w:val="28"/>
          <w:szCs w:val="28"/>
        </w:rPr>
        <w:t xml:space="preserve">Настоящее Соглашение о расторжении составлено в __ экземплярах, </w:t>
      </w:r>
    </w:p>
    <w:p w:rsidR="005B1144" w:rsidRPr="00452888" w:rsidRDefault="005B1144" w:rsidP="009E6BB4">
      <w:pPr>
        <w:pStyle w:val="formattext"/>
        <w:spacing w:before="0" w:beforeAutospacing="0" w:after="0" w:afterAutospacing="0"/>
        <w:ind w:right="1274" w:firstLine="567"/>
        <w:jc w:val="right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>(количество)</w:t>
      </w:r>
    </w:p>
    <w:p w:rsidR="005B1144" w:rsidRPr="00452888" w:rsidRDefault="005B1144" w:rsidP="00E84EC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52888">
        <w:rPr>
          <w:sz w:val="28"/>
          <w:szCs w:val="28"/>
        </w:rPr>
        <w:t>имеющих одинаковую юридическую силу, по одному для каждой из Сторон.</w:t>
      </w:r>
      <w:proofErr w:type="gramEnd"/>
    </w:p>
    <w:p w:rsidR="005B1144" w:rsidRPr="00452888" w:rsidRDefault="005B1144" w:rsidP="009E6BB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8.</w:t>
      </w:r>
      <w:r w:rsidR="00736BCA" w:rsidRPr="00452888">
        <w:rPr>
          <w:sz w:val="28"/>
          <w:szCs w:val="28"/>
        </w:rPr>
        <w:t> </w:t>
      </w:r>
      <w:r w:rsidRPr="00452888">
        <w:rPr>
          <w:sz w:val="28"/>
          <w:szCs w:val="28"/>
        </w:rPr>
        <w:t>____________________</w:t>
      </w:r>
      <w:r w:rsidRPr="00452888">
        <w:rPr>
          <w:rStyle w:val="af"/>
          <w:sz w:val="28"/>
          <w:szCs w:val="28"/>
        </w:rPr>
        <w:footnoteReference w:id="71"/>
      </w:r>
    </w:p>
    <w:p w:rsidR="005B1144" w:rsidRPr="00452888" w:rsidRDefault="005B1144" w:rsidP="00513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144" w:rsidRPr="00452888" w:rsidRDefault="005B1144" w:rsidP="005B1144">
      <w:pPr>
        <w:pStyle w:val="format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52888">
        <w:rPr>
          <w:b/>
          <w:sz w:val="28"/>
          <w:szCs w:val="28"/>
        </w:rPr>
        <w:t>Подписи Сторон</w:t>
      </w:r>
    </w:p>
    <w:p w:rsidR="005B1144" w:rsidRPr="00452888" w:rsidRDefault="005B1144" w:rsidP="005B1144">
      <w:pPr>
        <w:pStyle w:val="format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3"/>
        <w:gridCol w:w="3114"/>
        <w:gridCol w:w="3114"/>
      </w:tblGrid>
      <w:tr w:rsidR="00D1020C" w:rsidRPr="00452888" w:rsidTr="00FC5D1B">
        <w:tc>
          <w:tcPr>
            <w:tcW w:w="3343" w:type="dxa"/>
          </w:tcPr>
          <w:p w:rsidR="005B1144" w:rsidRPr="00452888" w:rsidRDefault="005B1144" w:rsidP="00FC5D1B">
            <w:pPr>
              <w:pStyle w:val="format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52888">
              <w:rPr>
                <w:rFonts w:ascii="Times New Roman" w:hAnsi="Times New Roman"/>
                <w:sz w:val="28"/>
                <w:szCs w:val="28"/>
              </w:rPr>
              <w:t>Главный распорядитель:</w:t>
            </w:r>
          </w:p>
          <w:p w:rsidR="005B1144" w:rsidRPr="00452888" w:rsidRDefault="005B1144" w:rsidP="00FC5D1B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5B1144" w:rsidRPr="00452888" w:rsidRDefault="005B1144" w:rsidP="00FC5D1B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88">
              <w:rPr>
                <w:rFonts w:ascii="Times New Roman" w:hAnsi="Times New Roman"/>
                <w:sz w:val="28"/>
                <w:szCs w:val="28"/>
              </w:rPr>
              <w:t>Получатель субсидии:</w:t>
            </w:r>
          </w:p>
        </w:tc>
        <w:tc>
          <w:tcPr>
            <w:tcW w:w="3114" w:type="dxa"/>
          </w:tcPr>
          <w:p w:rsidR="005B1144" w:rsidRPr="00452888" w:rsidRDefault="005B1144" w:rsidP="00FC5D1B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88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452888">
              <w:rPr>
                <w:rStyle w:val="af"/>
                <w:rFonts w:ascii="Times New Roman" w:hAnsi="Times New Roman"/>
                <w:sz w:val="28"/>
                <w:szCs w:val="28"/>
              </w:rPr>
              <w:footnoteReference w:id="72"/>
            </w:r>
            <w:r w:rsidRPr="00452888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</w:tr>
      <w:tr w:rsidR="00D1020C" w:rsidRPr="00452888" w:rsidTr="00FC5D1B">
        <w:tc>
          <w:tcPr>
            <w:tcW w:w="3343" w:type="dxa"/>
          </w:tcPr>
          <w:p w:rsidR="005B1144" w:rsidRPr="00452888" w:rsidRDefault="005B1144" w:rsidP="00FC5D1B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88">
              <w:rPr>
                <w:rFonts w:ascii="Times New Roman" w:hAnsi="Times New Roman"/>
                <w:sz w:val="28"/>
                <w:szCs w:val="28"/>
              </w:rPr>
              <w:t>_______________(_____)</w:t>
            </w:r>
          </w:p>
        </w:tc>
        <w:tc>
          <w:tcPr>
            <w:tcW w:w="3114" w:type="dxa"/>
          </w:tcPr>
          <w:p w:rsidR="005B1144" w:rsidRPr="00452888" w:rsidRDefault="005B1144" w:rsidP="00FC5D1B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88">
              <w:rPr>
                <w:rFonts w:ascii="Times New Roman" w:hAnsi="Times New Roman"/>
                <w:sz w:val="28"/>
                <w:szCs w:val="28"/>
              </w:rPr>
              <w:t>____________(_____)</w:t>
            </w:r>
          </w:p>
        </w:tc>
        <w:tc>
          <w:tcPr>
            <w:tcW w:w="3114" w:type="dxa"/>
          </w:tcPr>
          <w:p w:rsidR="005B1144" w:rsidRPr="00452888" w:rsidRDefault="005B1144" w:rsidP="00FC5D1B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88">
              <w:rPr>
                <w:rFonts w:ascii="Times New Roman" w:hAnsi="Times New Roman"/>
                <w:sz w:val="28"/>
                <w:szCs w:val="28"/>
              </w:rPr>
              <w:t>______________(_____)</w:t>
            </w:r>
          </w:p>
        </w:tc>
      </w:tr>
    </w:tbl>
    <w:p w:rsidR="005B1144" w:rsidRPr="00452888" w:rsidRDefault="005B1144" w:rsidP="005B1144">
      <w:pPr>
        <w:jc w:val="right"/>
        <w:rPr>
          <w:rFonts w:eastAsia="Calibri"/>
          <w:b/>
          <w:sz w:val="28"/>
          <w:szCs w:val="28"/>
        </w:rPr>
      </w:pPr>
    </w:p>
    <w:p w:rsidR="005B1144" w:rsidRPr="00452888" w:rsidRDefault="005B1144" w:rsidP="005B1144">
      <w:pPr>
        <w:rPr>
          <w:rFonts w:eastAsia="Calibri"/>
          <w:b/>
          <w:sz w:val="28"/>
          <w:szCs w:val="28"/>
        </w:rPr>
      </w:pPr>
    </w:p>
    <w:p w:rsidR="005B1144" w:rsidRPr="00452888" w:rsidRDefault="005B1144" w:rsidP="00513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144" w:rsidRPr="00452888" w:rsidRDefault="005B1144" w:rsidP="00513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144" w:rsidRPr="00452888" w:rsidRDefault="005B1144" w:rsidP="00513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144" w:rsidRPr="00452888" w:rsidRDefault="005B1144" w:rsidP="00513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144" w:rsidRPr="00452888" w:rsidRDefault="005B1144" w:rsidP="00513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568" w:rsidRPr="00452888" w:rsidRDefault="00DC0568" w:rsidP="00513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568" w:rsidRPr="00452888" w:rsidRDefault="00DC0568" w:rsidP="00513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568" w:rsidRPr="00452888" w:rsidRDefault="00DC0568" w:rsidP="00513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568" w:rsidRPr="00452888" w:rsidRDefault="00DC0568" w:rsidP="00513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144" w:rsidRPr="00452888" w:rsidRDefault="005B1144" w:rsidP="00513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37A9" w:rsidRDefault="008737A9" w:rsidP="008065CA">
      <w:pPr>
        <w:pStyle w:val="5"/>
        <w:ind w:left="5528"/>
        <w:jc w:val="right"/>
        <w:rPr>
          <w:sz w:val="28"/>
          <w:szCs w:val="28"/>
        </w:rPr>
      </w:pPr>
    </w:p>
    <w:p w:rsidR="008737A9" w:rsidRPr="008737A9" w:rsidRDefault="008737A9" w:rsidP="008737A9">
      <w:pPr>
        <w:rPr>
          <w:lang w:eastAsia="ru-RU"/>
        </w:rPr>
      </w:pPr>
    </w:p>
    <w:p w:rsidR="008065CA" w:rsidRPr="00995E79" w:rsidRDefault="008065CA" w:rsidP="008065CA">
      <w:pPr>
        <w:pStyle w:val="5"/>
        <w:ind w:left="5528"/>
        <w:jc w:val="right"/>
        <w:rPr>
          <w:sz w:val="28"/>
          <w:szCs w:val="28"/>
        </w:rPr>
      </w:pPr>
      <w:r w:rsidRPr="00995E79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тверждено</w:t>
      </w:r>
    </w:p>
    <w:p w:rsidR="008065CA" w:rsidRPr="00995E79" w:rsidRDefault="00A67837" w:rsidP="008065CA">
      <w:pPr>
        <w:pStyle w:val="5"/>
        <w:ind w:left="5529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8065CA" w:rsidRPr="00995E79">
        <w:rPr>
          <w:sz w:val="26"/>
          <w:szCs w:val="26"/>
        </w:rPr>
        <w:t>риказом Финансового управления администрации муниципального района «Сосногорск»</w:t>
      </w:r>
    </w:p>
    <w:p w:rsidR="008065CA" w:rsidRDefault="008065CA" w:rsidP="008065CA">
      <w:pPr>
        <w:pStyle w:val="5"/>
        <w:ind w:left="5529" w:hanging="284"/>
        <w:jc w:val="right"/>
        <w:rPr>
          <w:sz w:val="26"/>
          <w:szCs w:val="26"/>
        </w:rPr>
      </w:pPr>
      <w:r w:rsidRPr="00122E4E">
        <w:rPr>
          <w:sz w:val="26"/>
          <w:szCs w:val="26"/>
        </w:rPr>
        <w:t xml:space="preserve">от </w:t>
      </w:r>
      <w:r>
        <w:rPr>
          <w:sz w:val="26"/>
          <w:szCs w:val="26"/>
        </w:rPr>
        <w:t>«___» ________</w:t>
      </w:r>
      <w:r w:rsidRPr="00122E4E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122E4E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____</w:t>
      </w:r>
    </w:p>
    <w:p w:rsidR="008065CA" w:rsidRDefault="008065CA" w:rsidP="008065CA">
      <w:pPr>
        <w:jc w:val="right"/>
        <w:rPr>
          <w:rFonts w:eastAsia="Times New Roman"/>
          <w:sz w:val="26"/>
          <w:szCs w:val="26"/>
          <w:lang w:eastAsia="ru-RU"/>
        </w:rPr>
      </w:pPr>
      <w:r w:rsidRPr="008065CA">
        <w:rPr>
          <w:rFonts w:eastAsia="Times New Roman"/>
          <w:sz w:val="26"/>
          <w:szCs w:val="26"/>
          <w:lang w:eastAsia="ru-RU"/>
        </w:rPr>
        <w:t>(</w:t>
      </w:r>
      <w:r w:rsidR="00940AB5">
        <w:rPr>
          <w:rFonts w:eastAsia="Times New Roman"/>
          <w:sz w:val="26"/>
          <w:szCs w:val="26"/>
          <w:lang w:eastAsia="ru-RU"/>
        </w:rPr>
        <w:t>п</w:t>
      </w:r>
      <w:r w:rsidRPr="008065CA">
        <w:rPr>
          <w:rFonts w:eastAsia="Times New Roman"/>
          <w:sz w:val="26"/>
          <w:szCs w:val="26"/>
          <w:lang w:eastAsia="ru-RU"/>
        </w:rPr>
        <w:t xml:space="preserve">риложение </w:t>
      </w:r>
      <w:r>
        <w:rPr>
          <w:rFonts w:eastAsia="Times New Roman"/>
          <w:sz w:val="26"/>
          <w:szCs w:val="26"/>
          <w:lang w:eastAsia="ru-RU"/>
        </w:rPr>
        <w:t>4</w:t>
      </w:r>
      <w:r w:rsidRPr="008065CA">
        <w:rPr>
          <w:rFonts w:eastAsia="Times New Roman"/>
          <w:sz w:val="26"/>
          <w:szCs w:val="26"/>
          <w:lang w:eastAsia="ru-RU"/>
        </w:rPr>
        <w:t>)</w:t>
      </w:r>
    </w:p>
    <w:p w:rsidR="008065CA" w:rsidRPr="008065CA" w:rsidRDefault="008065CA" w:rsidP="008065CA">
      <w:pPr>
        <w:jc w:val="right"/>
        <w:rPr>
          <w:rFonts w:eastAsia="Times New Roman"/>
          <w:sz w:val="26"/>
          <w:szCs w:val="26"/>
          <w:lang w:eastAsia="ru-RU"/>
        </w:rPr>
      </w:pPr>
    </w:p>
    <w:p w:rsidR="00736BCA" w:rsidRPr="00452888" w:rsidRDefault="00FC1314" w:rsidP="00FC13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Типовая форма соглашения (договора)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73"/>
      </w:r>
      <w:r w:rsidR="00736BCA" w:rsidRPr="00452888">
        <w:rPr>
          <w:rFonts w:ascii="Times New Roman" w:hAnsi="Times New Roman" w:cs="Times New Roman"/>
          <w:sz w:val="28"/>
          <w:szCs w:val="28"/>
        </w:rPr>
        <w:t xml:space="preserve"> о предоставлении из бюджета</w:t>
      </w:r>
    </w:p>
    <w:p w:rsidR="00FC1314" w:rsidRPr="00452888" w:rsidRDefault="0087779F" w:rsidP="00FC13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="00FC1314" w:rsidRPr="00452888">
        <w:rPr>
          <w:rFonts w:ascii="Times New Roman" w:hAnsi="Times New Roman" w:cs="Times New Roman"/>
          <w:sz w:val="28"/>
          <w:szCs w:val="28"/>
        </w:rPr>
        <w:t xml:space="preserve"> субсидии юр</w:t>
      </w:r>
      <w:r w:rsidR="00736BCA" w:rsidRPr="00452888">
        <w:rPr>
          <w:rFonts w:ascii="Times New Roman" w:hAnsi="Times New Roman" w:cs="Times New Roman"/>
          <w:sz w:val="28"/>
          <w:szCs w:val="28"/>
        </w:rPr>
        <w:t>идическому лицу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314" w:rsidRPr="00452888">
        <w:rPr>
          <w:rFonts w:ascii="Times New Roman" w:hAnsi="Times New Roman" w:cs="Times New Roman"/>
          <w:sz w:val="28"/>
          <w:szCs w:val="28"/>
        </w:rPr>
        <w:t xml:space="preserve">муниципального учреждения), индивидуальному предпринимателю, а также </w:t>
      </w:r>
    </w:p>
    <w:p w:rsidR="00FC1314" w:rsidRPr="00452888" w:rsidRDefault="00FC1314" w:rsidP="00FC13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физическому лицу – производителю товаров, работ, услуг 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C1314" w:rsidRPr="00452888" w:rsidRDefault="00FC1314" w:rsidP="00FC13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возмещение недополученных доходов и (или) возмещение затрат в связи с производством (реализацией) товаров, выполнением работ, оказанием услуг</w:t>
      </w:r>
    </w:p>
    <w:p w:rsidR="00FC1314" w:rsidRPr="00452888" w:rsidRDefault="00FC1314" w:rsidP="00FC13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314" w:rsidRPr="00452888" w:rsidRDefault="00FC1314" w:rsidP="00FC131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г. </w:t>
      </w:r>
      <w:r w:rsidR="0087779F">
        <w:rPr>
          <w:rFonts w:ascii="Times New Roman" w:hAnsi="Times New Roman" w:cs="Times New Roman"/>
          <w:sz w:val="28"/>
          <w:szCs w:val="28"/>
        </w:rPr>
        <w:t>Сосногорск</w:t>
      </w:r>
    </w:p>
    <w:p w:rsidR="00FC1314" w:rsidRPr="00452888" w:rsidRDefault="00FC1314" w:rsidP="00FC131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36BCA" w:rsidRPr="00452888" w:rsidTr="00AF780B">
        <w:tc>
          <w:tcPr>
            <w:tcW w:w="4785" w:type="dxa"/>
          </w:tcPr>
          <w:p w:rsidR="00736BCA" w:rsidRPr="00452888" w:rsidRDefault="00736BCA" w:rsidP="00AF780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2888">
              <w:rPr>
                <w:rFonts w:ascii="Times New Roman" w:hAnsi="Times New Roman" w:cs="Times New Roman"/>
                <w:sz w:val="28"/>
                <w:szCs w:val="28"/>
              </w:rPr>
              <w:t>"_____" _________ 20__ г.</w:t>
            </w:r>
          </w:p>
        </w:tc>
        <w:tc>
          <w:tcPr>
            <w:tcW w:w="4785" w:type="dxa"/>
          </w:tcPr>
          <w:p w:rsidR="00736BCA" w:rsidRPr="00452888" w:rsidRDefault="00736BCA" w:rsidP="00AF780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2888"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</w:tc>
      </w:tr>
      <w:tr w:rsidR="00736BCA" w:rsidRPr="00452888" w:rsidTr="00AF780B">
        <w:trPr>
          <w:trHeight w:val="64"/>
        </w:trPr>
        <w:tc>
          <w:tcPr>
            <w:tcW w:w="4785" w:type="dxa"/>
          </w:tcPr>
          <w:p w:rsidR="00736BCA" w:rsidRPr="00452888" w:rsidRDefault="00736BCA" w:rsidP="00AF780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528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 заключения)</w:t>
            </w:r>
          </w:p>
        </w:tc>
        <w:tc>
          <w:tcPr>
            <w:tcW w:w="4785" w:type="dxa"/>
          </w:tcPr>
          <w:p w:rsidR="00736BCA" w:rsidRPr="00452888" w:rsidRDefault="00736BCA" w:rsidP="00AF780B">
            <w:pPr>
              <w:pStyle w:val="ConsPlusNonforma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28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(номер)</w:t>
            </w:r>
          </w:p>
        </w:tc>
      </w:tr>
    </w:tbl>
    <w:p w:rsidR="00647322" w:rsidRPr="00452888" w:rsidRDefault="00647322" w:rsidP="006473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______________________________________________________________, </w:t>
      </w:r>
    </w:p>
    <w:p w:rsidR="00647322" w:rsidRPr="00452888" w:rsidRDefault="00647322" w:rsidP="006473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 местного самоуправления или организации, осуществляющей функции главного распорядителя бюджетных средств, до которог</w:t>
      </w:r>
      <w:proofErr w:type="gramStart"/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о(</w:t>
      </w:r>
      <w:proofErr w:type="gramEnd"/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-ой)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субсидии)</w:t>
      </w:r>
    </w:p>
    <w:p w:rsidR="00647322" w:rsidRPr="00452888" w:rsidRDefault="00647322" w:rsidP="00647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888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в дальнейшем "Главный распорядитель", в лице _______________</w:t>
      </w:r>
    </w:p>
    <w:p w:rsidR="00647322" w:rsidRPr="00452888" w:rsidRDefault="00647322" w:rsidP="00647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47322" w:rsidRPr="00452888" w:rsidRDefault="00647322" w:rsidP="00647322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должности, фамилия, имя, отчество (при наличии))</w:t>
      </w:r>
    </w:p>
    <w:p w:rsidR="00647322" w:rsidRPr="00452888" w:rsidRDefault="00647322" w:rsidP="00647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88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647322" w:rsidRPr="00452888" w:rsidRDefault="00647322" w:rsidP="00647322">
      <w:pPr>
        <w:pStyle w:val="ConsPlusNonformat"/>
        <w:ind w:firstLine="297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(реквизиты учредительного документа)</w:t>
      </w:r>
    </w:p>
    <w:p w:rsidR="00647322" w:rsidRPr="00452888" w:rsidRDefault="00647322" w:rsidP="00647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___________________________________________________, </w:t>
      </w:r>
    </w:p>
    <w:p w:rsidR="00647322" w:rsidRPr="00452888" w:rsidRDefault="00DF7A07" w:rsidP="00DF7A0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="00647322" w:rsidRPr="00452888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порядка (правил) предоставления субсидии из бюджета)</w:t>
      </w:r>
    </w:p>
    <w:p w:rsidR="00647322" w:rsidRPr="00452888" w:rsidRDefault="00647322" w:rsidP="00647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утверждённым постановлением администрации </w:t>
      </w:r>
      <w:r w:rsidR="0087779F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452888">
        <w:rPr>
          <w:rFonts w:ascii="Times New Roman" w:hAnsi="Times New Roman" w:cs="Times New Roman"/>
          <w:sz w:val="28"/>
          <w:szCs w:val="28"/>
        </w:rPr>
        <w:t xml:space="preserve"> от "______" _____________ 20__ г. №____ (далее - Порядок), с одной стороны, и</w:t>
      </w:r>
    </w:p>
    <w:p w:rsidR="00647322" w:rsidRPr="00452888" w:rsidRDefault="00647322" w:rsidP="00647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      (реквизиты)</w:t>
      </w:r>
      <w:r w:rsidRPr="00461C5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5288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47322" w:rsidRPr="00452888" w:rsidRDefault="00647322" w:rsidP="006473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фамилия, имя отчество (при наличии) индивидуального предпринимателя или физического лица – производителя товаров, работ, услуг)</w:t>
      </w:r>
    </w:p>
    <w:p w:rsidR="00647322" w:rsidRPr="00452888" w:rsidRDefault="00647322" w:rsidP="00647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"Получатель субсидии", в лице _________________</w:t>
      </w:r>
    </w:p>
    <w:p w:rsidR="00647322" w:rsidRPr="00452888" w:rsidRDefault="00647322" w:rsidP="00647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_________________________________________, 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647322" w:rsidRPr="00452888" w:rsidRDefault="00647322" w:rsidP="00647322">
      <w:pPr>
        <w:autoSpaceDE w:val="0"/>
        <w:autoSpaceDN w:val="0"/>
        <w:adjustRightInd w:val="0"/>
        <w:ind w:right="3542"/>
        <w:rPr>
          <w:sz w:val="28"/>
          <w:szCs w:val="28"/>
          <w:vertAlign w:val="superscript"/>
        </w:rPr>
      </w:pPr>
      <w:proofErr w:type="gramStart"/>
      <w:r w:rsidRPr="00452888">
        <w:rPr>
          <w:sz w:val="28"/>
          <w:szCs w:val="28"/>
          <w:vertAlign w:val="superscript"/>
        </w:rPr>
        <w:t xml:space="preserve">(наименование должности, фамилия, имя, отчество (при наличии) лица, </w:t>
      </w:r>
      <w:proofErr w:type="gramEnd"/>
    </w:p>
    <w:p w:rsidR="00647322" w:rsidRPr="00452888" w:rsidRDefault="00647322" w:rsidP="00647322">
      <w:pPr>
        <w:autoSpaceDE w:val="0"/>
        <w:autoSpaceDN w:val="0"/>
        <w:adjustRightInd w:val="0"/>
        <w:ind w:right="3542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>представляющего Получателя субсидии, или уполномоченного им лица)</w:t>
      </w:r>
      <w:r w:rsidRPr="00452888">
        <w:rPr>
          <w:rStyle w:val="af"/>
          <w:sz w:val="28"/>
          <w:szCs w:val="28"/>
        </w:rPr>
        <w:footnoteReference w:id="74"/>
      </w:r>
    </w:p>
    <w:p w:rsidR="00461C5F" w:rsidRDefault="00461C5F" w:rsidP="00647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7322" w:rsidRPr="00452888" w:rsidRDefault="00647322" w:rsidP="00647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_______________________________________________, с другой стороны,</w:t>
      </w:r>
    </w:p>
    <w:p w:rsidR="00647322" w:rsidRPr="00452888" w:rsidRDefault="00647322" w:rsidP="00647322">
      <w:pPr>
        <w:pStyle w:val="ConsPlusNonformat"/>
        <w:ind w:right="354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(реквизиты учредительного документа, свидетельства о государственной регистрации индивидуального предпринимателя, доверенности)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75"/>
      </w:r>
    </w:p>
    <w:p w:rsidR="00647322" w:rsidRPr="00452888" w:rsidRDefault="00647322" w:rsidP="0064732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52888">
        <w:rPr>
          <w:sz w:val="28"/>
          <w:szCs w:val="28"/>
        </w:rPr>
        <w:t>а также _________________________________________________,</w:t>
      </w:r>
      <w:r w:rsidRPr="00452888">
        <w:rPr>
          <w:rFonts w:eastAsiaTheme="minorEastAsia"/>
          <w:sz w:val="28"/>
          <w:szCs w:val="28"/>
          <w:lang w:eastAsia="ru-RU"/>
        </w:rPr>
        <w:t xml:space="preserve"> именуемое</w:t>
      </w:r>
      <w:proofErr w:type="gramEnd"/>
    </w:p>
    <w:p w:rsidR="00647322" w:rsidRPr="00452888" w:rsidRDefault="00647322" w:rsidP="006473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(наименование иного лица в случае, если такое требование предусмотрено Порядком)</w:t>
      </w:r>
    </w:p>
    <w:p w:rsidR="00647322" w:rsidRPr="00452888" w:rsidRDefault="00647322" w:rsidP="0064732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452888">
        <w:rPr>
          <w:rFonts w:eastAsiaTheme="minorEastAsia"/>
          <w:sz w:val="28"/>
          <w:szCs w:val="28"/>
          <w:lang w:eastAsia="ru-RU"/>
        </w:rPr>
        <w:t>в дальнейшем "Организация", в лице __________________________________,</w:t>
      </w:r>
    </w:p>
    <w:p w:rsidR="00647322" w:rsidRPr="00452888" w:rsidRDefault="00647322" w:rsidP="00647322">
      <w:pPr>
        <w:tabs>
          <w:tab w:val="left" w:pos="9354"/>
        </w:tabs>
        <w:autoSpaceDE w:val="0"/>
        <w:autoSpaceDN w:val="0"/>
        <w:adjustRightInd w:val="0"/>
        <w:ind w:right="-2" w:firstLine="4536"/>
        <w:rPr>
          <w:sz w:val="28"/>
          <w:szCs w:val="28"/>
          <w:vertAlign w:val="superscript"/>
        </w:rPr>
      </w:pPr>
      <w:proofErr w:type="gramStart"/>
      <w:r w:rsidRPr="00452888">
        <w:rPr>
          <w:sz w:val="28"/>
          <w:szCs w:val="28"/>
          <w:vertAlign w:val="superscript"/>
        </w:rPr>
        <w:t xml:space="preserve">(наименование должности, фамилия, имя, отчество </w:t>
      </w:r>
      <w:proofErr w:type="gramEnd"/>
    </w:p>
    <w:p w:rsidR="00647322" w:rsidRPr="00452888" w:rsidRDefault="00647322" w:rsidP="00647322">
      <w:pPr>
        <w:tabs>
          <w:tab w:val="left" w:pos="9354"/>
        </w:tabs>
        <w:autoSpaceDE w:val="0"/>
        <w:autoSpaceDN w:val="0"/>
        <w:adjustRightInd w:val="0"/>
        <w:ind w:right="-2" w:firstLine="4536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 xml:space="preserve">(при наличии) лица, представляющего Организацию, или </w:t>
      </w:r>
    </w:p>
    <w:p w:rsidR="00647322" w:rsidRPr="00452888" w:rsidRDefault="00647322" w:rsidP="00647322">
      <w:pPr>
        <w:tabs>
          <w:tab w:val="left" w:pos="9354"/>
        </w:tabs>
        <w:autoSpaceDE w:val="0"/>
        <w:autoSpaceDN w:val="0"/>
        <w:adjustRightInd w:val="0"/>
        <w:ind w:right="-2" w:firstLine="4536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>уполномоченного им лица)</w:t>
      </w:r>
    </w:p>
    <w:p w:rsidR="00647322" w:rsidRPr="00452888" w:rsidRDefault="00647322" w:rsidP="0064732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52888">
        <w:rPr>
          <w:sz w:val="28"/>
          <w:szCs w:val="28"/>
        </w:rPr>
        <w:t>действующего</w:t>
      </w:r>
      <w:proofErr w:type="gramEnd"/>
      <w:r w:rsidRPr="00452888">
        <w:rPr>
          <w:sz w:val="28"/>
          <w:szCs w:val="28"/>
        </w:rPr>
        <w:t xml:space="preserve"> на основании _________________________________________,</w:t>
      </w:r>
    </w:p>
    <w:p w:rsidR="00647322" w:rsidRPr="00452888" w:rsidRDefault="00647322" w:rsidP="00647322">
      <w:pPr>
        <w:pStyle w:val="ConsPlusNonformat"/>
        <w:ind w:left="3544" w:right="-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(реквизиты учредительного документа, свидетельства о государственной регистрации индивидуального предпринимателя, доверенности)</w:t>
      </w:r>
    </w:p>
    <w:p w:rsidR="00647322" w:rsidRPr="00452888" w:rsidRDefault="00647322" w:rsidP="006473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с третьей стороны</w:t>
      </w:r>
      <w:r w:rsidRPr="00452888">
        <w:rPr>
          <w:rStyle w:val="af"/>
          <w:sz w:val="28"/>
          <w:szCs w:val="28"/>
        </w:rPr>
        <w:footnoteReference w:id="76"/>
      </w:r>
      <w:r w:rsidRPr="00452888">
        <w:rPr>
          <w:sz w:val="28"/>
          <w:szCs w:val="28"/>
        </w:rPr>
        <w:t>, совместно именуемые "Стороны", заключили настояще</w:t>
      </w:r>
      <w:proofErr w:type="gramStart"/>
      <w:r w:rsidRPr="00452888">
        <w:rPr>
          <w:sz w:val="28"/>
          <w:szCs w:val="28"/>
        </w:rPr>
        <w:t>е(</w:t>
      </w:r>
      <w:proofErr w:type="gramEnd"/>
      <w:r w:rsidRPr="00452888">
        <w:rPr>
          <w:sz w:val="28"/>
          <w:szCs w:val="28"/>
        </w:rPr>
        <w:t>-</w:t>
      </w:r>
      <w:proofErr w:type="spellStart"/>
      <w:r w:rsidRPr="00452888">
        <w:rPr>
          <w:sz w:val="28"/>
          <w:szCs w:val="28"/>
        </w:rPr>
        <w:t>ий</w:t>
      </w:r>
      <w:proofErr w:type="spellEnd"/>
      <w:r w:rsidRPr="00452888">
        <w:rPr>
          <w:sz w:val="28"/>
          <w:szCs w:val="28"/>
        </w:rPr>
        <w:t>) соглашение (договор) (далее – Соглашение (Договор)) о нижеследующем.</w:t>
      </w:r>
    </w:p>
    <w:p w:rsidR="00FC1314" w:rsidRPr="00452888" w:rsidRDefault="00FC1314" w:rsidP="00FC131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334" w:rsidRPr="00452888" w:rsidRDefault="00195334" w:rsidP="001953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88">
        <w:rPr>
          <w:rFonts w:ascii="Times New Roman" w:hAnsi="Times New Roman" w:cs="Times New Roman"/>
          <w:b/>
          <w:sz w:val="28"/>
          <w:szCs w:val="28"/>
        </w:rPr>
        <w:t>1. Предмет Соглашения (Договора)</w:t>
      </w:r>
    </w:p>
    <w:p w:rsidR="00195334" w:rsidRPr="00452888" w:rsidRDefault="00195334" w:rsidP="001953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794F" w:rsidRPr="00452888" w:rsidRDefault="00195334" w:rsidP="009A1CF1">
      <w:pPr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  <w:r w:rsidRPr="00452888">
        <w:rPr>
          <w:sz w:val="28"/>
          <w:szCs w:val="28"/>
        </w:rPr>
        <w:t>1.1.</w:t>
      </w:r>
      <w:r w:rsidR="00736BCA" w:rsidRPr="00452888">
        <w:rPr>
          <w:sz w:val="28"/>
          <w:szCs w:val="28"/>
        </w:rPr>
        <w:t> </w:t>
      </w:r>
      <w:r w:rsidRPr="00452888">
        <w:rPr>
          <w:sz w:val="28"/>
          <w:szCs w:val="28"/>
        </w:rPr>
        <w:t xml:space="preserve">Главный распорядитель предоставляет Получателю </w:t>
      </w:r>
      <w:r w:rsidR="00DE794F" w:rsidRPr="00452888">
        <w:rPr>
          <w:sz w:val="28"/>
          <w:szCs w:val="28"/>
        </w:rPr>
        <w:t xml:space="preserve">субсидии </w:t>
      </w:r>
      <w:r w:rsidRPr="00452888">
        <w:rPr>
          <w:sz w:val="28"/>
          <w:szCs w:val="28"/>
        </w:rPr>
        <w:t xml:space="preserve">на безвозмездной и безвозвратной основе субсидию за счет средств бюджета </w:t>
      </w:r>
      <w:r w:rsidR="0087779F">
        <w:rPr>
          <w:sz w:val="28"/>
          <w:szCs w:val="28"/>
        </w:rPr>
        <w:t>муниципального образования муниципального района «Сосногорск»</w:t>
      </w:r>
      <w:r w:rsidRPr="00452888">
        <w:rPr>
          <w:sz w:val="28"/>
          <w:szCs w:val="28"/>
        </w:rPr>
        <w:t xml:space="preserve"> в целях возмещения _____________________</w:t>
      </w:r>
      <w:r w:rsidR="00DE794F" w:rsidRPr="00452888">
        <w:rPr>
          <w:sz w:val="28"/>
          <w:szCs w:val="28"/>
        </w:rPr>
        <w:t>__</w:t>
      </w:r>
      <w:r w:rsidR="009A1CF1">
        <w:rPr>
          <w:sz w:val="28"/>
          <w:szCs w:val="28"/>
        </w:rPr>
        <w:t>__</w:t>
      </w:r>
      <w:r w:rsidR="00DE794F" w:rsidRPr="00452888">
        <w:rPr>
          <w:sz w:val="28"/>
          <w:szCs w:val="28"/>
        </w:rPr>
        <w:t xml:space="preserve"> </w:t>
      </w:r>
      <w:r w:rsidR="008B4380" w:rsidRPr="00452888">
        <w:rPr>
          <w:sz w:val="28"/>
          <w:szCs w:val="28"/>
        </w:rPr>
        <w:t>Получателя</w:t>
      </w:r>
      <w:r w:rsidR="0087779F">
        <w:rPr>
          <w:sz w:val="28"/>
          <w:szCs w:val="28"/>
        </w:rPr>
        <w:t xml:space="preserve"> субсидии связанных  </w:t>
      </w:r>
    </w:p>
    <w:p w:rsidR="00195334" w:rsidRPr="00452888" w:rsidRDefault="00195334" w:rsidP="0087779F">
      <w:pPr>
        <w:autoSpaceDE w:val="0"/>
        <w:autoSpaceDN w:val="0"/>
        <w:adjustRightInd w:val="0"/>
        <w:ind w:left="4248" w:hanging="2547"/>
        <w:jc w:val="both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>(затрат</w:t>
      </w:r>
      <w:r w:rsidR="00DE794F" w:rsidRPr="00452888">
        <w:rPr>
          <w:sz w:val="28"/>
          <w:szCs w:val="28"/>
          <w:vertAlign w:val="superscript"/>
        </w:rPr>
        <w:t xml:space="preserve"> и (или) </w:t>
      </w:r>
      <w:r w:rsidRPr="00452888">
        <w:rPr>
          <w:sz w:val="28"/>
          <w:szCs w:val="28"/>
          <w:vertAlign w:val="superscript"/>
        </w:rPr>
        <w:t>недополученных доходов)</w:t>
      </w:r>
    </w:p>
    <w:p w:rsidR="00195334" w:rsidRPr="00452888" w:rsidRDefault="00195334" w:rsidP="001953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 xml:space="preserve"> </w:t>
      </w:r>
      <w:proofErr w:type="gramStart"/>
      <w:r w:rsidRPr="00452888">
        <w:rPr>
          <w:sz w:val="28"/>
          <w:szCs w:val="28"/>
        </w:rPr>
        <w:t>с</w:t>
      </w:r>
      <w:proofErr w:type="gramEnd"/>
      <w:r w:rsidR="00DE794F" w:rsidRPr="00452888">
        <w:rPr>
          <w:sz w:val="28"/>
          <w:szCs w:val="28"/>
        </w:rPr>
        <w:t xml:space="preserve"> __</w:t>
      </w:r>
      <w:r w:rsidRPr="00452888">
        <w:rPr>
          <w:sz w:val="28"/>
          <w:szCs w:val="28"/>
        </w:rPr>
        <w:t>______________________</w:t>
      </w:r>
      <w:r w:rsidR="009A1CF1">
        <w:rPr>
          <w:sz w:val="28"/>
          <w:szCs w:val="28"/>
        </w:rPr>
        <w:t>_____________</w:t>
      </w:r>
      <w:r w:rsidR="000D3CC7">
        <w:rPr>
          <w:sz w:val="28"/>
          <w:szCs w:val="28"/>
        </w:rPr>
        <w:t>____</w:t>
      </w:r>
      <w:r w:rsidR="009A1CF1">
        <w:rPr>
          <w:sz w:val="28"/>
          <w:szCs w:val="28"/>
        </w:rPr>
        <w:t xml:space="preserve">  </w:t>
      </w:r>
      <w:r w:rsidRPr="00452888">
        <w:rPr>
          <w:sz w:val="28"/>
          <w:szCs w:val="28"/>
        </w:rPr>
        <w:t xml:space="preserve">(далее - Субсидия) в целях </w:t>
      </w:r>
    </w:p>
    <w:p w:rsidR="00195334" w:rsidRPr="00452888" w:rsidRDefault="009A1CF1" w:rsidP="009A1CF1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</w:t>
      </w:r>
      <w:r w:rsidR="00195334" w:rsidRPr="00452888">
        <w:rPr>
          <w:sz w:val="28"/>
          <w:szCs w:val="28"/>
          <w:vertAlign w:val="superscript"/>
        </w:rPr>
        <w:t>(производством (реализацией) товаров, выполнением работ, оказанием услуг)</w:t>
      </w:r>
      <w:r w:rsidR="00195334" w:rsidRPr="00452888">
        <w:rPr>
          <w:rStyle w:val="af"/>
          <w:sz w:val="28"/>
          <w:szCs w:val="28"/>
        </w:rPr>
        <w:footnoteReference w:id="77"/>
      </w:r>
    </w:p>
    <w:p w:rsidR="00195334" w:rsidRPr="00452888" w:rsidRDefault="00DE794F" w:rsidP="001953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 xml:space="preserve">достижения </w:t>
      </w:r>
      <w:r w:rsidR="00195334" w:rsidRPr="00452888">
        <w:rPr>
          <w:sz w:val="28"/>
          <w:szCs w:val="28"/>
        </w:rPr>
        <w:t>отдельных результатов __________________________________.</w:t>
      </w:r>
      <w:r w:rsidR="00195334" w:rsidRPr="00452888">
        <w:rPr>
          <w:rStyle w:val="af"/>
          <w:sz w:val="28"/>
          <w:szCs w:val="28"/>
        </w:rPr>
        <w:footnoteReference w:id="78"/>
      </w:r>
    </w:p>
    <w:p w:rsidR="00195334" w:rsidRPr="00452888" w:rsidRDefault="00195334" w:rsidP="0019533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52888">
        <w:rPr>
          <w:sz w:val="28"/>
          <w:szCs w:val="28"/>
          <w:vertAlign w:val="superscript"/>
        </w:rPr>
        <w:t>(наименование регионального (национального, федерального) проекта, муниципальной программы)</w:t>
      </w:r>
    </w:p>
    <w:p w:rsidR="00195334" w:rsidRPr="00452888" w:rsidRDefault="00195334" w:rsidP="001953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1.2.</w:t>
      </w:r>
      <w:r w:rsidR="00736BC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Результато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288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452888">
        <w:rPr>
          <w:rFonts w:ascii="Times New Roman" w:hAnsi="Times New Roman" w:cs="Times New Roman"/>
          <w:sz w:val="28"/>
          <w:szCs w:val="28"/>
        </w:rPr>
        <w:t>) предоставления Субсидии являются</w:t>
      </w:r>
      <w:r w:rsidR="00461C5F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461C5F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="00461C5F">
        <w:rPr>
          <w:rFonts w:ascii="Times New Roman" w:hAnsi="Times New Roman" w:cs="Times New Roman"/>
          <w:sz w:val="28"/>
          <w:szCs w:val="28"/>
        </w:rPr>
        <w:t>)</w:t>
      </w:r>
      <w:r w:rsidRPr="00452888">
        <w:rPr>
          <w:rFonts w:ascii="Times New Roman" w:hAnsi="Times New Roman" w:cs="Times New Roman"/>
          <w:sz w:val="28"/>
          <w:szCs w:val="28"/>
        </w:rPr>
        <w:t>:</w:t>
      </w:r>
    </w:p>
    <w:p w:rsidR="00195334" w:rsidRPr="00452888" w:rsidRDefault="00195334" w:rsidP="001953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:rsidR="00210DED" w:rsidRPr="00452888" w:rsidRDefault="00210DED" w:rsidP="00210D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Показател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452888">
        <w:rPr>
          <w:rFonts w:ascii="Times New Roman" w:hAnsi="Times New Roman" w:cs="Times New Roman"/>
          <w:sz w:val="28"/>
          <w:szCs w:val="28"/>
        </w:rPr>
        <w:t>и), необходимый(-</w:t>
      </w:r>
      <w:proofErr w:type="spellStart"/>
      <w:r w:rsidRPr="0045288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52888">
        <w:rPr>
          <w:rFonts w:ascii="Times New Roman" w:hAnsi="Times New Roman" w:cs="Times New Roman"/>
          <w:sz w:val="28"/>
          <w:szCs w:val="28"/>
        </w:rPr>
        <w:t>) для достижения результата(-</w:t>
      </w:r>
      <w:proofErr w:type="spellStart"/>
      <w:r w:rsidRPr="0045288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2888">
        <w:rPr>
          <w:rFonts w:ascii="Times New Roman" w:hAnsi="Times New Roman" w:cs="Times New Roman"/>
          <w:sz w:val="28"/>
          <w:szCs w:val="28"/>
        </w:rPr>
        <w:t xml:space="preserve">) предоставления Субсидии, </w:t>
      </w:r>
      <w:r>
        <w:rPr>
          <w:rFonts w:ascii="Times New Roman" w:hAnsi="Times New Roman" w:cs="Times New Roman"/>
          <w:sz w:val="28"/>
          <w:szCs w:val="28"/>
        </w:rPr>
        <w:t>его (</w:t>
      </w:r>
      <w:r w:rsidRPr="0045288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2888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е(-</w:t>
      </w:r>
      <w:r w:rsidRPr="0045288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2888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461C5F">
        <w:rPr>
          <w:rFonts w:ascii="Times New Roman" w:hAnsi="Times New Roman" w:cs="Times New Roman"/>
          <w:sz w:val="28"/>
          <w:szCs w:val="28"/>
        </w:rPr>
        <w:t>(-</w:t>
      </w:r>
      <w:r w:rsidRPr="00452888">
        <w:rPr>
          <w:rFonts w:ascii="Times New Roman" w:hAnsi="Times New Roman" w:cs="Times New Roman"/>
          <w:sz w:val="28"/>
          <w:szCs w:val="28"/>
        </w:rPr>
        <w:t>и</w:t>
      </w:r>
      <w:r w:rsidR="00461C5F">
        <w:rPr>
          <w:rFonts w:ascii="Times New Roman" w:hAnsi="Times New Roman" w:cs="Times New Roman"/>
          <w:sz w:val="28"/>
          <w:szCs w:val="28"/>
        </w:rPr>
        <w:t>)</w:t>
      </w:r>
      <w:r w:rsidRPr="00452888">
        <w:rPr>
          <w:rFonts w:ascii="Times New Roman" w:hAnsi="Times New Roman" w:cs="Times New Roman"/>
          <w:sz w:val="28"/>
          <w:szCs w:val="28"/>
        </w:rPr>
        <w:t xml:space="preserve"> достижения устанавливаются в приложении № ___ к настоящему Соглашению (Договору).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79"/>
      </w:r>
    </w:p>
    <w:p w:rsidR="00195334" w:rsidRPr="00452888" w:rsidRDefault="00195334" w:rsidP="001953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1.3.</w:t>
      </w:r>
      <w:r w:rsidR="00736BC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Субсидия предоставляется:</w:t>
      </w:r>
    </w:p>
    <w:p w:rsidR="00195334" w:rsidRPr="00452888" w:rsidRDefault="00195334" w:rsidP="001953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в 20 __году в размере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 xml:space="preserve"> ______(___________________)</w:t>
      </w:r>
      <w:r w:rsidR="00461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рублей __ копеек; </w:t>
      </w:r>
    </w:p>
    <w:p w:rsidR="001C5766" w:rsidRDefault="001C5766" w:rsidP="001953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1C5766">
        <w:rPr>
          <w:rFonts w:ascii="Times New Roman" w:hAnsi="Times New Roman" w:cs="Times New Roman"/>
          <w:sz w:val="28"/>
          <w:szCs w:val="28"/>
          <w:vertAlign w:val="superscript"/>
        </w:rPr>
        <w:t xml:space="preserve">   (год)                        </w:t>
      </w:r>
      <w:r w:rsidR="00260BC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1C5766">
        <w:rPr>
          <w:rFonts w:ascii="Times New Roman" w:hAnsi="Times New Roman" w:cs="Times New Roman"/>
          <w:sz w:val="28"/>
          <w:szCs w:val="28"/>
          <w:vertAlign w:val="superscript"/>
        </w:rPr>
        <w:t xml:space="preserve"> (сумма цифрами)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1C5766">
        <w:rPr>
          <w:rFonts w:ascii="Times New Roman" w:hAnsi="Times New Roman" w:cs="Times New Roman"/>
          <w:sz w:val="28"/>
          <w:szCs w:val="28"/>
          <w:vertAlign w:val="superscript"/>
        </w:rPr>
        <w:t xml:space="preserve">     (сумма прописью)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1C5766">
        <w:rPr>
          <w:rFonts w:ascii="Times New Roman" w:hAnsi="Times New Roman" w:cs="Times New Roman"/>
          <w:sz w:val="28"/>
          <w:szCs w:val="28"/>
          <w:vertAlign w:val="superscript"/>
        </w:rPr>
        <w:t>(сумма цифрами)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195334" w:rsidRPr="00452888" w:rsidRDefault="00195334" w:rsidP="001953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в 20 __году в размере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 xml:space="preserve"> ______(___________________) 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рублей __ копеек; </w:t>
      </w:r>
    </w:p>
    <w:p w:rsidR="001C5766" w:rsidRDefault="001C5766" w:rsidP="001C576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1C5766">
        <w:rPr>
          <w:rFonts w:ascii="Times New Roman" w:hAnsi="Times New Roman" w:cs="Times New Roman"/>
          <w:sz w:val="28"/>
          <w:szCs w:val="28"/>
          <w:vertAlign w:val="superscript"/>
        </w:rPr>
        <w:t xml:space="preserve">(год)                         (сумма цифрами)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1C5766">
        <w:rPr>
          <w:rFonts w:ascii="Times New Roman" w:hAnsi="Times New Roman" w:cs="Times New Roman"/>
          <w:sz w:val="28"/>
          <w:szCs w:val="28"/>
          <w:vertAlign w:val="superscript"/>
        </w:rPr>
        <w:t xml:space="preserve">     (сумма прописью)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1C5766">
        <w:rPr>
          <w:rFonts w:ascii="Times New Roman" w:hAnsi="Times New Roman" w:cs="Times New Roman"/>
          <w:sz w:val="28"/>
          <w:szCs w:val="28"/>
          <w:vertAlign w:val="superscript"/>
        </w:rPr>
        <w:t>(сумма цифрами)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195334" w:rsidRPr="00452888" w:rsidRDefault="00195334" w:rsidP="001953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lastRenderedPageBreak/>
        <w:t>в 20 __году в размере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 xml:space="preserve"> ______(__________________) 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>рублей __ копеек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80"/>
      </w:r>
      <w:r w:rsidR="00DE794F" w:rsidRPr="0045288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C5766" w:rsidRDefault="001C5766" w:rsidP="001C576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1C5766">
        <w:rPr>
          <w:rFonts w:ascii="Times New Roman" w:hAnsi="Times New Roman" w:cs="Times New Roman"/>
          <w:sz w:val="28"/>
          <w:szCs w:val="28"/>
          <w:vertAlign w:val="superscript"/>
        </w:rPr>
        <w:t xml:space="preserve">(год)                         (сумма цифрами)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1C5766">
        <w:rPr>
          <w:rFonts w:ascii="Times New Roman" w:hAnsi="Times New Roman" w:cs="Times New Roman"/>
          <w:sz w:val="28"/>
          <w:szCs w:val="28"/>
          <w:vertAlign w:val="superscript"/>
        </w:rPr>
        <w:t xml:space="preserve">     (сумма прописью)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1C5766">
        <w:rPr>
          <w:rFonts w:ascii="Times New Roman" w:hAnsi="Times New Roman" w:cs="Times New Roman"/>
          <w:sz w:val="28"/>
          <w:szCs w:val="28"/>
          <w:vertAlign w:val="superscript"/>
        </w:rPr>
        <w:t>(сумма цифрами)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195334" w:rsidRPr="00452888" w:rsidRDefault="00195334" w:rsidP="001953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не</w:t>
      </w:r>
      <w:r w:rsidR="002866F2">
        <w:rPr>
          <w:rFonts w:ascii="Times New Roman" w:hAnsi="Times New Roman" w:cs="Times New Roman"/>
          <w:sz w:val="28"/>
          <w:szCs w:val="28"/>
        </w:rPr>
        <w:t xml:space="preserve"> </w:t>
      </w:r>
      <w:r w:rsidRPr="00452888">
        <w:rPr>
          <w:rFonts w:ascii="Times New Roman" w:hAnsi="Times New Roman" w:cs="Times New Roman"/>
          <w:sz w:val="28"/>
          <w:szCs w:val="28"/>
        </w:rPr>
        <w:t xml:space="preserve">может превышать объем бюджетных ассигнований, предусмотренных в бюджете </w:t>
      </w:r>
      <w:r w:rsidR="00260BCA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452888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на указанные в пункте 1.1. настоящего Соглашения (Договора) цели.</w:t>
      </w:r>
    </w:p>
    <w:p w:rsidR="00195334" w:rsidRPr="00452888" w:rsidRDefault="00195334" w:rsidP="001953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1.4. Субсидия предоставляется при соблюдении следующих условий и требований:</w:t>
      </w:r>
    </w:p>
    <w:p w:rsidR="00195334" w:rsidRPr="00452888" w:rsidRDefault="00195334" w:rsidP="001953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1) _____________;</w:t>
      </w:r>
    </w:p>
    <w:p w:rsidR="00195334" w:rsidRPr="00452888" w:rsidRDefault="00195334" w:rsidP="001953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2) _____________...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81"/>
      </w:r>
    </w:p>
    <w:p w:rsidR="00BB1914" w:rsidRDefault="00195334" w:rsidP="00104F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1.5.</w:t>
      </w:r>
      <w:r w:rsidR="00FC5D1B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соответствии с бюджетным законодательством Российской Федерации</w:t>
      </w:r>
      <w:r w:rsidR="003504B0" w:rsidRPr="00452888">
        <w:rPr>
          <w:rFonts w:ascii="Times New Roman" w:hAnsi="Times New Roman" w:cs="Times New Roman"/>
          <w:sz w:val="28"/>
          <w:szCs w:val="28"/>
        </w:rPr>
        <w:t>__________________</w:t>
      </w:r>
      <w:r w:rsidRPr="00452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914" w:rsidRPr="00452888" w:rsidRDefault="00BB1914" w:rsidP="00BB1914">
      <w:pPr>
        <w:pStyle w:val="ConsPlusNonformat"/>
        <w:ind w:firstLine="652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(периодичность)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82"/>
      </w:r>
    </w:p>
    <w:p w:rsidR="003504B0" w:rsidRDefault="00195334" w:rsidP="00BB19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на</w:t>
      </w:r>
      <w:r w:rsidR="002866F2">
        <w:rPr>
          <w:rFonts w:ascii="Times New Roman" w:hAnsi="Times New Roman" w:cs="Times New Roman"/>
          <w:sz w:val="28"/>
          <w:szCs w:val="28"/>
        </w:rPr>
        <w:t xml:space="preserve"> </w:t>
      </w:r>
      <w:r w:rsidR="00104F75" w:rsidRPr="00452888">
        <w:rPr>
          <w:rFonts w:ascii="Times New Roman" w:hAnsi="Times New Roman" w:cs="Times New Roman"/>
          <w:sz w:val="28"/>
          <w:szCs w:val="28"/>
        </w:rPr>
        <w:t>счет</w:t>
      </w:r>
      <w:r w:rsidR="00BB1914">
        <w:rPr>
          <w:rFonts w:ascii="Times New Roman" w:hAnsi="Times New Roman" w:cs="Times New Roman"/>
          <w:sz w:val="28"/>
          <w:szCs w:val="28"/>
        </w:rPr>
        <w:t xml:space="preserve"> Получателя, открытый </w:t>
      </w:r>
      <w:proofErr w:type="gramStart"/>
      <w:r w:rsidR="00BB19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1914">
        <w:rPr>
          <w:rFonts w:ascii="Times New Roman" w:hAnsi="Times New Roman" w:cs="Times New Roman"/>
          <w:sz w:val="28"/>
          <w:szCs w:val="28"/>
        </w:rPr>
        <w:t xml:space="preserve"> ___________________________________.</w:t>
      </w:r>
    </w:p>
    <w:p w:rsidR="00BB1914" w:rsidRPr="00452888" w:rsidRDefault="00BB1914" w:rsidP="00BB1914">
      <w:pPr>
        <w:pStyle w:val="ConsPlusNonformat"/>
        <w:ind w:right="-2" w:firstLine="1701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(наименование учреждения Центрального банка Российской Федерации, кредитной организации)</w:t>
      </w:r>
    </w:p>
    <w:p w:rsidR="00BB1914" w:rsidRPr="00452888" w:rsidRDefault="00BB1914" w:rsidP="00BB19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F75" w:rsidRPr="00122E9C" w:rsidRDefault="00104F75" w:rsidP="002748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48E1" w:rsidRPr="00452888" w:rsidRDefault="002748E1" w:rsidP="002748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88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3504B0" w:rsidRPr="00122E9C" w:rsidRDefault="003504B0" w:rsidP="002748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04B0" w:rsidRPr="00452888" w:rsidRDefault="003504B0" w:rsidP="003504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2.1.</w:t>
      </w:r>
      <w:r w:rsidR="00736BC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Получатель субсидии обязуется:</w:t>
      </w:r>
    </w:p>
    <w:p w:rsidR="000916D7" w:rsidRDefault="003504B0" w:rsidP="003504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2.1.1.</w:t>
      </w:r>
      <w:r w:rsidR="00736BC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Для получения Субсидии _</w:t>
      </w:r>
      <w:r w:rsidR="00855CCD">
        <w:rPr>
          <w:rFonts w:ascii="Times New Roman" w:hAnsi="Times New Roman" w:cs="Times New Roman"/>
          <w:sz w:val="28"/>
          <w:szCs w:val="28"/>
        </w:rPr>
        <w:t>___</w:t>
      </w:r>
      <w:r w:rsidRPr="00452888">
        <w:rPr>
          <w:rFonts w:ascii="Times New Roman" w:hAnsi="Times New Roman" w:cs="Times New Roman"/>
          <w:sz w:val="28"/>
          <w:szCs w:val="28"/>
        </w:rPr>
        <w:t xml:space="preserve">______ </w:t>
      </w:r>
      <w:r w:rsidR="000916D7">
        <w:rPr>
          <w:rFonts w:ascii="Times New Roman" w:hAnsi="Times New Roman" w:cs="Times New Roman"/>
          <w:sz w:val="28"/>
          <w:szCs w:val="28"/>
        </w:rPr>
        <w:t>представит</w:t>
      </w:r>
      <w:proofErr w:type="gramStart"/>
      <w:r w:rsidR="000916D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0916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916D7">
        <w:rPr>
          <w:rFonts w:ascii="Times New Roman" w:hAnsi="Times New Roman" w:cs="Times New Roman"/>
          <w:sz w:val="28"/>
          <w:szCs w:val="28"/>
        </w:rPr>
        <w:t>лять</w:t>
      </w:r>
      <w:proofErr w:type="spellEnd"/>
      <w:r w:rsidR="000916D7">
        <w:rPr>
          <w:rFonts w:ascii="Times New Roman" w:hAnsi="Times New Roman" w:cs="Times New Roman"/>
          <w:sz w:val="28"/>
          <w:szCs w:val="28"/>
        </w:rPr>
        <w:t xml:space="preserve">) </w:t>
      </w:r>
      <w:r w:rsidR="000916D7" w:rsidRPr="00452888">
        <w:rPr>
          <w:rFonts w:ascii="Times New Roman" w:hAnsi="Times New Roman" w:cs="Times New Roman"/>
          <w:sz w:val="28"/>
          <w:szCs w:val="28"/>
        </w:rPr>
        <w:t xml:space="preserve">в адрес </w:t>
      </w:r>
    </w:p>
    <w:p w:rsidR="000916D7" w:rsidRPr="00452888" w:rsidRDefault="005E4F3C" w:rsidP="000916D7">
      <w:pPr>
        <w:pStyle w:val="ConsPlusNonformat"/>
        <w:ind w:firstLine="453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0916D7">
        <w:rPr>
          <w:rFonts w:ascii="Times New Roman" w:hAnsi="Times New Roman" w:cs="Times New Roman"/>
          <w:sz w:val="28"/>
          <w:szCs w:val="28"/>
          <w:vertAlign w:val="superscript"/>
        </w:rPr>
        <w:t>(срок</w:t>
      </w:r>
      <w:r w:rsidR="000916D7" w:rsidRPr="0045288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504B0" w:rsidRPr="00452888" w:rsidRDefault="000916D7" w:rsidP="003504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Главного распорядителя следующие документы</w:t>
      </w:r>
      <w:r w:rsidR="003504B0" w:rsidRPr="00452888">
        <w:rPr>
          <w:rFonts w:ascii="Times New Roman" w:hAnsi="Times New Roman" w:cs="Times New Roman"/>
          <w:sz w:val="28"/>
          <w:szCs w:val="28"/>
        </w:rPr>
        <w:t>:</w:t>
      </w:r>
    </w:p>
    <w:p w:rsidR="003504B0" w:rsidRPr="00452888" w:rsidRDefault="003504B0" w:rsidP="003504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1)</w:t>
      </w:r>
      <w:r w:rsidR="00736BC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_____________;</w:t>
      </w:r>
    </w:p>
    <w:p w:rsidR="003504B0" w:rsidRPr="00452888" w:rsidRDefault="003504B0" w:rsidP="003504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2)</w:t>
      </w:r>
      <w:r w:rsidR="00736BC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___________...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83"/>
      </w:r>
    </w:p>
    <w:p w:rsidR="003504B0" w:rsidRPr="00452888" w:rsidRDefault="003504B0" w:rsidP="003504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Представленные документы должны соответствовать следующим требованиям:</w:t>
      </w:r>
    </w:p>
    <w:p w:rsidR="003504B0" w:rsidRPr="00452888" w:rsidRDefault="003504B0" w:rsidP="003504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1)</w:t>
      </w:r>
      <w:r w:rsidR="00736BC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_____________;</w:t>
      </w:r>
    </w:p>
    <w:p w:rsidR="003504B0" w:rsidRPr="00452888" w:rsidRDefault="003504B0" w:rsidP="003504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2)</w:t>
      </w:r>
      <w:r w:rsidR="00736BC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___________...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84"/>
      </w:r>
    </w:p>
    <w:p w:rsidR="000916D7" w:rsidRDefault="000916D7" w:rsidP="005E4F3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2888">
        <w:rPr>
          <w:rFonts w:ascii="Times New Roman" w:hAnsi="Times New Roman" w:cs="Times New Roman"/>
          <w:sz w:val="28"/>
          <w:szCs w:val="28"/>
        </w:rPr>
        <w:t>. Обеспечить достижение значени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45288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2888">
        <w:rPr>
          <w:rFonts w:ascii="Times New Roman" w:hAnsi="Times New Roman" w:cs="Times New Roman"/>
          <w:sz w:val="28"/>
          <w:szCs w:val="28"/>
        </w:rPr>
        <w:t xml:space="preserve"> показателя(-ей)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2888">
        <w:rPr>
          <w:rFonts w:ascii="Times New Roman" w:hAnsi="Times New Roman" w:cs="Times New Roman"/>
          <w:sz w:val="28"/>
          <w:szCs w:val="28"/>
        </w:rPr>
        <w:t>необходимого(-ых) для достижения результат</w:t>
      </w:r>
      <w:r>
        <w:rPr>
          <w:rFonts w:ascii="Times New Roman" w:hAnsi="Times New Roman" w:cs="Times New Roman"/>
          <w:sz w:val="28"/>
          <w:szCs w:val="28"/>
        </w:rPr>
        <w:t>а(-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52888">
        <w:rPr>
          <w:rFonts w:ascii="Times New Roman" w:hAnsi="Times New Roman" w:cs="Times New Roman"/>
          <w:sz w:val="28"/>
          <w:szCs w:val="28"/>
        </w:rPr>
        <w:t xml:space="preserve"> предоставления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88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а(-</w:t>
      </w:r>
      <w:proofErr w:type="spellStart"/>
      <w:r w:rsidRPr="00452888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52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его(</w:t>
      </w:r>
      <w:r w:rsidRPr="0045288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2888">
        <w:rPr>
          <w:rFonts w:ascii="Times New Roman" w:hAnsi="Times New Roman" w:cs="Times New Roman"/>
          <w:sz w:val="28"/>
          <w:szCs w:val="28"/>
        </w:rPr>
        <w:t xml:space="preserve"> достижения, устанавливаемых в приложении № ___</w:t>
      </w:r>
      <w:r w:rsidR="005E4F3C">
        <w:rPr>
          <w:rFonts w:ascii="Times New Roman" w:hAnsi="Times New Roman" w:cs="Times New Roman"/>
          <w:sz w:val="28"/>
          <w:szCs w:val="28"/>
        </w:rPr>
        <w:t>_________</w:t>
      </w:r>
      <w:r w:rsidRPr="00452888">
        <w:rPr>
          <w:rFonts w:ascii="Times New Roman" w:hAnsi="Times New Roman" w:cs="Times New Roman"/>
          <w:sz w:val="28"/>
          <w:szCs w:val="28"/>
        </w:rPr>
        <w:t xml:space="preserve"> к настоящему Соглашению (Договору)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85"/>
      </w:r>
      <w:r w:rsidRPr="00452888">
        <w:rPr>
          <w:rFonts w:ascii="Times New Roman" w:hAnsi="Times New Roman" w:cs="Times New Roman"/>
          <w:sz w:val="28"/>
          <w:szCs w:val="28"/>
        </w:rPr>
        <w:t>.</w:t>
      </w:r>
    </w:p>
    <w:p w:rsidR="005E4F3C" w:rsidRPr="005E4F3C" w:rsidRDefault="005E4F3C" w:rsidP="005E4F3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E4F3C"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</w:rPr>
        <w:t>)</w:t>
      </w:r>
    </w:p>
    <w:p w:rsidR="003B0EE0" w:rsidRDefault="003504B0" w:rsidP="005E4F3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A2529A" w:rsidRPr="00452888">
        <w:rPr>
          <w:rFonts w:ascii="Times New Roman" w:hAnsi="Times New Roman" w:cs="Times New Roman"/>
          <w:sz w:val="28"/>
          <w:szCs w:val="28"/>
        </w:rPr>
        <w:t>3</w:t>
      </w:r>
      <w:r w:rsidRPr="00452888">
        <w:rPr>
          <w:rFonts w:ascii="Times New Roman" w:hAnsi="Times New Roman" w:cs="Times New Roman"/>
          <w:sz w:val="28"/>
          <w:szCs w:val="28"/>
        </w:rPr>
        <w:t>.</w:t>
      </w:r>
      <w:r w:rsidR="00736BCA" w:rsidRPr="0045288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 xml:space="preserve">Предоставить Главному распорядителю </w:t>
      </w:r>
      <w:hyperlink w:anchor="Par258" w:tooltip="                                 Согласие." w:history="1">
        <w:r w:rsidRPr="00452888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452888">
        <w:rPr>
          <w:rFonts w:ascii="Times New Roman" w:hAnsi="Times New Roman" w:cs="Times New Roman"/>
          <w:sz w:val="28"/>
          <w:szCs w:val="28"/>
        </w:rPr>
        <w:t xml:space="preserve"> на осуществление</w:t>
      </w:r>
      <w:r w:rsidR="00C85C95">
        <w:rPr>
          <w:rFonts w:ascii="Times New Roman" w:hAnsi="Times New Roman" w:cs="Times New Roman"/>
          <w:sz w:val="28"/>
          <w:szCs w:val="28"/>
        </w:rPr>
        <w:t xml:space="preserve"> </w:t>
      </w:r>
      <w:r w:rsidRPr="00452888">
        <w:rPr>
          <w:rFonts w:ascii="Times New Roman" w:hAnsi="Times New Roman" w:cs="Times New Roman"/>
          <w:sz w:val="28"/>
          <w:szCs w:val="28"/>
        </w:rPr>
        <w:t>Главным распорядителем, орган</w:t>
      </w:r>
      <w:r w:rsidR="00990FCA" w:rsidRPr="00452888">
        <w:rPr>
          <w:rFonts w:ascii="Times New Roman" w:hAnsi="Times New Roman" w:cs="Times New Roman"/>
          <w:sz w:val="28"/>
          <w:szCs w:val="28"/>
        </w:rPr>
        <w:t>ом</w:t>
      </w:r>
      <w:r w:rsidRPr="00452888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86"/>
      </w:r>
      <w:r w:rsidR="003B0EE0" w:rsidRPr="00452888">
        <w:rPr>
          <w:rFonts w:ascii="Times New Roman" w:hAnsi="Times New Roman" w:cs="Times New Roman"/>
          <w:sz w:val="28"/>
          <w:szCs w:val="28"/>
        </w:rPr>
        <w:t xml:space="preserve"> </w:t>
      </w:r>
      <w:r w:rsidR="00A2529A" w:rsidRPr="00452888">
        <w:rPr>
          <w:rFonts w:ascii="Times New Roman" w:hAnsi="Times New Roman" w:cs="Times New Roman"/>
          <w:sz w:val="28"/>
          <w:szCs w:val="28"/>
        </w:rPr>
        <w:t>проверок</w:t>
      </w:r>
      <w:r w:rsidR="00C85C95">
        <w:rPr>
          <w:rFonts w:ascii="Times New Roman" w:hAnsi="Times New Roman" w:cs="Times New Roman"/>
          <w:sz w:val="28"/>
          <w:szCs w:val="28"/>
        </w:rPr>
        <w:t xml:space="preserve"> </w:t>
      </w:r>
      <w:r w:rsidRPr="00452888">
        <w:rPr>
          <w:rFonts w:ascii="Times New Roman" w:hAnsi="Times New Roman" w:cs="Times New Roman"/>
          <w:sz w:val="28"/>
          <w:szCs w:val="28"/>
        </w:rPr>
        <w:t>соблюдения условий, целей и порядка предоставления Субсидии, установленных Порядком, настоящим Соглашением (Договором).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Согласие оформляется в виде</w:t>
      </w:r>
      <w:r w:rsidR="00C85C95">
        <w:rPr>
          <w:rFonts w:ascii="Times New Roman" w:hAnsi="Times New Roman" w:cs="Times New Roman"/>
          <w:sz w:val="28"/>
          <w:szCs w:val="28"/>
        </w:rPr>
        <w:t xml:space="preserve"> </w:t>
      </w:r>
      <w:r w:rsidRPr="00452888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3B0EE0" w:rsidRPr="00452888">
        <w:rPr>
          <w:rFonts w:ascii="Times New Roman" w:hAnsi="Times New Roman" w:cs="Times New Roman"/>
          <w:sz w:val="28"/>
          <w:szCs w:val="28"/>
        </w:rPr>
        <w:t>№ ______</w:t>
      </w:r>
      <w:r w:rsidR="00C85C95">
        <w:rPr>
          <w:rFonts w:ascii="Times New Roman" w:hAnsi="Times New Roman" w:cs="Times New Roman"/>
          <w:sz w:val="28"/>
          <w:szCs w:val="28"/>
        </w:rPr>
        <w:t xml:space="preserve"> </w:t>
      </w:r>
      <w:r w:rsidR="00FC5D1B" w:rsidRPr="00452888">
        <w:rPr>
          <w:rFonts w:ascii="Times New Roman" w:hAnsi="Times New Roman" w:cs="Times New Roman"/>
          <w:sz w:val="28"/>
          <w:szCs w:val="28"/>
        </w:rPr>
        <w:t xml:space="preserve">к </w:t>
      </w:r>
      <w:r w:rsidR="00037DEB" w:rsidRPr="00452888">
        <w:rPr>
          <w:rFonts w:ascii="Times New Roman" w:hAnsi="Times New Roman" w:cs="Times New Roman"/>
          <w:sz w:val="28"/>
          <w:szCs w:val="28"/>
        </w:rPr>
        <w:t>настоящему Соглашению</w:t>
      </w:r>
      <w:r w:rsidR="005E4F3C">
        <w:rPr>
          <w:rFonts w:ascii="Times New Roman" w:hAnsi="Times New Roman" w:cs="Times New Roman"/>
          <w:sz w:val="28"/>
          <w:szCs w:val="28"/>
        </w:rPr>
        <w:t xml:space="preserve"> </w:t>
      </w:r>
      <w:r w:rsidR="003B0EE0" w:rsidRPr="00452888">
        <w:rPr>
          <w:rFonts w:ascii="Times New Roman" w:hAnsi="Times New Roman" w:cs="Times New Roman"/>
          <w:sz w:val="28"/>
          <w:szCs w:val="28"/>
        </w:rPr>
        <w:t xml:space="preserve"> (Договору)</w:t>
      </w:r>
      <w:r w:rsidR="003B0EE0"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87"/>
      </w:r>
      <w:r w:rsidR="003B0EE0" w:rsidRPr="00452888">
        <w:rPr>
          <w:rFonts w:ascii="Times New Roman" w:hAnsi="Times New Roman" w:cs="Times New Roman"/>
          <w:sz w:val="28"/>
          <w:szCs w:val="28"/>
        </w:rPr>
        <w:t>.</w:t>
      </w:r>
    </w:p>
    <w:p w:rsidR="005E4F3C" w:rsidRPr="005E4F3C" w:rsidRDefault="005E4F3C" w:rsidP="005E4F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4F3C">
        <w:rPr>
          <w:rFonts w:ascii="Times New Roman" w:hAnsi="Times New Roman" w:cs="Times New Roman"/>
          <w:sz w:val="28"/>
          <w:szCs w:val="28"/>
          <w:vertAlign w:val="superscript"/>
        </w:rPr>
        <w:t>(номер)</w:t>
      </w:r>
    </w:p>
    <w:p w:rsidR="00A9764D" w:rsidRPr="00452888" w:rsidRDefault="00A9764D" w:rsidP="00A976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2.1.</w:t>
      </w:r>
      <w:r w:rsidR="001332D3" w:rsidRPr="00452888">
        <w:rPr>
          <w:rFonts w:ascii="Times New Roman" w:hAnsi="Times New Roman" w:cs="Times New Roman"/>
          <w:sz w:val="28"/>
          <w:szCs w:val="28"/>
        </w:rPr>
        <w:t>4</w:t>
      </w:r>
      <w:r w:rsidRPr="00452888">
        <w:rPr>
          <w:rFonts w:ascii="Times New Roman" w:hAnsi="Times New Roman" w:cs="Times New Roman"/>
          <w:sz w:val="28"/>
          <w:szCs w:val="28"/>
        </w:rPr>
        <w:t>.</w:t>
      </w:r>
      <w:r w:rsidR="00736BCA" w:rsidRPr="00452888">
        <w:rPr>
          <w:rFonts w:ascii="Times New Roman" w:hAnsi="Times New Roman" w:cs="Times New Roman"/>
          <w:sz w:val="28"/>
          <w:szCs w:val="28"/>
        </w:rPr>
        <w:t> </w:t>
      </w:r>
      <w:r w:rsidR="003568F4">
        <w:rPr>
          <w:rFonts w:ascii="Times New Roman" w:hAnsi="Times New Roman" w:cs="Times New Roman"/>
          <w:sz w:val="28"/>
          <w:szCs w:val="28"/>
        </w:rPr>
        <w:t>П</w:t>
      </w:r>
      <w:r w:rsidRPr="00452888">
        <w:rPr>
          <w:rFonts w:ascii="Times New Roman" w:hAnsi="Times New Roman" w:cs="Times New Roman"/>
          <w:sz w:val="28"/>
          <w:szCs w:val="28"/>
        </w:rPr>
        <w:t>редставить:</w:t>
      </w:r>
    </w:p>
    <w:p w:rsidR="00B94648" w:rsidRPr="005E4F3C" w:rsidRDefault="00A9764D" w:rsidP="00A9764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52888">
        <w:rPr>
          <w:rFonts w:ascii="Times New Roman" w:hAnsi="Times New Roman" w:cs="Times New Roman"/>
          <w:sz w:val="28"/>
          <w:szCs w:val="28"/>
        </w:rPr>
        <w:t>1)</w:t>
      </w:r>
      <w:r w:rsidR="00736BC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отчет о достижении результат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288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2888">
        <w:rPr>
          <w:rFonts w:ascii="Times New Roman" w:hAnsi="Times New Roman" w:cs="Times New Roman"/>
          <w:sz w:val="28"/>
          <w:szCs w:val="28"/>
        </w:rPr>
        <w:t>) и показателя(-лей), необходим</w:t>
      </w:r>
      <w:r w:rsidR="00B94648" w:rsidRPr="00452888">
        <w:rPr>
          <w:rFonts w:ascii="Times New Roman" w:hAnsi="Times New Roman" w:cs="Times New Roman"/>
          <w:sz w:val="28"/>
          <w:szCs w:val="28"/>
        </w:rPr>
        <w:t>ого(-</w:t>
      </w:r>
      <w:r w:rsidRPr="00452888">
        <w:rPr>
          <w:rFonts w:ascii="Times New Roman" w:hAnsi="Times New Roman" w:cs="Times New Roman"/>
          <w:sz w:val="28"/>
          <w:szCs w:val="28"/>
        </w:rPr>
        <w:t>ых</w:t>
      </w:r>
      <w:r w:rsidR="00B94648" w:rsidRPr="00452888">
        <w:rPr>
          <w:rFonts w:ascii="Times New Roman" w:hAnsi="Times New Roman" w:cs="Times New Roman"/>
          <w:sz w:val="28"/>
          <w:szCs w:val="28"/>
        </w:rPr>
        <w:t>)</w:t>
      </w:r>
      <w:r w:rsidRPr="00452888">
        <w:rPr>
          <w:rFonts w:ascii="Times New Roman" w:hAnsi="Times New Roman" w:cs="Times New Roman"/>
          <w:sz w:val="28"/>
          <w:szCs w:val="28"/>
        </w:rPr>
        <w:t xml:space="preserve"> для достижения результатов предоставления Субсидии, по форме согласно приложению </w:t>
      </w:r>
      <w:r w:rsidR="00160EA7" w:rsidRPr="00452888">
        <w:rPr>
          <w:rFonts w:ascii="Times New Roman" w:hAnsi="Times New Roman" w:cs="Times New Roman"/>
          <w:sz w:val="28"/>
          <w:szCs w:val="28"/>
        </w:rPr>
        <w:t xml:space="preserve">№ </w:t>
      </w:r>
      <w:r w:rsidRPr="00452888">
        <w:rPr>
          <w:rFonts w:ascii="Times New Roman" w:hAnsi="Times New Roman" w:cs="Times New Roman"/>
          <w:sz w:val="28"/>
          <w:szCs w:val="28"/>
        </w:rPr>
        <w:t xml:space="preserve">___ к настоящему Соглашению (Договору), </w:t>
      </w:r>
      <w:r w:rsidR="003568F4">
        <w:rPr>
          <w:rFonts w:ascii="Times New Roman" w:hAnsi="Times New Roman" w:cs="Times New Roman"/>
          <w:sz w:val="28"/>
          <w:szCs w:val="28"/>
        </w:rPr>
        <w:t>-_______.</w:t>
      </w:r>
      <w:r w:rsidR="003568F4">
        <w:rPr>
          <w:rStyle w:val="af"/>
          <w:rFonts w:ascii="Times New Roman" w:hAnsi="Times New Roman" w:cs="Times New Roman"/>
          <w:sz w:val="28"/>
          <w:szCs w:val="28"/>
        </w:rPr>
        <w:footnoteReference w:id="88"/>
      </w:r>
      <w:r w:rsidR="005E4F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E4F3C" w:rsidRPr="005E4F3C">
        <w:rPr>
          <w:rFonts w:ascii="Times New Roman" w:hAnsi="Times New Roman" w:cs="Times New Roman"/>
        </w:rPr>
        <w:t>(срок)</w:t>
      </w:r>
    </w:p>
    <w:p w:rsidR="00B94648" w:rsidRPr="00452888" w:rsidRDefault="00B94648" w:rsidP="005E4F3C">
      <w:pPr>
        <w:pStyle w:val="ConsPlusNonformat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(номер)</w:t>
      </w:r>
      <w:r w:rsidR="003568F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</w:t>
      </w:r>
    </w:p>
    <w:p w:rsidR="00A9764D" w:rsidRPr="00452888" w:rsidRDefault="00A9764D" w:rsidP="00A976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2)</w:t>
      </w:r>
      <w:r w:rsidR="00736BC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__________</w:t>
      </w:r>
      <w:r w:rsidR="003568F4">
        <w:rPr>
          <w:rFonts w:ascii="Times New Roman" w:hAnsi="Times New Roman" w:cs="Times New Roman"/>
          <w:sz w:val="28"/>
          <w:szCs w:val="28"/>
        </w:rPr>
        <w:t xml:space="preserve">_____, </w:t>
      </w:r>
      <w:r w:rsidRPr="00452888">
        <w:rPr>
          <w:rFonts w:ascii="Times New Roman" w:hAnsi="Times New Roman" w:cs="Times New Roman"/>
          <w:sz w:val="28"/>
          <w:szCs w:val="28"/>
        </w:rPr>
        <w:t>- ______;</w:t>
      </w:r>
    </w:p>
    <w:p w:rsidR="00A9764D" w:rsidRPr="00452888" w:rsidRDefault="00A9764D" w:rsidP="00736B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документа)        </w:t>
      </w:r>
      <w:r w:rsidR="003568F4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5E4F3C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 w:rsidR="003568F4">
        <w:rPr>
          <w:rFonts w:ascii="Times New Roman" w:hAnsi="Times New Roman" w:cs="Times New Roman"/>
          <w:sz w:val="28"/>
          <w:szCs w:val="28"/>
          <w:vertAlign w:val="superscript"/>
        </w:rPr>
        <w:t>срок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9764D" w:rsidRPr="00452888" w:rsidRDefault="00A9764D" w:rsidP="00A976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3)</w:t>
      </w:r>
      <w:r w:rsidR="003568F4">
        <w:rPr>
          <w:rFonts w:ascii="Times New Roman" w:hAnsi="Times New Roman" w:cs="Times New Roman"/>
          <w:sz w:val="28"/>
          <w:szCs w:val="28"/>
        </w:rPr>
        <w:t> </w:t>
      </w:r>
      <w:r w:rsidR="003568F4" w:rsidRPr="00452888">
        <w:rPr>
          <w:rFonts w:ascii="Times New Roman" w:hAnsi="Times New Roman" w:cs="Times New Roman"/>
          <w:sz w:val="28"/>
          <w:szCs w:val="28"/>
        </w:rPr>
        <w:t>__________</w:t>
      </w:r>
      <w:r w:rsidR="003568F4">
        <w:rPr>
          <w:rFonts w:ascii="Times New Roman" w:hAnsi="Times New Roman" w:cs="Times New Roman"/>
          <w:sz w:val="28"/>
          <w:szCs w:val="28"/>
        </w:rPr>
        <w:t xml:space="preserve">_____, </w:t>
      </w:r>
      <w:r w:rsidR="003568F4" w:rsidRPr="00452888">
        <w:rPr>
          <w:rFonts w:ascii="Times New Roman" w:hAnsi="Times New Roman" w:cs="Times New Roman"/>
          <w:sz w:val="28"/>
          <w:szCs w:val="28"/>
        </w:rPr>
        <w:t xml:space="preserve">- </w:t>
      </w:r>
      <w:r w:rsidR="003568F4">
        <w:rPr>
          <w:rFonts w:ascii="Times New Roman" w:hAnsi="Times New Roman" w:cs="Times New Roman"/>
          <w:sz w:val="28"/>
          <w:szCs w:val="28"/>
        </w:rPr>
        <w:t>______</w:t>
      </w:r>
      <w:r w:rsidRPr="00452888">
        <w:rPr>
          <w:rFonts w:ascii="Times New Roman" w:hAnsi="Times New Roman" w:cs="Times New Roman"/>
          <w:sz w:val="28"/>
          <w:szCs w:val="28"/>
        </w:rPr>
        <w:t>...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89"/>
      </w:r>
    </w:p>
    <w:p w:rsidR="00A9764D" w:rsidRPr="00452888" w:rsidRDefault="00A9764D" w:rsidP="00736B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документа)  </w:t>
      </w:r>
      <w:r w:rsidR="003568F4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="005E4F3C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7842B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568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568F4">
        <w:rPr>
          <w:rFonts w:ascii="Times New Roman" w:hAnsi="Times New Roman" w:cs="Times New Roman"/>
          <w:sz w:val="28"/>
          <w:szCs w:val="28"/>
          <w:vertAlign w:val="superscript"/>
        </w:rPr>
        <w:t>срок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B6404" w:rsidRPr="00452888" w:rsidRDefault="001332D3" w:rsidP="000027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888">
        <w:rPr>
          <w:rFonts w:eastAsiaTheme="minorEastAsia"/>
          <w:sz w:val="28"/>
          <w:szCs w:val="28"/>
          <w:lang w:eastAsia="ru-RU"/>
        </w:rPr>
        <w:t>2.1.5.</w:t>
      </w:r>
      <w:r w:rsidR="00736BCA" w:rsidRPr="00452888">
        <w:rPr>
          <w:rFonts w:eastAsiaTheme="minorEastAsia"/>
          <w:sz w:val="28"/>
          <w:szCs w:val="28"/>
          <w:lang w:eastAsia="ru-RU"/>
        </w:rPr>
        <w:t> </w:t>
      </w:r>
      <w:r w:rsidRPr="00452888">
        <w:rPr>
          <w:rFonts w:eastAsiaTheme="minorEastAsia"/>
          <w:sz w:val="28"/>
          <w:szCs w:val="28"/>
          <w:lang w:eastAsia="ru-RU"/>
        </w:rPr>
        <w:t>Устранять выявленные Главным распорядителем и орган</w:t>
      </w:r>
      <w:r w:rsidR="00990FCA" w:rsidRPr="00452888">
        <w:rPr>
          <w:rFonts w:eastAsiaTheme="minorEastAsia"/>
          <w:sz w:val="28"/>
          <w:szCs w:val="28"/>
          <w:lang w:eastAsia="ru-RU"/>
        </w:rPr>
        <w:t>ом</w:t>
      </w:r>
      <w:r w:rsidRPr="00452888">
        <w:rPr>
          <w:rFonts w:eastAsiaTheme="minorEastAsia"/>
          <w:sz w:val="28"/>
          <w:szCs w:val="28"/>
          <w:lang w:eastAsia="ru-RU"/>
        </w:rPr>
        <w:t xml:space="preserve"> муниципального финансового контроля</w:t>
      </w:r>
      <w:r w:rsidRPr="00452888">
        <w:rPr>
          <w:rStyle w:val="af"/>
          <w:rFonts w:eastAsiaTheme="minorEastAsia"/>
          <w:sz w:val="28"/>
          <w:szCs w:val="28"/>
          <w:lang w:eastAsia="ru-RU"/>
        </w:rPr>
        <w:footnoteReference w:id="90"/>
      </w:r>
      <w:r w:rsidR="00401F3D">
        <w:rPr>
          <w:rFonts w:eastAsiaTheme="minorEastAsia"/>
          <w:sz w:val="28"/>
          <w:szCs w:val="28"/>
          <w:lang w:eastAsia="ru-RU"/>
        </w:rPr>
        <w:t xml:space="preserve"> </w:t>
      </w:r>
      <w:r w:rsidRPr="00452888">
        <w:rPr>
          <w:rFonts w:eastAsiaTheme="minorEastAsia"/>
          <w:sz w:val="28"/>
          <w:szCs w:val="28"/>
          <w:lang w:eastAsia="ru-RU"/>
        </w:rPr>
        <w:t>нарушения порядка, целей и условий предоставления Субсидии</w:t>
      </w:r>
      <w:r w:rsidR="007842B9">
        <w:rPr>
          <w:rFonts w:eastAsiaTheme="minorEastAsia"/>
          <w:sz w:val="28"/>
          <w:szCs w:val="28"/>
          <w:lang w:eastAsia="ru-RU"/>
        </w:rPr>
        <w:t xml:space="preserve"> </w:t>
      </w:r>
      <w:r w:rsidR="00FB6404" w:rsidRPr="00452888">
        <w:rPr>
          <w:sz w:val="28"/>
          <w:szCs w:val="28"/>
        </w:rPr>
        <w:t xml:space="preserve">в </w:t>
      </w:r>
      <w:r w:rsidR="0000271E" w:rsidRPr="00452888">
        <w:rPr>
          <w:sz w:val="28"/>
          <w:szCs w:val="28"/>
        </w:rPr>
        <w:t>установленные сроки.</w:t>
      </w:r>
    </w:p>
    <w:p w:rsidR="00B94648" w:rsidRPr="00452888" w:rsidRDefault="001332D3" w:rsidP="00133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2.1.6.</w:t>
      </w:r>
      <w:r w:rsidR="00736BCA" w:rsidRPr="00452888">
        <w:rPr>
          <w:rFonts w:ascii="Times New Roman" w:hAnsi="Times New Roman" w:cs="Times New Roman"/>
          <w:sz w:val="28"/>
          <w:szCs w:val="28"/>
        </w:rPr>
        <w:t> </w:t>
      </w:r>
      <w:r w:rsidR="00B94648" w:rsidRPr="00452888">
        <w:rPr>
          <w:rFonts w:ascii="Times New Roman" w:hAnsi="Times New Roman" w:cs="Times New Roman"/>
          <w:sz w:val="28"/>
          <w:szCs w:val="28"/>
        </w:rPr>
        <w:t xml:space="preserve">Обеспечить возврат Субсидии в бюджет </w:t>
      </w:r>
      <w:r w:rsidR="00A67B24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="00B94648" w:rsidRPr="00452888">
        <w:rPr>
          <w:rFonts w:ascii="Times New Roman" w:hAnsi="Times New Roman" w:cs="Times New Roman"/>
          <w:sz w:val="28"/>
          <w:szCs w:val="28"/>
        </w:rPr>
        <w:t xml:space="preserve"> в случае нарушения условий, установленных при предоставлении Субсидии, выявленного в том числе по фактам проверок, проведенных Главным распорядителем и органом муниципального финансового контроля</w:t>
      </w:r>
      <w:r w:rsidR="00B94648"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91"/>
      </w:r>
      <w:r w:rsidR="00B94648" w:rsidRPr="00452888">
        <w:rPr>
          <w:rFonts w:ascii="Times New Roman" w:hAnsi="Times New Roman" w:cs="Times New Roman"/>
          <w:sz w:val="28"/>
          <w:szCs w:val="28"/>
        </w:rPr>
        <w:t>, а также в случае не</w:t>
      </w:r>
      <w:r w:rsidR="00A67B24">
        <w:rPr>
          <w:rFonts w:ascii="Times New Roman" w:hAnsi="Times New Roman" w:cs="Times New Roman"/>
          <w:sz w:val="28"/>
          <w:szCs w:val="28"/>
        </w:rPr>
        <w:t xml:space="preserve"> </w:t>
      </w:r>
      <w:r w:rsidR="00B94648" w:rsidRPr="00452888">
        <w:rPr>
          <w:rFonts w:ascii="Times New Roman" w:hAnsi="Times New Roman" w:cs="Times New Roman"/>
          <w:sz w:val="28"/>
          <w:szCs w:val="28"/>
        </w:rPr>
        <w:t>достижения значений результат</w:t>
      </w:r>
      <w:proofErr w:type="gramStart"/>
      <w:r w:rsidR="00B94648" w:rsidRPr="0045288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B94648" w:rsidRPr="004528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94648" w:rsidRPr="0045288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94648" w:rsidRPr="00452888">
        <w:rPr>
          <w:rFonts w:ascii="Times New Roman" w:hAnsi="Times New Roman" w:cs="Times New Roman"/>
          <w:sz w:val="28"/>
          <w:szCs w:val="28"/>
        </w:rPr>
        <w:t>) и показателя(-ей), необходимого(-ых) для достижения результата(-</w:t>
      </w:r>
      <w:proofErr w:type="spellStart"/>
      <w:r w:rsidR="00B94648" w:rsidRPr="0045288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94648" w:rsidRPr="00452888">
        <w:rPr>
          <w:rFonts w:ascii="Times New Roman" w:hAnsi="Times New Roman" w:cs="Times New Roman"/>
          <w:sz w:val="28"/>
          <w:szCs w:val="28"/>
        </w:rPr>
        <w:t xml:space="preserve">) предоставления Субсидии, </w:t>
      </w:r>
      <w:r w:rsidR="003568F4">
        <w:rPr>
          <w:rFonts w:ascii="Times New Roman" w:hAnsi="Times New Roman" w:cs="Times New Roman"/>
          <w:sz w:val="28"/>
          <w:szCs w:val="28"/>
        </w:rPr>
        <w:t xml:space="preserve">- </w:t>
      </w:r>
      <w:r w:rsidR="00B94648" w:rsidRPr="00452888">
        <w:rPr>
          <w:rFonts w:ascii="Times New Roman" w:hAnsi="Times New Roman" w:cs="Times New Roman"/>
          <w:sz w:val="28"/>
          <w:szCs w:val="28"/>
        </w:rPr>
        <w:t>в случаях и в сроки, установленные Порядком.</w:t>
      </w:r>
    </w:p>
    <w:p w:rsidR="001332D3" w:rsidRPr="00452888" w:rsidRDefault="001332D3" w:rsidP="00133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2.1.7.</w:t>
      </w:r>
      <w:r w:rsidR="009242F0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Обеспечить исполнение иных мер ответственности за нарушение условий предоставления Субсидии в порядке и сроки, установленные Порядком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92"/>
      </w:r>
      <w:r w:rsidRPr="00452888">
        <w:rPr>
          <w:rStyle w:val="af"/>
          <w:rFonts w:ascii="Times New Roman" w:hAnsi="Times New Roman" w:cs="Times New Roman"/>
          <w:sz w:val="28"/>
          <w:szCs w:val="28"/>
          <w:vertAlign w:val="baseline"/>
        </w:rPr>
        <w:t>.</w:t>
      </w:r>
    </w:p>
    <w:p w:rsidR="00B94648" w:rsidRPr="00452888" w:rsidRDefault="001332D3" w:rsidP="00B946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lastRenderedPageBreak/>
        <w:t>2.1.8.</w:t>
      </w:r>
      <w:r w:rsidR="009242F0" w:rsidRPr="00452888">
        <w:rPr>
          <w:rFonts w:ascii="Times New Roman" w:hAnsi="Times New Roman" w:cs="Times New Roman"/>
          <w:sz w:val="28"/>
          <w:szCs w:val="28"/>
        </w:rPr>
        <w:t> </w:t>
      </w:r>
      <w:r w:rsidR="00B94648" w:rsidRPr="00452888">
        <w:rPr>
          <w:rFonts w:ascii="Times New Roman" w:hAnsi="Times New Roman" w:cs="Times New Roman"/>
          <w:sz w:val="28"/>
          <w:szCs w:val="28"/>
        </w:rPr>
        <w:t>Вести обособленный аналитический учет операций, связанных с субсидируемой деятельностью.</w:t>
      </w:r>
    </w:p>
    <w:p w:rsidR="001332D3" w:rsidRPr="00452888" w:rsidRDefault="001332D3" w:rsidP="00133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2.1.9.</w:t>
      </w:r>
      <w:r w:rsidR="009242F0" w:rsidRPr="0045288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Направлять по запросу Главного распорядителя</w:t>
      </w:r>
      <w:r w:rsidR="00401F3D">
        <w:rPr>
          <w:rFonts w:ascii="Times New Roman" w:hAnsi="Times New Roman" w:cs="Times New Roman"/>
          <w:sz w:val="28"/>
          <w:szCs w:val="28"/>
        </w:rPr>
        <w:t xml:space="preserve"> </w:t>
      </w:r>
      <w:r w:rsidRPr="00452888">
        <w:rPr>
          <w:rFonts w:ascii="Times New Roman" w:hAnsi="Times New Roman" w:cs="Times New Roman"/>
          <w:sz w:val="28"/>
          <w:szCs w:val="28"/>
        </w:rPr>
        <w:t>и в сроки, указанные в запросе, документы и информацию, необходимые для осуществления контроля за соблюдением порядка, целей и условий предоставления Субсидии.</w:t>
      </w:r>
      <w:proofErr w:type="gramEnd"/>
    </w:p>
    <w:p w:rsidR="001332D3" w:rsidRPr="00452888" w:rsidRDefault="001332D3" w:rsidP="00133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2.1.10.</w:t>
      </w:r>
      <w:r w:rsidR="009242F0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Обеспечивать полноту и достоверность сведений, представляемых Главному распорядителю в соответствии с настоящим Соглашением (Договором).</w:t>
      </w:r>
    </w:p>
    <w:p w:rsidR="001332D3" w:rsidRPr="00452888" w:rsidRDefault="001332D3" w:rsidP="00133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2.1.11.</w:t>
      </w:r>
      <w:r w:rsidR="009242F0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Выполнять иные обязанности в соответствии с бюджетным законодательством Российской Федерации и Порядком, в том числе</w:t>
      </w:r>
      <w:r w:rsidR="006A75B5">
        <w:rPr>
          <w:rFonts w:ascii="Times New Roman" w:hAnsi="Times New Roman" w:cs="Times New Roman"/>
          <w:sz w:val="28"/>
          <w:szCs w:val="28"/>
        </w:rPr>
        <w:t>:</w:t>
      </w:r>
    </w:p>
    <w:p w:rsidR="001332D3" w:rsidRPr="00452888" w:rsidRDefault="001332D3" w:rsidP="00133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1) __________________________;</w:t>
      </w:r>
    </w:p>
    <w:p w:rsidR="001332D3" w:rsidRPr="00452888" w:rsidRDefault="001332D3" w:rsidP="00133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2)_______________________...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93"/>
      </w:r>
    </w:p>
    <w:p w:rsidR="008544D9" w:rsidRPr="00452888" w:rsidRDefault="008544D9" w:rsidP="008544D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2.2.</w:t>
      </w:r>
      <w:r w:rsidR="009242F0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Главный распорядитель обязуется:</w:t>
      </w:r>
    </w:p>
    <w:p w:rsidR="008544D9" w:rsidRPr="00452888" w:rsidRDefault="008544D9" w:rsidP="008544D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2.2.1.</w:t>
      </w:r>
      <w:r w:rsidR="009242F0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В течение ______________ дней со дня поступления от Получателя</w:t>
      </w:r>
    </w:p>
    <w:p w:rsidR="008544D9" w:rsidRPr="00452888" w:rsidRDefault="008544D9" w:rsidP="00401F3D">
      <w:pPr>
        <w:pStyle w:val="ConsPlusNonformat"/>
        <w:ind w:firstLine="3119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6A75B5">
        <w:rPr>
          <w:rFonts w:ascii="Times New Roman" w:hAnsi="Times New Roman" w:cs="Times New Roman"/>
          <w:sz w:val="28"/>
          <w:szCs w:val="28"/>
          <w:vertAlign w:val="superscript"/>
        </w:rPr>
        <w:t>количество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544D9" w:rsidRPr="00452888" w:rsidRDefault="008544D9" w:rsidP="00854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субсидии документов, указанных в пункте 2.1.1. настоящего Соглашения (Договора), рассмотреть представленные документы и принять решение о финансировании или возврате документов без исполнения.</w:t>
      </w:r>
    </w:p>
    <w:p w:rsidR="008544D9" w:rsidRPr="00452888" w:rsidRDefault="008544D9" w:rsidP="008544D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Документы могут быть возвращены по следующим основаниям:</w:t>
      </w:r>
    </w:p>
    <w:p w:rsidR="008544D9" w:rsidRPr="00452888" w:rsidRDefault="008544D9" w:rsidP="008544D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1) ___________;</w:t>
      </w:r>
    </w:p>
    <w:p w:rsidR="008544D9" w:rsidRPr="00452888" w:rsidRDefault="008544D9" w:rsidP="008544D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2) __________...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94"/>
      </w:r>
    </w:p>
    <w:p w:rsidR="008544D9" w:rsidRPr="00452888" w:rsidRDefault="008544D9" w:rsidP="008544D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(основания для возврата документов)</w:t>
      </w:r>
    </w:p>
    <w:p w:rsidR="008544D9" w:rsidRPr="00452888" w:rsidRDefault="008544D9" w:rsidP="008544D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Возврат документов осуществляется ______________.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95"/>
      </w:r>
    </w:p>
    <w:p w:rsidR="008544D9" w:rsidRPr="00452888" w:rsidRDefault="008544D9" w:rsidP="008544D9">
      <w:pPr>
        <w:pStyle w:val="ConsPlusNonformat"/>
        <w:ind w:firstLine="396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="00A67B24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      (способ возврата документов)</w:t>
      </w:r>
    </w:p>
    <w:p w:rsidR="008544D9" w:rsidRPr="00452888" w:rsidRDefault="008544D9" w:rsidP="008544D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2.2.2.</w:t>
      </w:r>
      <w:r w:rsidR="009242F0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 xml:space="preserve">Обеспечить перечисление Субсидии на счет Получателя субсидии в соответствии с разделом 1 настоящего Соглашения (Договора), 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_______.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96"/>
      </w:r>
    </w:p>
    <w:p w:rsidR="008544D9" w:rsidRPr="00452888" w:rsidRDefault="008544D9" w:rsidP="00401F3D">
      <w:pPr>
        <w:pStyle w:val="ConsPlusNonformat"/>
        <w:ind w:firstLine="765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(период/дата)</w:t>
      </w:r>
    </w:p>
    <w:p w:rsidR="00A92C3D" w:rsidRDefault="008544D9" w:rsidP="008544D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2.2.3.</w:t>
      </w:r>
      <w:r w:rsidR="009242F0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Осуществлять проверку представляемых Получателем субсидии документов, в том числе на соответствие Порядку, оценку достижения Получателем субсидии значени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288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52888">
        <w:rPr>
          <w:rFonts w:ascii="Times New Roman" w:hAnsi="Times New Roman" w:cs="Times New Roman"/>
          <w:sz w:val="28"/>
          <w:szCs w:val="28"/>
        </w:rPr>
        <w:t>) результата(-</w:t>
      </w:r>
      <w:proofErr w:type="spellStart"/>
      <w:r w:rsidRPr="0045288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2888">
        <w:rPr>
          <w:rFonts w:ascii="Times New Roman" w:hAnsi="Times New Roman" w:cs="Times New Roman"/>
          <w:sz w:val="28"/>
          <w:szCs w:val="28"/>
        </w:rPr>
        <w:t>) предоставления Субсидии, показателя(-ей) результат</w:t>
      </w:r>
      <w:r w:rsidR="00185594" w:rsidRPr="00452888">
        <w:rPr>
          <w:rFonts w:ascii="Times New Roman" w:hAnsi="Times New Roman" w:cs="Times New Roman"/>
          <w:sz w:val="28"/>
          <w:szCs w:val="28"/>
        </w:rPr>
        <w:t>а(-</w:t>
      </w:r>
      <w:proofErr w:type="spellStart"/>
      <w:r w:rsidR="00185594" w:rsidRPr="0045288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85594" w:rsidRPr="00452888">
        <w:rPr>
          <w:rFonts w:ascii="Times New Roman" w:hAnsi="Times New Roman" w:cs="Times New Roman"/>
          <w:sz w:val="28"/>
          <w:szCs w:val="28"/>
        </w:rPr>
        <w:t>)</w:t>
      </w:r>
      <w:r w:rsidR="00012121" w:rsidRPr="00452888">
        <w:rPr>
          <w:rFonts w:ascii="Times New Roman" w:hAnsi="Times New Roman" w:cs="Times New Roman"/>
          <w:sz w:val="28"/>
          <w:szCs w:val="28"/>
        </w:rPr>
        <w:t>,необходимого(-ых) для достижения результата(-</w:t>
      </w:r>
      <w:proofErr w:type="spellStart"/>
      <w:r w:rsidR="00012121" w:rsidRPr="0045288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12121" w:rsidRPr="00452888">
        <w:rPr>
          <w:rFonts w:ascii="Times New Roman" w:hAnsi="Times New Roman" w:cs="Times New Roman"/>
          <w:sz w:val="28"/>
          <w:szCs w:val="28"/>
        </w:rPr>
        <w:t xml:space="preserve">) предоставления Субсидии, </w:t>
      </w:r>
      <w:r w:rsidRPr="00452888">
        <w:rPr>
          <w:rFonts w:ascii="Times New Roman" w:hAnsi="Times New Roman" w:cs="Times New Roman"/>
          <w:sz w:val="28"/>
          <w:szCs w:val="28"/>
        </w:rPr>
        <w:t>в соответствии с порядком расчета, установленн</w:t>
      </w:r>
      <w:r w:rsidR="0099585A">
        <w:rPr>
          <w:rFonts w:ascii="Times New Roman" w:hAnsi="Times New Roman" w:cs="Times New Roman"/>
          <w:sz w:val="28"/>
          <w:szCs w:val="28"/>
        </w:rPr>
        <w:t>ым</w:t>
      </w:r>
      <w:r w:rsidRPr="00452888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97"/>
      </w:r>
      <w:r w:rsidRPr="00452888">
        <w:rPr>
          <w:rFonts w:ascii="Times New Roman" w:hAnsi="Times New Roman" w:cs="Times New Roman"/>
          <w:sz w:val="28"/>
          <w:szCs w:val="28"/>
        </w:rPr>
        <w:t xml:space="preserve">, рассматривать предложения и иную информацию, направленную Получателем в рамках Соглашения (Договора), в течение ______ и уведомлять Получателя о принятом </w:t>
      </w:r>
      <w:r w:rsidR="00012121" w:rsidRPr="00452888">
        <w:rPr>
          <w:rFonts w:ascii="Times New Roman" w:hAnsi="Times New Roman" w:cs="Times New Roman"/>
          <w:sz w:val="28"/>
          <w:szCs w:val="28"/>
        </w:rPr>
        <w:t xml:space="preserve">решении </w:t>
      </w:r>
    </w:p>
    <w:p w:rsidR="00A92C3D" w:rsidRPr="00A92C3D" w:rsidRDefault="00A92C3D" w:rsidP="00A92C3D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92C3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Pr="00A92C3D">
        <w:rPr>
          <w:rFonts w:ascii="Times New Roman" w:hAnsi="Times New Roman" w:cs="Times New Roman"/>
          <w:sz w:val="28"/>
          <w:szCs w:val="28"/>
          <w:vertAlign w:val="superscript"/>
        </w:rPr>
        <w:t xml:space="preserve">   (срок)</w:t>
      </w:r>
    </w:p>
    <w:p w:rsidR="008544D9" w:rsidRPr="00452888" w:rsidRDefault="00012121" w:rsidP="00A92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:rsidR="00012121" w:rsidRPr="00452888" w:rsidRDefault="00F875C0" w:rsidP="000121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    </w:t>
      </w:r>
    </w:p>
    <w:p w:rsidR="008544D9" w:rsidRDefault="008544D9" w:rsidP="00A67B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2.2.4.</w:t>
      </w:r>
      <w:r w:rsidR="002841A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 xml:space="preserve">Направлять разъяснения Получателю субсидии по вопросам, связанным с исполнением настоящего Соглашения (Договора), в течение _____ </w:t>
      </w:r>
      <w:r w:rsidR="00F875C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52888">
        <w:rPr>
          <w:rFonts w:ascii="Times New Roman" w:hAnsi="Times New Roman" w:cs="Times New Roman"/>
          <w:sz w:val="28"/>
          <w:szCs w:val="28"/>
        </w:rPr>
        <w:t xml:space="preserve">со дня 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получения обращения Получателя субсидии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>.</w:t>
      </w:r>
    </w:p>
    <w:p w:rsidR="00A67B24" w:rsidRPr="00A67B24" w:rsidRDefault="00BB4AD1" w:rsidP="00BB4A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67B24" w:rsidRPr="00A67B24"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</w:rPr>
        <w:t>)</w:t>
      </w:r>
    </w:p>
    <w:p w:rsidR="008544D9" w:rsidRPr="00452888" w:rsidRDefault="008544D9" w:rsidP="008544D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2.2.5.</w:t>
      </w:r>
      <w:r w:rsidR="002841A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FB6404" w:rsidRPr="004528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4AD1">
        <w:rPr>
          <w:rFonts w:ascii="Times New Roman" w:hAnsi="Times New Roman" w:cs="Times New Roman"/>
          <w:sz w:val="28"/>
          <w:szCs w:val="28"/>
        </w:rPr>
        <w:t xml:space="preserve"> </w:t>
      </w:r>
      <w:r w:rsidRPr="00452888">
        <w:rPr>
          <w:rFonts w:ascii="Times New Roman" w:hAnsi="Times New Roman" w:cs="Times New Roman"/>
          <w:sz w:val="28"/>
          <w:szCs w:val="28"/>
        </w:rPr>
        <w:t>соблюдени</w:t>
      </w:r>
      <w:r w:rsidR="00FB6404" w:rsidRPr="00452888">
        <w:rPr>
          <w:rFonts w:ascii="Times New Roman" w:hAnsi="Times New Roman" w:cs="Times New Roman"/>
          <w:sz w:val="28"/>
          <w:szCs w:val="28"/>
        </w:rPr>
        <w:t>ем</w:t>
      </w:r>
      <w:r w:rsidRPr="00452888">
        <w:rPr>
          <w:rFonts w:ascii="Times New Roman" w:hAnsi="Times New Roman" w:cs="Times New Roman"/>
          <w:sz w:val="28"/>
          <w:szCs w:val="28"/>
        </w:rPr>
        <w:t xml:space="preserve"> Получателем субсидии порядка, условий и целей предоставления Субсидии, установленных Порядком и настоящим Соглашением (Договором).</w:t>
      </w:r>
    </w:p>
    <w:p w:rsidR="008544D9" w:rsidRPr="00452888" w:rsidRDefault="008544D9" w:rsidP="008544D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2.2.6.</w:t>
      </w:r>
      <w:r w:rsidR="002841AA" w:rsidRPr="0045288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В случае установления Главным распорядителем или получения информации от органа муниципального финансового контроля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98"/>
      </w:r>
      <w:r w:rsidRPr="00452888">
        <w:rPr>
          <w:rFonts w:ascii="Times New Roman" w:hAnsi="Times New Roman" w:cs="Times New Roman"/>
          <w:sz w:val="28"/>
          <w:szCs w:val="28"/>
        </w:rPr>
        <w:t xml:space="preserve"> о факте нарушения Получателем субсидии порядка, целей и условий предоставления Субсидии, предусмотренных Порядком и настоящим Соглашением (Договором), в том числе указания в документах, представленных Получателем субсидии в соответствии с настоящим Соглашением (Договором), недостоверных сведений, направлять Получателю субсидии _______________________</w:t>
      </w:r>
      <w:r w:rsidR="00BB4AD1">
        <w:rPr>
          <w:rFonts w:ascii="Times New Roman" w:hAnsi="Times New Roman" w:cs="Times New Roman"/>
          <w:sz w:val="28"/>
          <w:szCs w:val="28"/>
        </w:rPr>
        <w:t>__________________________</w:t>
      </w:r>
      <w:r w:rsidRPr="004528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44D9" w:rsidRPr="00452888" w:rsidRDefault="008544D9" w:rsidP="00BB4AD1">
      <w:pPr>
        <w:pStyle w:val="ConsPlusNonformat"/>
        <w:tabs>
          <w:tab w:val="left" w:pos="3119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документов, которые </w:t>
      </w:r>
      <w:proofErr w:type="gramEnd"/>
    </w:p>
    <w:p w:rsidR="008544D9" w:rsidRPr="00452888" w:rsidRDefault="008544D9" w:rsidP="00BB4AD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направляются Получателю субсидии в случае </w:t>
      </w:r>
    </w:p>
    <w:p w:rsidR="008544D9" w:rsidRPr="00452888" w:rsidRDefault="008544D9" w:rsidP="00BB4AD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выявления соответствующих фактов)</w:t>
      </w:r>
    </w:p>
    <w:p w:rsidR="008544D9" w:rsidRPr="00452888" w:rsidRDefault="008544D9" w:rsidP="008544D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2.2.7.</w:t>
      </w:r>
      <w:r w:rsidR="002841A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 xml:space="preserve">Осуществлять мероприятия по обеспечению возврата Субсидии в бюджет </w:t>
      </w:r>
      <w:r w:rsidR="00BB4AD1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452888">
        <w:rPr>
          <w:rFonts w:ascii="Times New Roman" w:hAnsi="Times New Roman" w:cs="Times New Roman"/>
          <w:sz w:val="28"/>
          <w:szCs w:val="28"/>
        </w:rPr>
        <w:t xml:space="preserve"> в порядке и случаях, предусмотренных Порядком.</w:t>
      </w:r>
    </w:p>
    <w:p w:rsidR="008544D9" w:rsidRPr="00452888" w:rsidRDefault="008544D9" w:rsidP="008544D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2.2.8.</w:t>
      </w:r>
      <w:r w:rsidR="002841A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Обеспечивать взыскание Субсидии в судебном порядке в соответствии с законодательством Российской Федерации (если возврат не осуществлен Получателем субсидии в добровольном порядке в установленный срок).</w:t>
      </w:r>
    </w:p>
    <w:p w:rsidR="008544D9" w:rsidRPr="00452888" w:rsidRDefault="008544D9" w:rsidP="008544D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2.2.9.</w:t>
      </w:r>
      <w:r w:rsidR="002841A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Обеспечить применение мер ответственности, предусмотренных Порядком, настоящим Соглашением (Договором).</w:t>
      </w:r>
    </w:p>
    <w:p w:rsidR="008544D9" w:rsidRPr="00452888" w:rsidRDefault="008544D9" w:rsidP="008544D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2.2.1</w:t>
      </w:r>
      <w:r w:rsidR="00A838BE" w:rsidRPr="00452888">
        <w:rPr>
          <w:rFonts w:ascii="Times New Roman" w:hAnsi="Times New Roman" w:cs="Times New Roman"/>
          <w:sz w:val="28"/>
          <w:szCs w:val="28"/>
        </w:rPr>
        <w:t>0</w:t>
      </w:r>
      <w:r w:rsidRPr="00452888">
        <w:rPr>
          <w:rFonts w:ascii="Times New Roman" w:hAnsi="Times New Roman" w:cs="Times New Roman"/>
          <w:sz w:val="28"/>
          <w:szCs w:val="28"/>
        </w:rPr>
        <w:t>.</w:t>
      </w:r>
      <w:r w:rsidR="002841A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В случае уменьшения ранее доведенных лимитов бюджетных обязательств, приводяще</w:t>
      </w:r>
      <w:r w:rsidR="00AB78A7">
        <w:rPr>
          <w:rFonts w:ascii="Times New Roman" w:hAnsi="Times New Roman" w:cs="Times New Roman"/>
          <w:sz w:val="28"/>
          <w:szCs w:val="28"/>
        </w:rPr>
        <w:t>го</w:t>
      </w:r>
      <w:r w:rsidRPr="00452888">
        <w:rPr>
          <w:rFonts w:ascii="Times New Roman" w:hAnsi="Times New Roman" w:cs="Times New Roman"/>
          <w:sz w:val="28"/>
          <w:szCs w:val="28"/>
        </w:rPr>
        <w:t xml:space="preserve"> к невозможности предоставления Субсидии в размере, определенном в настоящем Соглашении (Договоре), определить новые условия исполнения настоящего Соглашения (Договора) и направить их Получателю субсидии 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8544D9" w:rsidRPr="00452888" w:rsidRDefault="00F7263D" w:rsidP="00F875C0">
      <w:pPr>
        <w:pStyle w:val="ConsPlusNonformat"/>
        <w:ind w:firstLine="311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(с</w:t>
      </w:r>
      <w:r w:rsidR="008544D9" w:rsidRPr="00452888">
        <w:rPr>
          <w:rFonts w:ascii="Times New Roman" w:hAnsi="Times New Roman" w:cs="Times New Roman"/>
          <w:sz w:val="28"/>
          <w:szCs w:val="28"/>
          <w:vertAlign w:val="superscript"/>
        </w:rPr>
        <w:t>рок)</w:t>
      </w:r>
    </w:p>
    <w:p w:rsidR="005366C2" w:rsidRPr="005366C2" w:rsidRDefault="000454BE" w:rsidP="002858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54BE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0454BE">
        <w:rPr>
          <w:rFonts w:ascii="Times New Roman" w:hAnsi="Times New Roman" w:cs="Times New Roman"/>
          <w:sz w:val="28"/>
          <w:szCs w:val="28"/>
        </w:rPr>
        <w:t>не</w:t>
      </w:r>
      <w:r w:rsidR="00F7263D">
        <w:rPr>
          <w:rFonts w:ascii="Times New Roman" w:hAnsi="Times New Roman" w:cs="Times New Roman"/>
          <w:sz w:val="28"/>
          <w:szCs w:val="28"/>
        </w:rPr>
        <w:t xml:space="preserve"> </w:t>
      </w:r>
      <w:r w:rsidRPr="000454BE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0454BE">
        <w:rPr>
          <w:rFonts w:ascii="Times New Roman" w:hAnsi="Times New Roman" w:cs="Times New Roman"/>
          <w:sz w:val="28"/>
          <w:szCs w:val="28"/>
        </w:rPr>
        <w:t xml:space="preserve"> согласия с Получателем субсидии по новым условиям </w:t>
      </w:r>
      <w:r w:rsidR="0099585A">
        <w:rPr>
          <w:rFonts w:ascii="Times New Roman" w:hAnsi="Times New Roman" w:cs="Times New Roman"/>
          <w:sz w:val="28"/>
          <w:szCs w:val="28"/>
        </w:rPr>
        <w:t xml:space="preserve">исполнения настоящего Соглашения (Договора) </w:t>
      </w:r>
      <w:r w:rsidRPr="000454BE">
        <w:rPr>
          <w:rFonts w:ascii="Times New Roman" w:hAnsi="Times New Roman" w:cs="Times New Roman"/>
          <w:sz w:val="28"/>
          <w:szCs w:val="28"/>
        </w:rPr>
        <w:t>направить в течение 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454BE">
        <w:rPr>
          <w:rFonts w:ascii="Times New Roman" w:hAnsi="Times New Roman" w:cs="Times New Roman"/>
          <w:sz w:val="28"/>
          <w:szCs w:val="28"/>
        </w:rPr>
        <w:t xml:space="preserve">__ уведомление о расторжении Соглашения </w:t>
      </w:r>
      <w:r w:rsidR="005366C2" w:rsidRPr="005366C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="005366C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="0028584E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5366C2" w:rsidRPr="005366C2">
        <w:rPr>
          <w:rFonts w:ascii="Times New Roman" w:hAnsi="Times New Roman" w:cs="Times New Roman"/>
          <w:sz w:val="28"/>
          <w:szCs w:val="28"/>
          <w:vertAlign w:val="superscript"/>
        </w:rPr>
        <w:t>(срок)</w:t>
      </w:r>
    </w:p>
    <w:p w:rsidR="000454BE" w:rsidRPr="004A4C45" w:rsidRDefault="000454BE" w:rsidP="00536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4BE">
        <w:rPr>
          <w:rFonts w:ascii="Times New Roman" w:hAnsi="Times New Roman" w:cs="Times New Roman"/>
          <w:sz w:val="28"/>
          <w:szCs w:val="28"/>
        </w:rPr>
        <w:t>(Договора) в одностороннем порядке.</w:t>
      </w:r>
    </w:p>
    <w:p w:rsidR="00C9167C" w:rsidRPr="00452888" w:rsidRDefault="00C9167C" w:rsidP="00A838BE">
      <w:pPr>
        <w:pStyle w:val="HTML"/>
        <w:ind w:firstLine="567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2.2.1</w:t>
      </w:r>
      <w:r w:rsidR="00A838BE" w:rsidRPr="00452888">
        <w:rPr>
          <w:rFonts w:ascii="Times New Roman" w:hAnsi="Times New Roman" w:cs="Times New Roman"/>
          <w:sz w:val="28"/>
          <w:szCs w:val="28"/>
        </w:rPr>
        <w:t>1</w:t>
      </w:r>
      <w:r w:rsidRPr="00452888">
        <w:rPr>
          <w:rFonts w:ascii="Times New Roman" w:hAnsi="Times New Roman" w:cs="Times New Roman"/>
          <w:sz w:val="28"/>
          <w:szCs w:val="28"/>
        </w:rPr>
        <w:t>.</w:t>
      </w:r>
      <w:r w:rsidR="002841A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Порядком, в том числе:</w:t>
      </w:r>
    </w:p>
    <w:p w:rsidR="00C9167C" w:rsidRPr="00452888" w:rsidRDefault="00C9167C" w:rsidP="00C916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1)</w:t>
      </w:r>
      <w:r w:rsidR="002841A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___________</w:t>
      </w:r>
    </w:p>
    <w:p w:rsidR="00C9167C" w:rsidRPr="00452888" w:rsidRDefault="00C9167C" w:rsidP="00C916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2)</w:t>
      </w:r>
      <w:r w:rsidR="002841A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__________...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99"/>
      </w:r>
    </w:p>
    <w:p w:rsidR="00C9167C" w:rsidRPr="00452888" w:rsidRDefault="00C9167C" w:rsidP="00C916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2841A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Организация обязуется:</w:t>
      </w:r>
    </w:p>
    <w:p w:rsidR="00C9167C" w:rsidRPr="00452888" w:rsidRDefault="00C9167C" w:rsidP="00C916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2.3.1.</w:t>
      </w:r>
      <w:r w:rsidR="002841A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C9167C" w:rsidRPr="00452888" w:rsidRDefault="00C9167C" w:rsidP="00C916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2.3.2.</w:t>
      </w:r>
      <w:r w:rsidR="002841A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_______________________________________________________...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100"/>
      </w:r>
    </w:p>
    <w:p w:rsidR="00C9167C" w:rsidRPr="00452888" w:rsidRDefault="00C9167C" w:rsidP="00C916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2.4.</w:t>
      </w:r>
      <w:r w:rsidR="002841A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Получатель субсидии вправе:</w:t>
      </w:r>
    </w:p>
    <w:p w:rsidR="00C9167C" w:rsidRPr="00452888" w:rsidRDefault="00C9167C" w:rsidP="00C916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2.4.1.</w:t>
      </w:r>
      <w:r w:rsidR="002841A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 xml:space="preserve">Обращаться 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к Главному распорядителю за разъяснениями в связи с исполнением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настоящего Соглашения (Договора).</w:t>
      </w:r>
    </w:p>
    <w:p w:rsidR="00C9167C" w:rsidRPr="00452888" w:rsidRDefault="00C9167C" w:rsidP="00C916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2.4.2.</w:t>
      </w:r>
      <w:r w:rsidR="002841A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Направлять Главному распорядителю предложения о внесении изменений в настоящее Соглашение (Договор), в том числе в случае</w:t>
      </w:r>
      <w:r w:rsidR="00C0453A">
        <w:rPr>
          <w:rFonts w:ascii="Times New Roman" w:hAnsi="Times New Roman" w:cs="Times New Roman"/>
          <w:sz w:val="28"/>
          <w:szCs w:val="28"/>
        </w:rPr>
        <w:t xml:space="preserve"> </w:t>
      </w:r>
      <w:r w:rsidRPr="00452888">
        <w:rPr>
          <w:rFonts w:ascii="Times New Roman" w:hAnsi="Times New Roman" w:cs="Times New Roman"/>
          <w:sz w:val="28"/>
          <w:szCs w:val="28"/>
        </w:rPr>
        <w:t xml:space="preserve">установления необходимости изменения размера 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DC0568" w:rsidRPr="00452888">
        <w:rPr>
          <w:rFonts w:ascii="Times New Roman" w:hAnsi="Times New Roman" w:cs="Times New Roman"/>
          <w:sz w:val="28"/>
          <w:szCs w:val="28"/>
        </w:rPr>
        <w:t xml:space="preserve"> установленного Порядком пакета документов</w:t>
      </w:r>
      <w:r w:rsidRPr="00452888">
        <w:rPr>
          <w:rFonts w:ascii="Times New Roman" w:hAnsi="Times New Roman" w:cs="Times New Roman"/>
          <w:sz w:val="28"/>
          <w:szCs w:val="28"/>
        </w:rPr>
        <w:t>.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101"/>
      </w:r>
    </w:p>
    <w:p w:rsidR="00C9167C" w:rsidRPr="00452888" w:rsidRDefault="00C9167C" w:rsidP="00C916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2.4.3.</w:t>
      </w:r>
      <w:r w:rsidR="002841A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Реализовывать иные права в соответствии с Порядком, в том числе:</w:t>
      </w:r>
    </w:p>
    <w:p w:rsidR="00C9167C" w:rsidRPr="00452888" w:rsidRDefault="00C9167C" w:rsidP="00C916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1) ___________</w:t>
      </w:r>
    </w:p>
    <w:p w:rsidR="00C9167C" w:rsidRPr="00452888" w:rsidRDefault="00C9167C" w:rsidP="00C916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2) __________...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102"/>
      </w:r>
    </w:p>
    <w:p w:rsidR="00101109" w:rsidRPr="00452888" w:rsidRDefault="00101109" w:rsidP="00C9167C">
      <w:pPr>
        <w:pStyle w:val="HTML"/>
        <w:ind w:firstLine="567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2.5.</w:t>
      </w:r>
      <w:r w:rsidR="002841A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Главный распорядитель вправе:</w:t>
      </w:r>
    </w:p>
    <w:p w:rsidR="00101109" w:rsidRPr="00452888" w:rsidRDefault="00101109" w:rsidP="001011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2.5.1.</w:t>
      </w:r>
      <w:r w:rsidR="002841AA" w:rsidRPr="0045288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Запрашивать у Получателя субсидии документы и материалы, необходимые для осуществления контроля за соблюдением Получателем субсидии условий, цели и порядка предоставления Субсидии, установленных Порядком и настоящим Соглашением (Договором).</w:t>
      </w:r>
      <w:proofErr w:type="gramEnd"/>
    </w:p>
    <w:p w:rsidR="00101109" w:rsidRPr="00452888" w:rsidRDefault="00101109" w:rsidP="001011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2.5.2.</w:t>
      </w:r>
      <w:r w:rsidR="002841AA" w:rsidRPr="0045288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Принимать решение об изменении положений настоящего Соглашения</w:t>
      </w:r>
      <w:r w:rsidR="005655A0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452888">
        <w:rPr>
          <w:rFonts w:ascii="Times New Roman" w:hAnsi="Times New Roman" w:cs="Times New Roman"/>
          <w:sz w:val="28"/>
          <w:szCs w:val="28"/>
        </w:rPr>
        <w:t>, в том числе на основании информации и предложений, направленных Получателем субсидии, Организацией, включая уменьшение размера Субсидии, а та</w:t>
      </w:r>
      <w:r w:rsidR="002841AA" w:rsidRPr="00452888">
        <w:rPr>
          <w:rFonts w:ascii="Times New Roman" w:hAnsi="Times New Roman" w:cs="Times New Roman"/>
          <w:sz w:val="28"/>
          <w:szCs w:val="28"/>
        </w:rPr>
        <w:t>кже увеличение размера</w:t>
      </w:r>
      <w:r w:rsidR="00C0453A">
        <w:rPr>
          <w:rFonts w:ascii="Times New Roman" w:hAnsi="Times New Roman" w:cs="Times New Roman"/>
          <w:sz w:val="28"/>
          <w:szCs w:val="28"/>
        </w:rPr>
        <w:t xml:space="preserve"> </w:t>
      </w:r>
      <w:r w:rsidR="002841AA" w:rsidRPr="00452888">
        <w:rPr>
          <w:rFonts w:ascii="Times New Roman" w:hAnsi="Times New Roman" w:cs="Times New Roman"/>
          <w:sz w:val="28"/>
          <w:szCs w:val="28"/>
        </w:rPr>
        <w:t xml:space="preserve">Субсидии при наличии </w:t>
      </w:r>
      <w:r w:rsidR="00DC0568" w:rsidRPr="00452888">
        <w:rPr>
          <w:rFonts w:ascii="Times New Roman" w:hAnsi="Times New Roman" w:cs="Times New Roman"/>
          <w:sz w:val="28"/>
          <w:szCs w:val="28"/>
        </w:rPr>
        <w:t xml:space="preserve">ассигнований, не закрепленных бюджетными обязательствами, и </w:t>
      </w:r>
      <w:r w:rsidRPr="00452888">
        <w:rPr>
          <w:rFonts w:ascii="Times New Roman" w:hAnsi="Times New Roman" w:cs="Times New Roman"/>
          <w:sz w:val="28"/>
          <w:szCs w:val="28"/>
        </w:rPr>
        <w:t>при условии предоставления</w:t>
      </w:r>
      <w:r w:rsidR="00C0453A">
        <w:rPr>
          <w:rFonts w:ascii="Times New Roman" w:hAnsi="Times New Roman" w:cs="Times New Roman"/>
          <w:sz w:val="28"/>
          <w:szCs w:val="28"/>
        </w:rPr>
        <w:t xml:space="preserve"> </w:t>
      </w:r>
      <w:r w:rsidR="00AA260F" w:rsidRPr="00452888">
        <w:rPr>
          <w:rFonts w:ascii="Times New Roman" w:hAnsi="Times New Roman" w:cs="Times New Roman"/>
          <w:sz w:val="28"/>
          <w:szCs w:val="28"/>
        </w:rPr>
        <w:t>Получателем субсидии, Организацией установленного пакета документов, обосновывающих необходимость изменения размера Субсидии</w:t>
      </w:r>
      <w:r w:rsidRPr="00452888">
        <w:rPr>
          <w:rFonts w:ascii="Times New Roman" w:hAnsi="Times New Roman" w:cs="Times New Roman"/>
          <w:sz w:val="28"/>
          <w:szCs w:val="28"/>
        </w:rPr>
        <w:t>.</w:t>
      </w:r>
      <w:r w:rsidR="00AA260F"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103"/>
      </w:r>
      <w:proofErr w:type="gramEnd"/>
    </w:p>
    <w:p w:rsidR="00101109" w:rsidRPr="00452888" w:rsidRDefault="00101109" w:rsidP="00101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2.5.3.</w:t>
      </w:r>
      <w:r w:rsidR="002841A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Реализовывать иные права в соответствии с бюджетным законодательством Российской Федерации и</w:t>
      </w:r>
      <w:r w:rsidR="00C0453A">
        <w:rPr>
          <w:rFonts w:ascii="Times New Roman" w:hAnsi="Times New Roman" w:cs="Times New Roman"/>
          <w:sz w:val="28"/>
          <w:szCs w:val="28"/>
        </w:rPr>
        <w:t xml:space="preserve"> </w:t>
      </w:r>
      <w:r w:rsidRPr="00452888">
        <w:rPr>
          <w:rFonts w:ascii="Times New Roman" w:hAnsi="Times New Roman" w:cs="Times New Roman"/>
          <w:sz w:val="28"/>
          <w:szCs w:val="28"/>
        </w:rPr>
        <w:t>Порядком, в том числе:</w:t>
      </w:r>
    </w:p>
    <w:p w:rsidR="00101109" w:rsidRPr="00452888" w:rsidRDefault="00101109" w:rsidP="001011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1)</w:t>
      </w:r>
      <w:r w:rsidR="002841A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___________</w:t>
      </w:r>
    </w:p>
    <w:p w:rsidR="00101109" w:rsidRPr="00452888" w:rsidRDefault="00101109" w:rsidP="001011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2)</w:t>
      </w:r>
      <w:r w:rsidR="002841A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__________...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104"/>
      </w:r>
    </w:p>
    <w:p w:rsidR="00101109" w:rsidRPr="00452888" w:rsidRDefault="00101109" w:rsidP="001011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2.6.</w:t>
      </w:r>
      <w:r w:rsidR="002841A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Организация вправе:</w:t>
      </w:r>
    </w:p>
    <w:p w:rsidR="00101109" w:rsidRPr="00452888" w:rsidRDefault="00101109" w:rsidP="001011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2.6.1.</w:t>
      </w:r>
      <w:r w:rsidR="002841A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101109" w:rsidRPr="00452888" w:rsidRDefault="00101109" w:rsidP="001011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2.6.2.</w:t>
      </w:r>
      <w:r w:rsidR="002841AA" w:rsidRPr="00452888">
        <w:rPr>
          <w:rFonts w:ascii="Times New Roman" w:hAnsi="Times New Roman" w:cs="Times New Roman"/>
          <w:sz w:val="28"/>
          <w:szCs w:val="28"/>
        </w:rPr>
        <w:t> </w:t>
      </w:r>
      <w:r w:rsidRPr="00452888">
        <w:rPr>
          <w:rFonts w:ascii="Times New Roman" w:hAnsi="Times New Roman" w:cs="Times New Roman"/>
          <w:sz w:val="28"/>
          <w:szCs w:val="28"/>
        </w:rPr>
        <w:t>_______________________</w:t>
      </w:r>
      <w:r w:rsidR="00282CF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52888">
        <w:rPr>
          <w:rFonts w:ascii="Times New Roman" w:hAnsi="Times New Roman" w:cs="Times New Roman"/>
          <w:sz w:val="28"/>
          <w:szCs w:val="28"/>
        </w:rPr>
        <w:t>...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105"/>
      </w:r>
    </w:p>
    <w:p w:rsidR="00101109" w:rsidRPr="00452888" w:rsidRDefault="00101109" w:rsidP="001011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4A5" w:rsidRDefault="00F96D57" w:rsidP="00F96D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88">
        <w:rPr>
          <w:rFonts w:ascii="Times New Roman" w:hAnsi="Times New Roman" w:cs="Times New Roman"/>
          <w:b/>
          <w:sz w:val="28"/>
          <w:szCs w:val="28"/>
        </w:rPr>
        <w:t xml:space="preserve">3. Ответственность Сторон, </w:t>
      </w:r>
      <w:r w:rsidR="00A744A5">
        <w:rPr>
          <w:rFonts w:ascii="Times New Roman" w:hAnsi="Times New Roman" w:cs="Times New Roman"/>
          <w:b/>
          <w:sz w:val="28"/>
          <w:szCs w:val="28"/>
        </w:rPr>
        <w:t>освобождение от ответственности</w:t>
      </w:r>
    </w:p>
    <w:p w:rsidR="00F96D57" w:rsidRPr="00452888" w:rsidRDefault="00F96D57" w:rsidP="00F96D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88">
        <w:rPr>
          <w:rFonts w:ascii="Times New Roman" w:hAnsi="Times New Roman" w:cs="Times New Roman"/>
          <w:b/>
          <w:sz w:val="28"/>
          <w:szCs w:val="28"/>
        </w:rPr>
        <w:t>(форс-мажор)</w:t>
      </w:r>
    </w:p>
    <w:p w:rsidR="00F96D57" w:rsidRPr="00452888" w:rsidRDefault="00F96D57" w:rsidP="00F96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6D57" w:rsidRPr="00452888" w:rsidRDefault="00F96D57" w:rsidP="00F96D5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3.1. В случае неисполнения или ненадлежащего исполнения своих обязательств по настоящему Соглашению (Договору) Стороны несут ответственность в соответствии с законодательством.</w:t>
      </w:r>
    </w:p>
    <w:p w:rsidR="00F96D57" w:rsidRPr="00452888" w:rsidRDefault="00F96D57" w:rsidP="00F96D5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3.2. Получатель субсидии (Организация)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106"/>
      </w:r>
      <w:r w:rsidRPr="00452888">
        <w:rPr>
          <w:rFonts w:ascii="Times New Roman" w:hAnsi="Times New Roman" w:cs="Times New Roman"/>
          <w:sz w:val="28"/>
          <w:szCs w:val="28"/>
        </w:rPr>
        <w:t xml:space="preserve"> несет ответственность за полноту и достоверность информации, содержащейся в предоставляемых Главному распорядителю документах, 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107"/>
      </w:r>
      <w:r w:rsidRPr="00452888">
        <w:rPr>
          <w:rFonts w:ascii="Times New Roman" w:hAnsi="Times New Roman" w:cs="Times New Roman"/>
          <w:sz w:val="28"/>
          <w:szCs w:val="28"/>
        </w:rPr>
        <w:t>.</w:t>
      </w:r>
    </w:p>
    <w:p w:rsidR="00F96D57" w:rsidRPr="00452888" w:rsidRDefault="00F96D57" w:rsidP="00F96D5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3.3. 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Получатель субсидии (Организация)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108"/>
      </w:r>
      <w:r w:rsidRPr="00452888">
        <w:rPr>
          <w:rFonts w:ascii="Times New Roman" w:hAnsi="Times New Roman" w:cs="Times New Roman"/>
          <w:sz w:val="28"/>
          <w:szCs w:val="28"/>
        </w:rPr>
        <w:t xml:space="preserve"> освобождаются от ответственности за частичное или полное неисполнение обязательств по настоящему Соглашению (Договору), если это неисполнение явилось следствием обстоятельств непреодолимой силы, возникших после заключения Соглашения (Договора) в результате событий чрезвычайного характера, которые стороны не могли предвидеть либо избежать или предотвратить разумными мерами (форс-мажор).</w:t>
      </w:r>
      <w:proofErr w:type="gramEnd"/>
    </w:p>
    <w:p w:rsidR="00F96D57" w:rsidRPr="00452888" w:rsidRDefault="00F96D57" w:rsidP="00F96D5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3.4. 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ответственность, например: землетрясение, наводнение, пожар, властные распоряжения государственных органов и др.</w:t>
      </w:r>
    </w:p>
    <w:p w:rsidR="00DA4F83" w:rsidRDefault="00F96D57" w:rsidP="00DA4F8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3.5. Сторона, ссылающаяся на обстоятельства непреодолимой сил</w:t>
      </w:r>
      <w:r w:rsidR="00DA4F83">
        <w:rPr>
          <w:rFonts w:ascii="Times New Roman" w:hAnsi="Times New Roman" w:cs="Times New Roman"/>
          <w:sz w:val="28"/>
          <w:szCs w:val="28"/>
        </w:rPr>
        <w:t>ы, обязана в течение _____</w:t>
      </w:r>
      <w:r w:rsidR="003D3ABD">
        <w:rPr>
          <w:rFonts w:ascii="Times New Roman" w:hAnsi="Times New Roman" w:cs="Times New Roman"/>
          <w:sz w:val="28"/>
          <w:szCs w:val="28"/>
        </w:rPr>
        <w:t xml:space="preserve">_  </w:t>
      </w:r>
      <w:r w:rsidRPr="00452888">
        <w:rPr>
          <w:rFonts w:ascii="Times New Roman" w:hAnsi="Times New Roman" w:cs="Times New Roman"/>
          <w:sz w:val="28"/>
          <w:szCs w:val="28"/>
        </w:rPr>
        <w:t>дней проинформировать вторую Сторону другие</w:t>
      </w:r>
    </w:p>
    <w:p w:rsidR="00F96D57" w:rsidRPr="00DA4F83" w:rsidRDefault="00DA4F83" w:rsidP="00DA4F8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A4F8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</w:t>
      </w:r>
      <w:r w:rsidR="003D3AB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DA4F83">
        <w:rPr>
          <w:rFonts w:ascii="Times New Roman" w:hAnsi="Times New Roman" w:cs="Times New Roman"/>
        </w:rPr>
        <w:t>(срок)</w:t>
      </w:r>
      <w:r w:rsidR="00F96D57" w:rsidRPr="00DA4F83">
        <w:rPr>
          <w:rFonts w:ascii="Times New Roman" w:hAnsi="Times New Roman" w:cs="Times New Roman"/>
        </w:rPr>
        <w:t xml:space="preserve"> </w:t>
      </w:r>
    </w:p>
    <w:p w:rsidR="00F96D57" w:rsidRPr="00452888" w:rsidRDefault="00F96D57" w:rsidP="00F96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Стороны)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109"/>
      </w:r>
      <w:r w:rsidRPr="00452888">
        <w:rPr>
          <w:rFonts w:ascii="Times New Roman" w:hAnsi="Times New Roman" w:cs="Times New Roman"/>
          <w:sz w:val="28"/>
          <w:szCs w:val="28"/>
        </w:rPr>
        <w:t xml:space="preserve"> о наступлении подобных обстоятельств в письменной форме; по требованию други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>-ой) Сторон(-ы) должна предоставить удостоверяющий форс-мажорные обстоятельства документ, выданный соответствующим уполномоченным органом, который должен содержать данные о характере события, а также оценку их влияния на исполнение обязательств.</w:t>
      </w:r>
    </w:p>
    <w:p w:rsidR="00F96D57" w:rsidRPr="00452888" w:rsidRDefault="00F96D57" w:rsidP="00F96D5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3.6. После прекращения действия обстоятельств непреодолимой силы каждая Сторона должна без промедления известить об этом другу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2888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452888">
        <w:rPr>
          <w:rFonts w:ascii="Times New Roman" w:hAnsi="Times New Roman" w:cs="Times New Roman"/>
          <w:sz w:val="28"/>
          <w:szCs w:val="28"/>
        </w:rPr>
        <w:t>) Сторону(-ы) в письменной форме. При этом необходимо указать срок, в который предполагается исполнить обязательства по настоящему Соглашению (Договору).</w:t>
      </w:r>
    </w:p>
    <w:p w:rsidR="00F96D57" w:rsidRPr="00452888" w:rsidRDefault="00F96D57" w:rsidP="00F96D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6D57" w:rsidRPr="00452888" w:rsidRDefault="00F96D57" w:rsidP="00F96D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88">
        <w:rPr>
          <w:rFonts w:ascii="Times New Roman" w:hAnsi="Times New Roman" w:cs="Times New Roman"/>
          <w:b/>
          <w:sz w:val="28"/>
          <w:szCs w:val="28"/>
        </w:rPr>
        <w:t>4. Срок действия Соглашения (Договора)</w:t>
      </w:r>
    </w:p>
    <w:p w:rsidR="00F96D57" w:rsidRPr="00452888" w:rsidRDefault="00F96D57" w:rsidP="00F96D5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4.1. Настояще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288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52888">
        <w:rPr>
          <w:rFonts w:ascii="Times New Roman" w:hAnsi="Times New Roman" w:cs="Times New Roman"/>
          <w:sz w:val="28"/>
          <w:szCs w:val="28"/>
        </w:rPr>
        <w:t>) Соглашение (Договор) вступает в силу с даты его подписания Сторонами, но не ранее доведения лимитов бюджетных обязательств, указанных в пункте 1.3. настоящего Соглашения (Договора) и действует до полного исполнения Сторонами своих обязательств по настоящему Соглашению (Договору).</w:t>
      </w:r>
    </w:p>
    <w:p w:rsidR="00F96D57" w:rsidRPr="00452888" w:rsidRDefault="00F96D57" w:rsidP="00F96D5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4.2. Прекращение (окончание) срока действия Соглашения (Договора) влечет за собой прекращение обязатель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орон по нему, но не освобождает </w:t>
      </w:r>
      <w:r w:rsidR="0099585A">
        <w:rPr>
          <w:rFonts w:ascii="Times New Roman" w:hAnsi="Times New Roman" w:cs="Times New Roman"/>
          <w:sz w:val="28"/>
          <w:szCs w:val="28"/>
        </w:rPr>
        <w:t>С</w:t>
      </w:r>
      <w:r w:rsidRPr="00452888">
        <w:rPr>
          <w:rFonts w:ascii="Times New Roman" w:hAnsi="Times New Roman" w:cs="Times New Roman"/>
          <w:sz w:val="28"/>
          <w:szCs w:val="28"/>
        </w:rPr>
        <w:t>тороны от ответственности за его нарушения, если таковые имели место при исполнении настоящего Соглашения (Договора).</w:t>
      </w:r>
    </w:p>
    <w:p w:rsidR="00F96D57" w:rsidRPr="00452888" w:rsidRDefault="00F96D57" w:rsidP="00200087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87" w:rsidRPr="00452888" w:rsidRDefault="00200087" w:rsidP="00200087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88">
        <w:rPr>
          <w:rFonts w:ascii="Times New Roman" w:hAnsi="Times New Roman" w:cs="Times New Roman"/>
          <w:b/>
          <w:sz w:val="28"/>
          <w:szCs w:val="28"/>
        </w:rPr>
        <w:lastRenderedPageBreak/>
        <w:t>5. Порядок разрешения споров</w:t>
      </w:r>
    </w:p>
    <w:p w:rsidR="00200087" w:rsidRPr="00452888" w:rsidRDefault="00200087" w:rsidP="002000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087" w:rsidRPr="00452888" w:rsidRDefault="00200087" w:rsidP="002000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5.1. Стороны будут стремиться урегулировать споры и разногласия, возникшие в связи с исполнением настоящего Соглашения (Договора), по возможности, путем проведения переговоров с оформлением соответствующих протоколов или иных документов.</w:t>
      </w:r>
    </w:p>
    <w:p w:rsidR="00200087" w:rsidRPr="00452888" w:rsidRDefault="00200087" w:rsidP="002000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не</w:t>
      </w:r>
      <w:r w:rsidR="00A92C3D">
        <w:rPr>
          <w:rFonts w:ascii="Times New Roman" w:hAnsi="Times New Roman" w:cs="Times New Roman"/>
          <w:sz w:val="28"/>
          <w:szCs w:val="28"/>
        </w:rPr>
        <w:t xml:space="preserve"> </w:t>
      </w:r>
      <w:r w:rsidRPr="00452888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200087" w:rsidRPr="00452888" w:rsidRDefault="00200087" w:rsidP="00200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087" w:rsidRPr="00452888" w:rsidRDefault="00200087" w:rsidP="002000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88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200087" w:rsidRPr="00452888" w:rsidRDefault="00200087" w:rsidP="00200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087" w:rsidRPr="00452888" w:rsidRDefault="00200087" w:rsidP="002000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6.1. 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 xml:space="preserve">Внесение изменений в настоящее Соглашение (Договор) в связи с изменением законодательства Российской Федерации или законодательства Республики Коми, муниципальных правовых актов </w:t>
      </w:r>
      <w:r w:rsidR="003D3ABD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452888">
        <w:rPr>
          <w:rFonts w:ascii="Times New Roman" w:hAnsi="Times New Roman" w:cs="Times New Roman"/>
          <w:sz w:val="28"/>
          <w:szCs w:val="28"/>
        </w:rPr>
        <w:t xml:space="preserve"> осуществляется Главным распорядителем в одностороннем порядке путем направления Получателю субсидии письменного уведомления в месячный срок со дня вступления в силу указанных изменений.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Внесенные в настоящее Соглашение (Договор) изменения вступают в силу для Сторон со дня, указанного в уведомлении. </w:t>
      </w:r>
    </w:p>
    <w:p w:rsidR="00200087" w:rsidRPr="00452888" w:rsidRDefault="00200087" w:rsidP="00200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6.2. В случае уменьшения Главному распорядителю ранее доведенных лимитов бюджетных обязательств, приводяще</w:t>
      </w:r>
      <w:r w:rsidR="00122E9C">
        <w:rPr>
          <w:sz w:val="28"/>
          <w:szCs w:val="28"/>
        </w:rPr>
        <w:t>го</w:t>
      </w:r>
      <w:r w:rsidRPr="00452888">
        <w:rPr>
          <w:sz w:val="28"/>
          <w:szCs w:val="28"/>
        </w:rPr>
        <w:t xml:space="preserve"> к невозможности предоставления Субсидии в размере, определенном в настоящем Соглашении (Договоре), Стороны согласовывают новые условия исполнения настоящего Соглашения (Договора) или расторгают настоящее Соглашение (Договор) при </w:t>
      </w:r>
      <w:proofErr w:type="gramStart"/>
      <w:r w:rsidRPr="00452888">
        <w:rPr>
          <w:sz w:val="28"/>
          <w:szCs w:val="28"/>
        </w:rPr>
        <w:t>не</w:t>
      </w:r>
      <w:r w:rsidR="003F108D">
        <w:rPr>
          <w:sz w:val="28"/>
          <w:szCs w:val="28"/>
        </w:rPr>
        <w:t xml:space="preserve"> </w:t>
      </w:r>
      <w:r w:rsidRPr="00452888">
        <w:rPr>
          <w:sz w:val="28"/>
          <w:szCs w:val="28"/>
        </w:rPr>
        <w:t>достижении</w:t>
      </w:r>
      <w:proofErr w:type="gramEnd"/>
      <w:r w:rsidRPr="00452888">
        <w:rPr>
          <w:sz w:val="28"/>
          <w:szCs w:val="28"/>
        </w:rPr>
        <w:t xml:space="preserve"> согласия по новым условиям.</w:t>
      </w:r>
    </w:p>
    <w:p w:rsidR="00200087" w:rsidRPr="00452888" w:rsidRDefault="00200087" w:rsidP="00200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6.3. В случае невозможности предоставления в текущем финансовом году Субсидии, указанной в пункте 1.3. настоящего Соглашения (Договора) в связи с недостаточностью лимитов бюджетных обязательств, Субсидия предоставляется в следующем году в следующем порядке</w:t>
      </w:r>
      <w:proofErr w:type="gramStart"/>
      <w:r w:rsidRPr="00452888">
        <w:rPr>
          <w:sz w:val="28"/>
          <w:szCs w:val="28"/>
        </w:rPr>
        <w:t>:__________</w:t>
      </w:r>
      <w:r w:rsidR="00A744A5">
        <w:rPr>
          <w:sz w:val="28"/>
          <w:szCs w:val="28"/>
        </w:rPr>
        <w:t>___</w:t>
      </w:r>
      <w:r w:rsidRPr="00452888">
        <w:rPr>
          <w:sz w:val="28"/>
          <w:szCs w:val="28"/>
        </w:rPr>
        <w:t>___</w:t>
      </w:r>
      <w:proofErr w:type="gramEnd"/>
    </w:p>
    <w:p w:rsidR="00200087" w:rsidRPr="00452888" w:rsidRDefault="00200087" w:rsidP="002000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_________________________________________________________________.</w:t>
      </w:r>
      <w:r w:rsidRPr="00452888">
        <w:rPr>
          <w:rStyle w:val="af"/>
          <w:sz w:val="28"/>
          <w:szCs w:val="28"/>
        </w:rPr>
        <w:footnoteReference w:id="110"/>
      </w:r>
    </w:p>
    <w:p w:rsidR="00200087" w:rsidRPr="00452888" w:rsidRDefault="00200087" w:rsidP="00200087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6.4. Иные, не предусмотренные пунктом 6.1.</w:t>
      </w:r>
      <w:r w:rsidR="006A75B5">
        <w:rPr>
          <w:rFonts w:ascii="Times New Roman" w:hAnsi="Times New Roman" w:cs="Times New Roman"/>
          <w:sz w:val="28"/>
          <w:szCs w:val="28"/>
        </w:rPr>
        <w:t xml:space="preserve"> настоящего Соглашения (Договора)</w:t>
      </w:r>
      <w:r w:rsidRPr="00452888">
        <w:rPr>
          <w:rFonts w:ascii="Times New Roman" w:hAnsi="Times New Roman" w:cs="Times New Roman"/>
          <w:sz w:val="28"/>
          <w:szCs w:val="28"/>
        </w:rPr>
        <w:t xml:space="preserve">, изменения вносятся в настоящее Соглашение (Договор) по инициативе Сторон и оформляются в виде дополнительного соглашения к настоящему Соглашению (Договору), </w:t>
      </w:r>
      <w:r w:rsidRPr="00452888">
        <w:rPr>
          <w:rFonts w:ascii="Times New Roman" w:hAnsi="Times New Roman" w:cs="Times New Roman"/>
          <w:bCs/>
          <w:sz w:val="28"/>
          <w:szCs w:val="28"/>
        </w:rPr>
        <w:t>которое является его неотъемлемой частью.</w:t>
      </w:r>
    </w:p>
    <w:p w:rsidR="00200087" w:rsidRPr="00452888" w:rsidRDefault="00200087" w:rsidP="002000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6.5. При изменении юридического адреса, банковских реквизитов, организационно-правовой формы, реорганизации, ликвидации, банкротства, прекращения деятельности Получатель субсидии в 10-дневный срок со дня наступления данных обстоятельств должен письменно известить об этом Главного распорядителя.</w:t>
      </w:r>
    </w:p>
    <w:p w:rsidR="00200087" w:rsidRPr="00452888" w:rsidRDefault="00200087" w:rsidP="002000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6.6. Расторжение настоящего Соглашения (Договора) возможно в одностороннем порядке в случае:</w:t>
      </w:r>
    </w:p>
    <w:p w:rsidR="00200087" w:rsidRPr="00452888" w:rsidRDefault="00200087" w:rsidP="002000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6.6.1. реорганизации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111"/>
      </w:r>
      <w:r w:rsidRPr="00452888">
        <w:rPr>
          <w:rFonts w:ascii="Times New Roman" w:hAnsi="Times New Roman" w:cs="Times New Roman"/>
          <w:sz w:val="28"/>
          <w:szCs w:val="28"/>
        </w:rPr>
        <w:t xml:space="preserve">, ликвидации, банкротства или прекращения </w:t>
      </w:r>
      <w:r w:rsidRPr="00452888">
        <w:rPr>
          <w:rFonts w:ascii="Times New Roman" w:hAnsi="Times New Roman" w:cs="Times New Roman"/>
          <w:sz w:val="28"/>
          <w:szCs w:val="28"/>
        </w:rPr>
        <w:lastRenderedPageBreak/>
        <w:t>деятельности Получателя субсидии;</w:t>
      </w:r>
    </w:p>
    <w:p w:rsidR="00200087" w:rsidRPr="00452888" w:rsidRDefault="00200087" w:rsidP="002000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6.6.2. нарушения Получателем субсидии порядка, целей и условий предоставления Субсидии, установленных Порядком и настоящим Соглашением (Договором);</w:t>
      </w:r>
    </w:p>
    <w:p w:rsidR="00200087" w:rsidRPr="00452888" w:rsidRDefault="00200087" w:rsidP="002000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6.6.3. 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не</w:t>
      </w:r>
      <w:r w:rsidR="00A94E61">
        <w:rPr>
          <w:rFonts w:ascii="Times New Roman" w:hAnsi="Times New Roman" w:cs="Times New Roman"/>
          <w:sz w:val="28"/>
          <w:szCs w:val="28"/>
        </w:rPr>
        <w:t xml:space="preserve"> </w:t>
      </w:r>
      <w:r w:rsidRPr="00452888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согласия по новым условиям исполнения настоящего Соглашения (Договора)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 (Договоре);</w:t>
      </w:r>
    </w:p>
    <w:p w:rsidR="00200087" w:rsidRPr="00452888" w:rsidRDefault="00200087" w:rsidP="002000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6.6.4. ______________________________________.</w:t>
      </w:r>
    </w:p>
    <w:p w:rsidR="00200087" w:rsidRPr="00452888" w:rsidRDefault="00330452" w:rsidP="00200087">
      <w:pPr>
        <w:pStyle w:val="ConsPlusNonformat"/>
        <w:ind w:firstLine="1701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(иные конкретные случаи)</w:t>
      </w:r>
    </w:p>
    <w:p w:rsidR="00200087" w:rsidRPr="00452888" w:rsidRDefault="00200087" w:rsidP="00BA4A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</w:rPr>
        <w:t>6.7. Расторжение настоящего Соглашения (Договора) возможно по соглашению Сторон</w:t>
      </w:r>
      <w:r w:rsidR="00BA4A87">
        <w:rPr>
          <w:rFonts w:ascii="Times New Roman" w:hAnsi="Times New Roman" w:cs="Times New Roman"/>
          <w:sz w:val="28"/>
          <w:szCs w:val="28"/>
        </w:rPr>
        <w:t>.</w:t>
      </w:r>
    </w:p>
    <w:p w:rsidR="00200087" w:rsidRPr="00452888" w:rsidRDefault="00200087" w:rsidP="002000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52888">
        <w:rPr>
          <w:sz w:val="28"/>
          <w:szCs w:val="28"/>
        </w:rPr>
        <w:t>6.8. </w:t>
      </w:r>
      <w:r w:rsidRPr="00452888">
        <w:rPr>
          <w:bCs/>
          <w:sz w:val="28"/>
          <w:szCs w:val="28"/>
        </w:rPr>
        <w:t>Документы и иная информация, предусмотренные настоящим Соглашением (Договором), могут направляться Сторонами следующи</w:t>
      </w:r>
      <w:proofErr w:type="gramStart"/>
      <w:r w:rsidRPr="00452888">
        <w:rPr>
          <w:bCs/>
          <w:sz w:val="28"/>
          <w:szCs w:val="28"/>
        </w:rPr>
        <w:t>м(</w:t>
      </w:r>
      <w:proofErr w:type="gramEnd"/>
      <w:r w:rsidRPr="00452888">
        <w:rPr>
          <w:bCs/>
          <w:sz w:val="28"/>
          <w:szCs w:val="28"/>
        </w:rPr>
        <w:t>-ми) способом(-</w:t>
      </w:r>
      <w:proofErr w:type="spellStart"/>
      <w:r w:rsidRPr="00452888">
        <w:rPr>
          <w:bCs/>
          <w:sz w:val="28"/>
          <w:szCs w:val="28"/>
        </w:rPr>
        <w:t>ами</w:t>
      </w:r>
      <w:proofErr w:type="spellEnd"/>
      <w:r w:rsidRPr="00452888">
        <w:rPr>
          <w:bCs/>
          <w:sz w:val="28"/>
          <w:szCs w:val="28"/>
        </w:rPr>
        <w:t>): ____________________________</w:t>
      </w:r>
      <w:r w:rsidRPr="00452888">
        <w:rPr>
          <w:rStyle w:val="af"/>
          <w:bCs/>
          <w:sz w:val="28"/>
          <w:szCs w:val="28"/>
        </w:rPr>
        <w:footnoteReference w:id="112"/>
      </w:r>
      <w:r w:rsidRPr="00452888">
        <w:rPr>
          <w:bCs/>
          <w:sz w:val="28"/>
          <w:szCs w:val="28"/>
        </w:rPr>
        <w:t>.</w:t>
      </w:r>
    </w:p>
    <w:p w:rsidR="00200087" w:rsidRPr="00452888" w:rsidRDefault="00200087" w:rsidP="002000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6.9. Во всем остальном, не предусмотренном Соглашением (Договором), Стороны руководствуются законодательством Российской Федерации.</w:t>
      </w:r>
    </w:p>
    <w:p w:rsidR="00200087" w:rsidRPr="00452888" w:rsidRDefault="00200087" w:rsidP="002000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6.10. Настояще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288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52888">
        <w:rPr>
          <w:rFonts w:ascii="Times New Roman" w:hAnsi="Times New Roman" w:cs="Times New Roman"/>
          <w:sz w:val="28"/>
          <w:szCs w:val="28"/>
        </w:rPr>
        <w:t>) Соглашение (Договор) составлен(-о) в _________</w:t>
      </w:r>
    </w:p>
    <w:p w:rsidR="00200087" w:rsidRPr="00452888" w:rsidRDefault="00200087" w:rsidP="00200087">
      <w:pPr>
        <w:pStyle w:val="ConsPlusNonformat"/>
        <w:ind w:firstLine="765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(количество)</w:t>
      </w:r>
    </w:p>
    <w:p w:rsidR="00200087" w:rsidRPr="00452888" w:rsidRDefault="00200087" w:rsidP="00200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888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>, имеющих одинаковую юридическую силу, по одному для каждой из Сторон.</w:t>
      </w:r>
    </w:p>
    <w:p w:rsidR="00200087" w:rsidRPr="00452888" w:rsidRDefault="00200087" w:rsidP="00200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0087" w:rsidRPr="00452888" w:rsidRDefault="00200087" w:rsidP="002000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88">
        <w:rPr>
          <w:rFonts w:ascii="Times New Roman" w:hAnsi="Times New Roman" w:cs="Times New Roman"/>
          <w:b/>
          <w:sz w:val="28"/>
          <w:szCs w:val="28"/>
        </w:rPr>
        <w:t>7. Юридические адреса и реквизиты Сторон</w:t>
      </w:r>
    </w:p>
    <w:p w:rsidR="00200087" w:rsidRPr="00452888" w:rsidRDefault="00200087" w:rsidP="00200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328"/>
        <w:gridCol w:w="3296"/>
      </w:tblGrid>
      <w:tr w:rsidR="00200087" w:rsidRPr="00452888" w:rsidTr="003B0EE0">
        <w:tc>
          <w:tcPr>
            <w:tcW w:w="3296" w:type="dxa"/>
          </w:tcPr>
          <w:p w:rsidR="00200087" w:rsidRPr="00452888" w:rsidRDefault="00200087" w:rsidP="003B0E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88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распорядитель:</w:t>
            </w:r>
          </w:p>
          <w:p w:rsidR="00200087" w:rsidRPr="00452888" w:rsidRDefault="00200087" w:rsidP="003B0E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200087" w:rsidRPr="00452888" w:rsidRDefault="00200087" w:rsidP="003B0E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88">
              <w:rPr>
                <w:rFonts w:ascii="Times New Roman" w:hAnsi="Times New Roman" w:cs="Times New Roman"/>
                <w:sz w:val="28"/>
                <w:szCs w:val="28"/>
              </w:rPr>
              <w:t>Получатель субсидии:</w:t>
            </w:r>
          </w:p>
          <w:p w:rsidR="00200087" w:rsidRPr="00452888" w:rsidRDefault="00200087" w:rsidP="003B0E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200087" w:rsidRPr="00452888" w:rsidRDefault="00200087" w:rsidP="003B0E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88">
              <w:rPr>
                <w:rFonts w:ascii="Times New Roman" w:hAnsi="Times New Roman" w:cs="Times New Roman"/>
                <w:sz w:val="28"/>
                <w:szCs w:val="28"/>
              </w:rPr>
              <w:t>Организация:</w:t>
            </w:r>
            <w:r w:rsidRPr="00452888">
              <w:rPr>
                <w:rStyle w:val="af"/>
                <w:rFonts w:ascii="Times New Roman" w:hAnsi="Times New Roman" w:cs="Times New Roman"/>
                <w:sz w:val="28"/>
                <w:szCs w:val="28"/>
              </w:rPr>
              <w:footnoteReference w:id="113"/>
            </w:r>
          </w:p>
          <w:p w:rsidR="00200087" w:rsidRPr="00452888" w:rsidRDefault="00200087" w:rsidP="003B0E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87" w:rsidRPr="00452888" w:rsidTr="003B0EE0">
        <w:tc>
          <w:tcPr>
            <w:tcW w:w="3296" w:type="dxa"/>
          </w:tcPr>
          <w:p w:rsidR="00200087" w:rsidRPr="00452888" w:rsidRDefault="00200087" w:rsidP="003B0E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88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200087" w:rsidRPr="00452888" w:rsidRDefault="00200087" w:rsidP="003B0E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200087" w:rsidRPr="00452888" w:rsidRDefault="00200087" w:rsidP="003B0EE0">
            <w:pPr>
              <w:rPr>
                <w:rFonts w:ascii="Times New Roman" w:hAnsi="Times New Roman"/>
                <w:sz w:val="28"/>
                <w:szCs w:val="28"/>
              </w:rPr>
            </w:pPr>
            <w:r w:rsidRPr="00452888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  <w:tc>
          <w:tcPr>
            <w:tcW w:w="3296" w:type="dxa"/>
          </w:tcPr>
          <w:p w:rsidR="00200087" w:rsidRPr="00452888" w:rsidRDefault="00200087" w:rsidP="003B0EE0">
            <w:pPr>
              <w:rPr>
                <w:rFonts w:ascii="Times New Roman" w:hAnsi="Times New Roman"/>
                <w:sz w:val="28"/>
                <w:szCs w:val="28"/>
              </w:rPr>
            </w:pPr>
            <w:r w:rsidRPr="00452888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</w:tbl>
    <w:p w:rsidR="00200087" w:rsidRPr="00452888" w:rsidRDefault="00200087" w:rsidP="002000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88">
        <w:rPr>
          <w:rFonts w:ascii="Times New Roman" w:hAnsi="Times New Roman" w:cs="Times New Roman"/>
          <w:b/>
          <w:sz w:val="28"/>
          <w:szCs w:val="28"/>
        </w:rPr>
        <w:t>8. Подписи Сторон</w:t>
      </w:r>
    </w:p>
    <w:p w:rsidR="00200087" w:rsidRPr="00452888" w:rsidRDefault="00200087" w:rsidP="00200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07" w:type="dxa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8"/>
        <w:gridCol w:w="3331"/>
        <w:gridCol w:w="3278"/>
      </w:tblGrid>
      <w:tr w:rsidR="00200087" w:rsidRPr="00452888" w:rsidTr="003B0EE0">
        <w:trPr>
          <w:jc w:val="center"/>
        </w:trPr>
        <w:tc>
          <w:tcPr>
            <w:tcW w:w="3898" w:type="dxa"/>
          </w:tcPr>
          <w:p w:rsidR="00200087" w:rsidRPr="00452888" w:rsidRDefault="00200087" w:rsidP="003B0E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88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распорядитель:</w:t>
            </w:r>
          </w:p>
          <w:p w:rsidR="00200087" w:rsidRPr="00452888" w:rsidRDefault="00200087" w:rsidP="003B0E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200087" w:rsidRPr="00452888" w:rsidRDefault="00200087" w:rsidP="003B0E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88">
              <w:rPr>
                <w:rFonts w:ascii="Times New Roman" w:hAnsi="Times New Roman" w:cs="Times New Roman"/>
                <w:sz w:val="28"/>
                <w:szCs w:val="28"/>
              </w:rPr>
              <w:t>Получатель субсидии:</w:t>
            </w:r>
          </w:p>
          <w:p w:rsidR="00200087" w:rsidRPr="00452888" w:rsidRDefault="00200087" w:rsidP="003B0E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200087" w:rsidRPr="00452888" w:rsidRDefault="00200087" w:rsidP="003B0E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88">
              <w:rPr>
                <w:rFonts w:ascii="Times New Roman" w:hAnsi="Times New Roman" w:cs="Times New Roman"/>
                <w:sz w:val="28"/>
                <w:szCs w:val="28"/>
              </w:rPr>
              <w:t>Организация:</w:t>
            </w:r>
            <w:r w:rsidRPr="00452888">
              <w:rPr>
                <w:rStyle w:val="af"/>
                <w:rFonts w:ascii="Times New Roman" w:hAnsi="Times New Roman" w:cs="Times New Roman"/>
                <w:sz w:val="28"/>
                <w:szCs w:val="28"/>
              </w:rPr>
              <w:footnoteReference w:id="114"/>
            </w:r>
          </w:p>
          <w:p w:rsidR="00200087" w:rsidRPr="00452888" w:rsidRDefault="00200087" w:rsidP="003B0E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87" w:rsidRPr="00452888" w:rsidTr="003B0EE0">
        <w:trPr>
          <w:jc w:val="center"/>
        </w:trPr>
        <w:tc>
          <w:tcPr>
            <w:tcW w:w="3898" w:type="dxa"/>
          </w:tcPr>
          <w:p w:rsidR="00200087" w:rsidRPr="00452888" w:rsidRDefault="00200087" w:rsidP="003B0E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88">
              <w:rPr>
                <w:rFonts w:ascii="Times New Roman" w:hAnsi="Times New Roman" w:cs="Times New Roman"/>
                <w:sz w:val="28"/>
                <w:szCs w:val="28"/>
              </w:rPr>
              <w:t>________________(________)</w:t>
            </w:r>
          </w:p>
          <w:p w:rsidR="00200087" w:rsidRPr="00452888" w:rsidRDefault="00200087" w:rsidP="003B0E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200087" w:rsidRPr="00452888" w:rsidRDefault="00200087" w:rsidP="003B0EE0">
            <w:pPr>
              <w:rPr>
                <w:rFonts w:ascii="Times New Roman" w:hAnsi="Times New Roman"/>
                <w:sz w:val="28"/>
                <w:szCs w:val="28"/>
              </w:rPr>
            </w:pPr>
            <w:r w:rsidRPr="00452888">
              <w:rPr>
                <w:rFonts w:ascii="Times New Roman" w:hAnsi="Times New Roman"/>
                <w:sz w:val="28"/>
                <w:szCs w:val="28"/>
              </w:rPr>
              <w:t>______________(______)</w:t>
            </w:r>
          </w:p>
        </w:tc>
        <w:tc>
          <w:tcPr>
            <w:tcW w:w="3278" w:type="dxa"/>
          </w:tcPr>
          <w:p w:rsidR="00200087" w:rsidRPr="00452888" w:rsidRDefault="00200087" w:rsidP="003B0EE0">
            <w:pPr>
              <w:rPr>
                <w:rFonts w:ascii="Times New Roman" w:hAnsi="Times New Roman"/>
                <w:sz w:val="28"/>
                <w:szCs w:val="28"/>
              </w:rPr>
            </w:pPr>
            <w:r w:rsidRPr="00452888">
              <w:rPr>
                <w:rFonts w:ascii="Times New Roman" w:hAnsi="Times New Roman"/>
                <w:sz w:val="28"/>
                <w:szCs w:val="28"/>
              </w:rPr>
              <w:t>______________(______)</w:t>
            </w:r>
          </w:p>
        </w:tc>
      </w:tr>
      <w:tr w:rsidR="00101109" w:rsidRPr="00452888" w:rsidTr="00DE2DE6">
        <w:trPr>
          <w:jc w:val="center"/>
        </w:trPr>
        <w:tc>
          <w:tcPr>
            <w:tcW w:w="3898" w:type="dxa"/>
          </w:tcPr>
          <w:p w:rsidR="00200087" w:rsidRPr="00452888" w:rsidRDefault="00200087" w:rsidP="00DE2D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101109" w:rsidRPr="00452888" w:rsidRDefault="00101109" w:rsidP="00DE2D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101109" w:rsidRPr="00452888" w:rsidRDefault="00101109" w:rsidP="00DE2D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0981" w:rsidRDefault="003F0981" w:rsidP="0079262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0981" w:rsidRDefault="003F0981" w:rsidP="0079262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2CF0" w:rsidRDefault="00282CF0" w:rsidP="0079262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2CF0" w:rsidRDefault="00282CF0" w:rsidP="0079262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2CF0" w:rsidRDefault="00282CF0" w:rsidP="0079262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2CF0" w:rsidRDefault="00282CF0" w:rsidP="0079262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2CF0" w:rsidRDefault="00282CF0" w:rsidP="0079262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82CF0" w:rsidRDefault="00282CF0" w:rsidP="0079262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26047" w:rsidRDefault="00926047" w:rsidP="0079262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92621" w:rsidRPr="00792621" w:rsidRDefault="00792621" w:rsidP="0079262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92621">
        <w:rPr>
          <w:sz w:val="28"/>
          <w:szCs w:val="28"/>
        </w:rPr>
        <w:t>Приложение № 1</w:t>
      </w:r>
    </w:p>
    <w:p w:rsidR="00792621" w:rsidRPr="00792621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2621">
        <w:rPr>
          <w:sz w:val="28"/>
          <w:szCs w:val="28"/>
        </w:rPr>
        <w:t>к Соглашению (Договору)</w:t>
      </w:r>
    </w:p>
    <w:p w:rsidR="00792621" w:rsidRPr="00792621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92621">
        <w:rPr>
          <w:sz w:val="28"/>
          <w:szCs w:val="28"/>
        </w:rPr>
        <w:t>от ________ № ______</w:t>
      </w:r>
      <w:proofErr w:type="gramEnd"/>
    </w:p>
    <w:p w:rsidR="00792621" w:rsidRPr="00792621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2621">
        <w:rPr>
          <w:sz w:val="28"/>
          <w:szCs w:val="28"/>
        </w:rPr>
        <w:t>о предоставлении из бюджета</w:t>
      </w:r>
    </w:p>
    <w:p w:rsidR="00792621" w:rsidRPr="00792621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2621">
        <w:rPr>
          <w:sz w:val="28"/>
          <w:szCs w:val="28"/>
        </w:rPr>
        <w:t xml:space="preserve">муниципального образования муниципального </w:t>
      </w:r>
    </w:p>
    <w:p w:rsidR="00792621" w:rsidRPr="00792621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2621">
        <w:rPr>
          <w:sz w:val="28"/>
          <w:szCs w:val="28"/>
        </w:rPr>
        <w:t>района «Сосногорск» субсидии юридическим лицам</w:t>
      </w:r>
    </w:p>
    <w:p w:rsidR="00792621" w:rsidRPr="00792621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2621">
        <w:rPr>
          <w:sz w:val="28"/>
          <w:szCs w:val="28"/>
        </w:rPr>
        <w:t>(за исключением субсидий муниципальным учреждениям),</w:t>
      </w:r>
    </w:p>
    <w:p w:rsidR="00792621" w:rsidRPr="00792621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2621">
        <w:rPr>
          <w:sz w:val="28"/>
          <w:szCs w:val="28"/>
        </w:rPr>
        <w:t>индивидуальным предпринимателям,</w:t>
      </w:r>
    </w:p>
    <w:p w:rsidR="00792621" w:rsidRPr="00792621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2621">
        <w:rPr>
          <w:sz w:val="28"/>
          <w:szCs w:val="28"/>
        </w:rPr>
        <w:t>а также физическим лицам -</w:t>
      </w:r>
    </w:p>
    <w:p w:rsidR="00792621" w:rsidRPr="00792621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2621">
        <w:rPr>
          <w:sz w:val="28"/>
          <w:szCs w:val="28"/>
        </w:rPr>
        <w:t>производителям товаров, работ,</w:t>
      </w:r>
    </w:p>
    <w:p w:rsidR="00792621" w:rsidRPr="00792621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2621">
        <w:rPr>
          <w:sz w:val="28"/>
          <w:szCs w:val="28"/>
        </w:rPr>
        <w:t>услуг на финансовое обеспечение</w:t>
      </w:r>
    </w:p>
    <w:p w:rsidR="00792621" w:rsidRPr="00792621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2621">
        <w:rPr>
          <w:sz w:val="28"/>
          <w:szCs w:val="28"/>
        </w:rPr>
        <w:t>затрат в связи производством</w:t>
      </w:r>
    </w:p>
    <w:p w:rsidR="00792621" w:rsidRPr="00792621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2621">
        <w:rPr>
          <w:sz w:val="28"/>
          <w:szCs w:val="28"/>
        </w:rPr>
        <w:t>(реализацией) товаров,</w:t>
      </w:r>
    </w:p>
    <w:p w:rsidR="00792621" w:rsidRPr="00792621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2621">
        <w:rPr>
          <w:sz w:val="28"/>
          <w:szCs w:val="28"/>
        </w:rPr>
        <w:t>выполнением работ, оказанием услуг</w:t>
      </w:r>
    </w:p>
    <w:p w:rsidR="00792621" w:rsidRPr="00AE5F37" w:rsidRDefault="00792621" w:rsidP="00792621">
      <w:pPr>
        <w:autoSpaceDE w:val="0"/>
        <w:autoSpaceDN w:val="0"/>
        <w:adjustRightInd w:val="0"/>
      </w:pPr>
    </w:p>
    <w:p w:rsidR="00792621" w:rsidRDefault="00792621" w:rsidP="003328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2621" w:rsidRPr="006328D2" w:rsidRDefault="00792621" w:rsidP="007926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28D2">
        <w:rPr>
          <w:rFonts w:ascii="Times New Roman" w:hAnsi="Times New Roman" w:cs="Times New Roman"/>
          <w:sz w:val="28"/>
          <w:szCs w:val="28"/>
        </w:rPr>
        <w:t>Показатели результативности</w:t>
      </w:r>
    </w:p>
    <w:p w:rsidR="00792621" w:rsidRPr="006328D2" w:rsidRDefault="00792621" w:rsidP="00792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1928"/>
        <w:gridCol w:w="2075"/>
        <w:gridCol w:w="708"/>
        <w:gridCol w:w="1276"/>
        <w:gridCol w:w="1418"/>
      </w:tblGrid>
      <w:tr w:rsidR="00792621" w:rsidRPr="006328D2" w:rsidTr="008E5EE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21" w:rsidRPr="006328D2" w:rsidRDefault="00792621" w:rsidP="008E5E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D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328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28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21" w:rsidRPr="006328D2" w:rsidRDefault="00792621" w:rsidP="008E5E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D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21" w:rsidRPr="006328D2" w:rsidRDefault="00792621" w:rsidP="008E5E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D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(мероприятия) 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21" w:rsidRPr="006328D2" w:rsidRDefault="00792621" w:rsidP="008E5E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D2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21" w:rsidRPr="006328D2" w:rsidRDefault="00792621" w:rsidP="008E5E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D2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21" w:rsidRPr="006328D2" w:rsidRDefault="00792621" w:rsidP="008E5E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D2">
              <w:rPr>
                <w:rFonts w:ascii="Times New Roman" w:hAnsi="Times New Roman" w:cs="Times New Roman"/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 w:rsidR="00792621" w:rsidTr="008E5EE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21" w:rsidRDefault="00792621" w:rsidP="008E5EE1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21" w:rsidRDefault="00792621" w:rsidP="008E5E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21" w:rsidRDefault="00792621" w:rsidP="008E5EE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21" w:rsidRPr="006328D2" w:rsidRDefault="00792621" w:rsidP="008E5E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D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21" w:rsidRPr="006328D2" w:rsidRDefault="00792621" w:rsidP="008E5E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D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21" w:rsidRDefault="00792621" w:rsidP="008E5EE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21" w:rsidRDefault="00792621" w:rsidP="008E5EE1">
            <w:pPr>
              <w:rPr>
                <w:rFonts w:ascii="Arial" w:hAnsi="Arial" w:cs="Arial"/>
              </w:rPr>
            </w:pPr>
          </w:p>
        </w:tc>
      </w:tr>
      <w:tr w:rsidR="00792621" w:rsidTr="008E5E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21" w:rsidRPr="006328D2" w:rsidRDefault="00792621" w:rsidP="008E5E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21" w:rsidRPr="006328D2" w:rsidRDefault="00792621" w:rsidP="008E5E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21" w:rsidRPr="006328D2" w:rsidRDefault="00792621" w:rsidP="008E5E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21" w:rsidRPr="006328D2" w:rsidRDefault="00792621" w:rsidP="008E5E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21" w:rsidRPr="006328D2" w:rsidRDefault="00792621" w:rsidP="008E5E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21" w:rsidRPr="006328D2" w:rsidRDefault="00792621" w:rsidP="008E5E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21" w:rsidRPr="006328D2" w:rsidRDefault="00792621" w:rsidP="008E5E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2621" w:rsidTr="008E5E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21" w:rsidRDefault="00792621" w:rsidP="008E5EE1">
            <w:pPr>
              <w:pStyle w:val="ConsPlusNormal"/>
              <w:spacing w:line="256" w:lineRule="auto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21" w:rsidRDefault="00792621" w:rsidP="008E5EE1">
            <w:pPr>
              <w:pStyle w:val="ConsPlusNormal"/>
              <w:spacing w:line="256" w:lineRule="auto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21" w:rsidRDefault="00792621" w:rsidP="008E5EE1">
            <w:pPr>
              <w:pStyle w:val="ConsPlusNormal"/>
              <w:spacing w:line="256" w:lineRule="auto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21" w:rsidRDefault="00792621" w:rsidP="008E5EE1">
            <w:pPr>
              <w:pStyle w:val="ConsPlusNormal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21" w:rsidRDefault="00792621" w:rsidP="008E5EE1">
            <w:pPr>
              <w:pStyle w:val="ConsPlusNormal"/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21" w:rsidRDefault="00792621" w:rsidP="008E5EE1">
            <w:pPr>
              <w:pStyle w:val="ConsPlusNormal"/>
              <w:spacing w:line="25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21" w:rsidRDefault="00792621" w:rsidP="008E5EE1">
            <w:pPr>
              <w:pStyle w:val="ConsPlusNormal"/>
              <w:spacing w:line="256" w:lineRule="auto"/>
            </w:pPr>
          </w:p>
        </w:tc>
      </w:tr>
      <w:tr w:rsidR="00792621" w:rsidTr="008E5E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21" w:rsidRDefault="00792621" w:rsidP="008E5EE1">
            <w:pPr>
              <w:pStyle w:val="ConsPlusNormal"/>
              <w:spacing w:line="256" w:lineRule="auto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21" w:rsidRDefault="00792621" w:rsidP="008E5EE1">
            <w:pPr>
              <w:pStyle w:val="ConsPlusNormal"/>
              <w:spacing w:line="256" w:lineRule="auto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21" w:rsidRDefault="00792621" w:rsidP="008E5EE1">
            <w:pPr>
              <w:pStyle w:val="ConsPlusNormal"/>
              <w:spacing w:line="256" w:lineRule="auto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21" w:rsidRDefault="00792621" w:rsidP="008E5EE1">
            <w:pPr>
              <w:pStyle w:val="ConsPlusNormal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21" w:rsidRDefault="00792621" w:rsidP="008E5EE1">
            <w:pPr>
              <w:pStyle w:val="ConsPlusNormal"/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21" w:rsidRDefault="00792621" w:rsidP="008E5EE1">
            <w:pPr>
              <w:pStyle w:val="ConsPlusNormal"/>
              <w:spacing w:line="25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21" w:rsidRDefault="00792621" w:rsidP="008E5EE1">
            <w:pPr>
              <w:pStyle w:val="ConsPlusNormal"/>
              <w:spacing w:line="256" w:lineRule="auto"/>
            </w:pPr>
          </w:p>
        </w:tc>
      </w:tr>
    </w:tbl>
    <w:p w:rsidR="00792621" w:rsidRDefault="00792621" w:rsidP="00792621">
      <w:pPr>
        <w:pStyle w:val="ConsPlusNormal"/>
        <w:jc w:val="both"/>
      </w:pPr>
    </w:p>
    <w:p w:rsidR="00792621" w:rsidRPr="00DF3755" w:rsidRDefault="00792621" w:rsidP="007926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3755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792621" w:rsidRPr="00DF3755" w:rsidRDefault="00792621" w:rsidP="00792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621" w:rsidRPr="00DF3755" w:rsidRDefault="00792621" w:rsidP="00792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Pr="00DF3755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F3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F375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3755">
        <w:rPr>
          <w:rFonts w:ascii="Times New Roman" w:hAnsi="Times New Roman" w:cs="Times New Roman"/>
          <w:sz w:val="24"/>
          <w:szCs w:val="24"/>
        </w:rPr>
        <w:t>Получател</w:t>
      </w:r>
      <w:r>
        <w:rPr>
          <w:rFonts w:ascii="Times New Roman" w:hAnsi="Times New Roman" w:cs="Times New Roman"/>
          <w:sz w:val="24"/>
          <w:szCs w:val="24"/>
        </w:rPr>
        <w:t>ь субсидии</w:t>
      </w:r>
    </w:p>
    <w:p w:rsidR="00792621" w:rsidRPr="00DF3755" w:rsidRDefault="00792621" w:rsidP="00792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621" w:rsidRPr="00DF3755" w:rsidRDefault="00792621" w:rsidP="00792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755">
        <w:rPr>
          <w:rFonts w:ascii="Times New Roman" w:hAnsi="Times New Roman" w:cs="Times New Roman"/>
          <w:sz w:val="24"/>
          <w:szCs w:val="24"/>
        </w:rPr>
        <w:t>__________________________________         ________________________________</w:t>
      </w:r>
    </w:p>
    <w:p w:rsidR="00792621" w:rsidRPr="00DF3755" w:rsidRDefault="00792621" w:rsidP="00792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755">
        <w:rPr>
          <w:rFonts w:ascii="Times New Roman" w:hAnsi="Times New Roman" w:cs="Times New Roman"/>
          <w:sz w:val="24"/>
          <w:szCs w:val="24"/>
        </w:rPr>
        <w:t xml:space="preserve">(наименование должности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F3755">
        <w:rPr>
          <w:rFonts w:ascii="Times New Roman" w:hAnsi="Times New Roman" w:cs="Times New Roman"/>
          <w:sz w:val="24"/>
          <w:szCs w:val="24"/>
        </w:rPr>
        <w:t xml:space="preserve">   (наименование должности</w:t>
      </w:r>
      <w:proofErr w:type="gramEnd"/>
    </w:p>
    <w:p w:rsidR="00792621" w:rsidRPr="00DF3755" w:rsidRDefault="00792621" w:rsidP="00792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755">
        <w:rPr>
          <w:rFonts w:ascii="Times New Roman" w:hAnsi="Times New Roman" w:cs="Times New Roman"/>
          <w:sz w:val="24"/>
          <w:szCs w:val="24"/>
        </w:rPr>
        <w:t xml:space="preserve">руководителя Главного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F3755">
        <w:rPr>
          <w:rFonts w:ascii="Times New Roman" w:hAnsi="Times New Roman" w:cs="Times New Roman"/>
          <w:sz w:val="24"/>
          <w:szCs w:val="24"/>
        </w:rPr>
        <w:t xml:space="preserve">     руководителя Получателя</w:t>
      </w:r>
    </w:p>
    <w:p w:rsidR="00792621" w:rsidRPr="00DF3755" w:rsidRDefault="00792621" w:rsidP="00792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755">
        <w:rPr>
          <w:rFonts w:ascii="Times New Roman" w:hAnsi="Times New Roman" w:cs="Times New Roman"/>
          <w:sz w:val="24"/>
          <w:szCs w:val="24"/>
        </w:rPr>
        <w:t xml:space="preserve">распорядителя и иного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F3755">
        <w:rPr>
          <w:rFonts w:ascii="Times New Roman" w:hAnsi="Times New Roman" w:cs="Times New Roman"/>
          <w:sz w:val="24"/>
          <w:szCs w:val="24"/>
        </w:rPr>
        <w:t xml:space="preserve">    или иного уполномоченного лица)</w:t>
      </w:r>
    </w:p>
    <w:p w:rsidR="00792621" w:rsidRPr="00DF3755" w:rsidRDefault="00792621" w:rsidP="00792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755">
        <w:rPr>
          <w:rFonts w:ascii="Times New Roman" w:hAnsi="Times New Roman" w:cs="Times New Roman"/>
          <w:sz w:val="24"/>
          <w:szCs w:val="24"/>
        </w:rPr>
        <w:t>уполномоченного лица)</w:t>
      </w:r>
    </w:p>
    <w:p w:rsidR="00792621" w:rsidRPr="00DF3755" w:rsidRDefault="00792621" w:rsidP="00792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755">
        <w:rPr>
          <w:rFonts w:ascii="Times New Roman" w:hAnsi="Times New Roman" w:cs="Times New Roman"/>
          <w:sz w:val="24"/>
          <w:szCs w:val="24"/>
        </w:rPr>
        <w:t>___________/_________________                  ___________/________________</w:t>
      </w:r>
    </w:p>
    <w:p w:rsidR="00792621" w:rsidRPr="00DF3755" w:rsidRDefault="00792621" w:rsidP="00792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755">
        <w:rPr>
          <w:rFonts w:ascii="Times New Roman" w:hAnsi="Times New Roman" w:cs="Times New Roman"/>
          <w:sz w:val="24"/>
          <w:szCs w:val="24"/>
        </w:rPr>
        <w:t xml:space="preserve">(подпись)         (ФИО)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F3755">
        <w:rPr>
          <w:rFonts w:ascii="Times New Roman" w:hAnsi="Times New Roman" w:cs="Times New Roman"/>
          <w:sz w:val="24"/>
          <w:szCs w:val="24"/>
        </w:rPr>
        <w:t xml:space="preserve"> (подпись)       (ФИО)</w:t>
      </w:r>
    </w:p>
    <w:p w:rsidR="00792621" w:rsidRDefault="00792621" w:rsidP="00792621">
      <w:pPr>
        <w:pStyle w:val="ConsPlusNonformat"/>
        <w:jc w:val="both"/>
      </w:pPr>
      <w:r w:rsidRPr="00DF3755">
        <w:rPr>
          <w:rFonts w:ascii="Times New Roman" w:hAnsi="Times New Roman" w:cs="Times New Roman"/>
          <w:sz w:val="24"/>
          <w:szCs w:val="24"/>
        </w:rPr>
        <w:t xml:space="preserve">М.П.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F3755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792621" w:rsidRDefault="00792621" w:rsidP="00792621">
      <w:pPr>
        <w:pStyle w:val="ConsPlusNormal"/>
        <w:ind w:firstLine="540"/>
        <w:jc w:val="both"/>
      </w:pPr>
      <w:r>
        <w:t>--------------------------------</w:t>
      </w:r>
    </w:p>
    <w:p w:rsidR="00792621" w:rsidRDefault="00792621" w:rsidP="00792621">
      <w:pPr>
        <w:pStyle w:val="ConsPlusNormal"/>
        <w:ind w:firstLine="540"/>
        <w:jc w:val="both"/>
      </w:pPr>
    </w:p>
    <w:p w:rsidR="003F0981" w:rsidRDefault="003F0981" w:rsidP="00792621">
      <w:pPr>
        <w:pStyle w:val="ConsPlusNormal"/>
        <w:ind w:firstLine="540"/>
        <w:jc w:val="both"/>
      </w:pPr>
    </w:p>
    <w:p w:rsidR="003F0981" w:rsidRDefault="003F0981" w:rsidP="00792621">
      <w:pPr>
        <w:pStyle w:val="ConsPlusNormal"/>
        <w:ind w:firstLine="540"/>
        <w:jc w:val="both"/>
      </w:pPr>
    </w:p>
    <w:p w:rsidR="003F0981" w:rsidRDefault="003F0981" w:rsidP="00792621">
      <w:pPr>
        <w:pStyle w:val="ConsPlusNormal"/>
        <w:ind w:firstLine="540"/>
        <w:jc w:val="both"/>
      </w:pPr>
    </w:p>
    <w:p w:rsidR="00282CF0" w:rsidRDefault="00282CF0" w:rsidP="0079262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92621" w:rsidRPr="00DD146F" w:rsidRDefault="00792621" w:rsidP="0079262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D146F">
        <w:rPr>
          <w:sz w:val="28"/>
          <w:szCs w:val="28"/>
        </w:rPr>
        <w:t xml:space="preserve">Приложение № </w:t>
      </w:r>
      <w:r w:rsidR="008737A9">
        <w:rPr>
          <w:sz w:val="28"/>
          <w:szCs w:val="28"/>
        </w:rPr>
        <w:t>2</w:t>
      </w:r>
    </w:p>
    <w:p w:rsidR="00792621" w:rsidRPr="00DD146F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к Соглашению (Договору)</w:t>
      </w:r>
    </w:p>
    <w:p w:rsidR="00792621" w:rsidRPr="00DD146F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DD146F">
        <w:rPr>
          <w:sz w:val="28"/>
          <w:szCs w:val="28"/>
        </w:rPr>
        <w:t>от ________ № ______</w:t>
      </w:r>
      <w:proofErr w:type="gramEnd"/>
    </w:p>
    <w:p w:rsidR="00792621" w:rsidRPr="00DD146F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о предоставлении из бюджета</w:t>
      </w:r>
    </w:p>
    <w:p w:rsidR="00792621" w:rsidRPr="00DD146F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 xml:space="preserve">муниципального образования муниципального </w:t>
      </w:r>
    </w:p>
    <w:p w:rsidR="00792621" w:rsidRPr="00DD146F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района «Сосногорск» субсидии юридическим лицам</w:t>
      </w:r>
    </w:p>
    <w:p w:rsidR="00792621" w:rsidRPr="00DD146F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(за исключением субсидий муниципальным учреждениям),</w:t>
      </w:r>
    </w:p>
    <w:p w:rsidR="00792621" w:rsidRPr="00DD146F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индивидуальным предпринимателям,</w:t>
      </w:r>
    </w:p>
    <w:p w:rsidR="00792621" w:rsidRPr="00DD146F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а также физическим лицам -</w:t>
      </w:r>
    </w:p>
    <w:p w:rsidR="00792621" w:rsidRPr="00DD146F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производителям товаров, работ,</w:t>
      </w:r>
    </w:p>
    <w:p w:rsidR="00792621" w:rsidRPr="00DD146F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услуг на финансовое обеспечение</w:t>
      </w:r>
    </w:p>
    <w:p w:rsidR="00792621" w:rsidRPr="00DD146F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затрат в связи производством</w:t>
      </w:r>
    </w:p>
    <w:p w:rsidR="00792621" w:rsidRPr="00DD146F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(реализацией) товаров,</w:t>
      </w:r>
    </w:p>
    <w:p w:rsidR="00792621" w:rsidRPr="00DD146F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выполнением работ, оказанием услуг</w:t>
      </w:r>
    </w:p>
    <w:p w:rsidR="00792621" w:rsidRPr="00DD146F" w:rsidRDefault="00792621" w:rsidP="00792621">
      <w:pPr>
        <w:autoSpaceDE w:val="0"/>
        <w:autoSpaceDN w:val="0"/>
        <w:adjustRightInd w:val="0"/>
        <w:rPr>
          <w:sz w:val="28"/>
          <w:szCs w:val="28"/>
        </w:rPr>
      </w:pPr>
    </w:p>
    <w:p w:rsidR="00792621" w:rsidRDefault="00792621" w:rsidP="00792621">
      <w:pPr>
        <w:jc w:val="right"/>
        <w:rPr>
          <w:sz w:val="28"/>
          <w:szCs w:val="28"/>
        </w:rPr>
      </w:pPr>
    </w:p>
    <w:p w:rsidR="00792621" w:rsidRDefault="00792621" w:rsidP="00792621">
      <w:pPr>
        <w:jc w:val="right"/>
        <w:rPr>
          <w:sz w:val="28"/>
          <w:szCs w:val="28"/>
        </w:rPr>
      </w:pPr>
    </w:p>
    <w:p w:rsidR="00792621" w:rsidRDefault="00792621" w:rsidP="00792621">
      <w:pPr>
        <w:jc w:val="right"/>
        <w:rPr>
          <w:sz w:val="28"/>
          <w:szCs w:val="28"/>
        </w:rPr>
      </w:pPr>
    </w:p>
    <w:p w:rsidR="00792621" w:rsidRDefault="00792621" w:rsidP="00792621">
      <w:pPr>
        <w:pStyle w:val="ConsPlusNormal"/>
        <w:jc w:val="both"/>
      </w:pPr>
    </w:p>
    <w:p w:rsidR="00792621" w:rsidRPr="00670020" w:rsidRDefault="00792621" w:rsidP="007926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020">
        <w:rPr>
          <w:sz w:val="28"/>
          <w:szCs w:val="28"/>
        </w:rPr>
        <w:t xml:space="preserve">               </w:t>
      </w:r>
      <w:r w:rsidRPr="00670020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</w:t>
      </w:r>
    </w:p>
    <w:p w:rsidR="00792621" w:rsidRPr="00311DB3" w:rsidRDefault="00792621" w:rsidP="007926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20"/>
        <w:gridCol w:w="340"/>
        <w:gridCol w:w="340"/>
        <w:gridCol w:w="3288"/>
        <w:gridCol w:w="1417"/>
        <w:gridCol w:w="1341"/>
      </w:tblGrid>
      <w:tr w:rsidR="00792621" w:rsidTr="008E5EE1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621" w:rsidRDefault="00792621" w:rsidP="008E5EE1">
            <w:pPr>
              <w:pStyle w:val="ConsPlusNormal"/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621" w:rsidRDefault="00792621" w:rsidP="008E5EE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621" w:rsidRDefault="00792621" w:rsidP="008E5EE1">
            <w:pPr>
              <w:pStyle w:val="ConsPlusNormal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21" w:rsidRPr="00311DB3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DB3">
              <w:rPr>
                <w:rFonts w:ascii="Times New Roman" w:hAnsi="Times New Roman" w:cs="Times New Roman"/>
              </w:rPr>
              <w:t>КОДЫ</w:t>
            </w:r>
          </w:p>
        </w:tc>
      </w:tr>
      <w:tr w:rsidR="00792621" w:rsidTr="008E5EE1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621" w:rsidRDefault="00792621" w:rsidP="008E5EE1">
            <w:pPr>
              <w:pStyle w:val="ConsPlusNormal"/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621" w:rsidRDefault="00792621" w:rsidP="008E5EE1">
            <w:pPr>
              <w:pStyle w:val="ConsPlusNormal"/>
              <w:jc w:val="center"/>
            </w:pPr>
            <w:r>
              <w:t>от "__"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621" w:rsidRPr="00670020" w:rsidRDefault="00792621" w:rsidP="008E5E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621" w:rsidRDefault="00792621" w:rsidP="008E5EE1">
            <w:pPr>
              <w:pStyle w:val="ConsPlusNormal"/>
            </w:pPr>
          </w:p>
        </w:tc>
      </w:tr>
      <w:tr w:rsidR="00792621" w:rsidTr="008E5EE1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621" w:rsidRDefault="00792621" w:rsidP="008E5EE1">
            <w:pPr>
              <w:pStyle w:val="ConsPlusNormal"/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621" w:rsidRDefault="00792621" w:rsidP="008E5EE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621" w:rsidRPr="00670020" w:rsidRDefault="00792621" w:rsidP="008E5E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621" w:rsidRDefault="00792621" w:rsidP="008E5EE1">
            <w:pPr>
              <w:pStyle w:val="ConsPlusNormal"/>
            </w:pPr>
          </w:p>
        </w:tc>
      </w:tr>
      <w:tr w:rsidR="00792621" w:rsidTr="008E5EE1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621" w:rsidRPr="00311DB3" w:rsidRDefault="00792621" w:rsidP="008E5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DB3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621" w:rsidRPr="00311DB3" w:rsidRDefault="00792621" w:rsidP="008E5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621" w:rsidRPr="00670020" w:rsidRDefault="00792621" w:rsidP="008E5E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621" w:rsidRDefault="00792621" w:rsidP="008E5EE1">
            <w:pPr>
              <w:pStyle w:val="ConsPlusNormal"/>
            </w:pPr>
          </w:p>
        </w:tc>
      </w:tr>
      <w:tr w:rsidR="00792621" w:rsidTr="008E5EE1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621" w:rsidRPr="00311DB3" w:rsidRDefault="00792621" w:rsidP="008E5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DB3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311DB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621" w:rsidRDefault="00792621" w:rsidP="008E5EE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621" w:rsidRPr="00670020" w:rsidRDefault="00792621" w:rsidP="008E5E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621" w:rsidRDefault="00792621" w:rsidP="008E5EE1">
            <w:pPr>
              <w:pStyle w:val="ConsPlusNormal"/>
            </w:pPr>
          </w:p>
        </w:tc>
      </w:tr>
      <w:tr w:rsidR="00792621" w:rsidTr="008E5EE1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621" w:rsidRDefault="00792621" w:rsidP="008E5EE1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2621" w:rsidRDefault="00792621" w:rsidP="008E5EE1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621" w:rsidRDefault="00792621" w:rsidP="008E5EE1">
            <w:pPr>
              <w:pStyle w:val="ConsPlusNormal"/>
            </w:pPr>
          </w:p>
        </w:tc>
      </w:tr>
      <w:tr w:rsidR="00792621" w:rsidTr="008E5EE1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621" w:rsidRPr="00311DB3" w:rsidRDefault="00792621" w:rsidP="008E5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D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проекта 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621" w:rsidRDefault="00792621" w:rsidP="008E5EE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621" w:rsidRPr="00670020" w:rsidRDefault="00792621" w:rsidP="008E5E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 xml:space="preserve">по БК 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621" w:rsidRDefault="00792621" w:rsidP="008E5EE1">
            <w:pPr>
              <w:pStyle w:val="ConsPlusNormal"/>
            </w:pPr>
          </w:p>
        </w:tc>
      </w:tr>
      <w:tr w:rsidR="00792621" w:rsidTr="008E5EE1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2621" w:rsidRDefault="00792621" w:rsidP="008E5EE1">
            <w:pPr>
              <w:pStyle w:val="ConsPlusNormal"/>
            </w:pPr>
            <w:r w:rsidRPr="00311DB3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621" w:rsidRDefault="00792621" w:rsidP="008E5EE1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621" w:rsidRDefault="00792621" w:rsidP="008E5EE1">
            <w:pPr>
              <w:pStyle w:val="ConsPlusNormal"/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21" w:rsidRDefault="00792621" w:rsidP="008E5EE1">
            <w:pPr>
              <w:pStyle w:val="ConsPlusNormal"/>
            </w:pPr>
          </w:p>
        </w:tc>
      </w:tr>
      <w:tr w:rsidR="00792621" w:rsidTr="008E5EE1">
        <w:trPr>
          <w:trHeight w:val="50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2621" w:rsidRDefault="00792621" w:rsidP="008E5EE1">
            <w:pPr>
              <w:pStyle w:val="ConsPlusNormal"/>
            </w:pPr>
          </w:p>
          <w:p w:rsidR="00792621" w:rsidRDefault="00792621" w:rsidP="008E5EE1">
            <w:pPr>
              <w:pStyle w:val="ConsPlusNormal"/>
            </w:pPr>
          </w:p>
          <w:p w:rsidR="00792621" w:rsidRDefault="00792621" w:rsidP="008E5EE1">
            <w:pPr>
              <w:pStyle w:val="ConsPlusNormal"/>
            </w:pPr>
          </w:p>
          <w:p w:rsidR="00792621" w:rsidRDefault="00792621" w:rsidP="008E5EE1">
            <w:pPr>
              <w:pStyle w:val="ConsPlusNormal"/>
            </w:pPr>
          </w:p>
          <w:p w:rsidR="00792621" w:rsidRDefault="00792621" w:rsidP="008E5EE1">
            <w:pPr>
              <w:pStyle w:val="ConsPlusNormal"/>
            </w:pPr>
          </w:p>
          <w:p w:rsidR="00792621" w:rsidRDefault="00792621" w:rsidP="008E5EE1">
            <w:pPr>
              <w:pStyle w:val="ConsPlusNormal"/>
            </w:pPr>
          </w:p>
          <w:p w:rsidR="00792621" w:rsidRDefault="00792621" w:rsidP="008E5EE1">
            <w:pPr>
              <w:pStyle w:val="ConsPlusNormal"/>
            </w:pPr>
          </w:p>
          <w:p w:rsidR="00792621" w:rsidRDefault="00792621" w:rsidP="008E5EE1">
            <w:pPr>
              <w:pStyle w:val="ConsPlusNormal"/>
            </w:pPr>
          </w:p>
          <w:p w:rsidR="00792621" w:rsidRDefault="00792621" w:rsidP="008E5EE1">
            <w:pPr>
              <w:pStyle w:val="ConsPlusNormal"/>
            </w:pPr>
          </w:p>
          <w:p w:rsidR="00792621" w:rsidRDefault="00792621" w:rsidP="008E5EE1">
            <w:pPr>
              <w:pStyle w:val="ConsPlusNormal"/>
            </w:pPr>
          </w:p>
          <w:p w:rsidR="00792621" w:rsidRDefault="00792621" w:rsidP="008E5EE1">
            <w:pPr>
              <w:pStyle w:val="ConsPlusNormal"/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020">
              <w:rPr>
                <w:rFonts w:ascii="Times New Roman" w:hAnsi="Times New Roman" w:cs="Times New Roman"/>
              </w:rPr>
              <w:t xml:space="preserve">(первичный - "0", уточненный - "1", "2", "3", "...") 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621" w:rsidRDefault="00792621" w:rsidP="008E5EE1"/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21" w:rsidRDefault="00792621" w:rsidP="008E5EE1"/>
        </w:tc>
      </w:tr>
    </w:tbl>
    <w:p w:rsidR="00792621" w:rsidRDefault="00792621" w:rsidP="00792621">
      <w:pPr>
        <w:pStyle w:val="ConsPlusNormal"/>
        <w:jc w:val="both"/>
      </w:pPr>
    </w:p>
    <w:p w:rsidR="00792621" w:rsidRDefault="00792621" w:rsidP="008737A9">
      <w:pPr>
        <w:jc w:val="both"/>
        <w:sectPr w:rsidR="00792621" w:rsidSect="00A92C3D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92621" w:rsidRDefault="00792621" w:rsidP="008737A9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792621" w:rsidSect="00792621">
          <w:headerReference w:type="default" r:id="rId21"/>
          <w:footerReference w:type="default" r:id="rId22"/>
          <w:footnotePr>
            <w:pos w:val="beneathText"/>
            <w:numRestart w:val="eachPage"/>
          </w:footnotePr>
          <w:type w:val="continuous"/>
          <w:pgSz w:w="11906" w:h="16838"/>
          <w:pgMar w:top="426" w:right="991" w:bottom="426" w:left="1701" w:header="709" w:footer="284" w:gutter="0"/>
          <w:pgNumType w:start="1"/>
          <w:cols w:space="708"/>
          <w:titlePg/>
          <w:docGrid w:linePitch="360"/>
        </w:sectPr>
      </w:pPr>
    </w:p>
    <w:tbl>
      <w:tblPr>
        <w:tblW w:w="15070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1077"/>
        <w:gridCol w:w="850"/>
        <w:gridCol w:w="794"/>
        <w:gridCol w:w="1283"/>
        <w:gridCol w:w="1134"/>
        <w:gridCol w:w="992"/>
        <w:gridCol w:w="851"/>
        <w:gridCol w:w="1453"/>
        <w:gridCol w:w="1085"/>
        <w:gridCol w:w="1289"/>
        <w:gridCol w:w="1281"/>
        <w:gridCol w:w="1394"/>
      </w:tblGrid>
      <w:tr w:rsidR="00792621" w:rsidTr="008E5EE1">
        <w:trPr>
          <w:trHeight w:val="744"/>
        </w:trPr>
        <w:tc>
          <w:tcPr>
            <w:tcW w:w="1587" w:type="dxa"/>
            <w:gridSpan w:val="2"/>
            <w:vMerge w:val="restart"/>
            <w:tcBorders>
              <w:left w:val="nil"/>
            </w:tcBorders>
          </w:tcPr>
          <w:p w:rsidR="00792621" w:rsidRPr="00670020" w:rsidRDefault="00792621" w:rsidP="00D012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lastRenderedPageBreak/>
              <w:t xml:space="preserve">Направление расходов </w:t>
            </w:r>
          </w:p>
        </w:tc>
        <w:tc>
          <w:tcPr>
            <w:tcW w:w="1077" w:type="dxa"/>
            <w:vMerge w:val="restart"/>
          </w:tcPr>
          <w:p w:rsidR="00792621" w:rsidRPr="00670020" w:rsidRDefault="00792621" w:rsidP="00D012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 xml:space="preserve">Результат предоставления Субсидии </w:t>
            </w:r>
          </w:p>
        </w:tc>
        <w:tc>
          <w:tcPr>
            <w:tcW w:w="1644" w:type="dxa"/>
            <w:gridSpan w:val="2"/>
            <w:vMerge w:val="restart"/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83" w:type="dxa"/>
            <w:vMerge w:val="restart"/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479" w:type="dxa"/>
            <w:gridSpan w:val="8"/>
            <w:tcBorders>
              <w:right w:val="nil"/>
            </w:tcBorders>
          </w:tcPr>
          <w:p w:rsidR="00792621" w:rsidRPr="00670020" w:rsidRDefault="00792621" w:rsidP="00D012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 xml:space="preserve">Плановые значения результатов предоставления Субсидии по годам (срокам) реализации Соглашения </w:t>
            </w:r>
          </w:p>
        </w:tc>
      </w:tr>
      <w:tr w:rsidR="00792621" w:rsidTr="008E5EE1">
        <w:tblPrEx>
          <w:tblBorders>
            <w:left w:val="single" w:sz="4" w:space="0" w:color="auto"/>
          </w:tblBorders>
        </w:tblPrEx>
        <w:trPr>
          <w:trHeight w:val="63"/>
        </w:trPr>
        <w:tc>
          <w:tcPr>
            <w:tcW w:w="1587" w:type="dxa"/>
            <w:gridSpan w:val="2"/>
            <w:vMerge/>
            <w:tcBorders>
              <w:left w:val="nil"/>
            </w:tcBorders>
          </w:tcPr>
          <w:p w:rsidR="00792621" w:rsidRPr="00670020" w:rsidRDefault="00792621" w:rsidP="008E5EE1"/>
        </w:tc>
        <w:tc>
          <w:tcPr>
            <w:tcW w:w="1077" w:type="dxa"/>
            <w:vMerge/>
          </w:tcPr>
          <w:p w:rsidR="00792621" w:rsidRPr="00670020" w:rsidRDefault="00792621" w:rsidP="008E5EE1"/>
        </w:tc>
        <w:tc>
          <w:tcPr>
            <w:tcW w:w="1644" w:type="dxa"/>
            <w:gridSpan w:val="2"/>
            <w:vMerge/>
          </w:tcPr>
          <w:p w:rsidR="00792621" w:rsidRPr="00670020" w:rsidRDefault="00792621" w:rsidP="008E5EE1"/>
        </w:tc>
        <w:tc>
          <w:tcPr>
            <w:tcW w:w="1283" w:type="dxa"/>
            <w:vMerge/>
          </w:tcPr>
          <w:p w:rsidR="00792621" w:rsidRPr="00670020" w:rsidRDefault="00792621" w:rsidP="008E5EE1"/>
        </w:tc>
        <w:tc>
          <w:tcPr>
            <w:tcW w:w="2126" w:type="dxa"/>
            <w:gridSpan w:val="2"/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304" w:type="dxa"/>
            <w:gridSpan w:val="2"/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374" w:type="dxa"/>
            <w:gridSpan w:val="2"/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675" w:type="dxa"/>
            <w:gridSpan w:val="2"/>
            <w:tcBorders>
              <w:right w:val="nil"/>
            </w:tcBorders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на __.__.20__</w:t>
            </w:r>
          </w:p>
        </w:tc>
      </w:tr>
      <w:tr w:rsidR="00792621" w:rsidTr="008E5EE1">
        <w:tc>
          <w:tcPr>
            <w:tcW w:w="850" w:type="dxa"/>
            <w:tcBorders>
              <w:left w:val="nil"/>
            </w:tcBorders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7" w:type="dxa"/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077" w:type="dxa"/>
            <w:vMerge/>
          </w:tcPr>
          <w:p w:rsidR="00792621" w:rsidRPr="00670020" w:rsidRDefault="00792621" w:rsidP="008E5EE1"/>
        </w:tc>
        <w:tc>
          <w:tcPr>
            <w:tcW w:w="850" w:type="dxa"/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4" w:type="dxa"/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 xml:space="preserve">код по </w:t>
            </w:r>
            <w:hyperlink r:id="rId23" w:history="1">
              <w:r w:rsidRPr="0067002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83" w:type="dxa"/>
            <w:vMerge/>
          </w:tcPr>
          <w:p w:rsidR="00792621" w:rsidRPr="00670020" w:rsidRDefault="00792621" w:rsidP="008E5EE1"/>
        </w:tc>
        <w:tc>
          <w:tcPr>
            <w:tcW w:w="1134" w:type="dxa"/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020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670020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992" w:type="dxa"/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1" w:type="dxa"/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020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670020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453" w:type="dxa"/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85" w:type="dxa"/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020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670020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289" w:type="dxa"/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281" w:type="dxa"/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0020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670020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394" w:type="dxa"/>
            <w:tcBorders>
              <w:right w:val="nil"/>
            </w:tcBorders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792621" w:rsidRPr="00670020" w:rsidTr="008E5EE1">
        <w:trPr>
          <w:trHeight w:val="244"/>
        </w:trPr>
        <w:tc>
          <w:tcPr>
            <w:tcW w:w="850" w:type="dxa"/>
            <w:tcBorders>
              <w:left w:val="nil"/>
            </w:tcBorders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3" w:type="dxa"/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3" w:type="dxa"/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5" w:type="dxa"/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9" w:type="dxa"/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1" w:type="dxa"/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4" w:type="dxa"/>
            <w:tcBorders>
              <w:right w:val="nil"/>
            </w:tcBorders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14</w:t>
            </w:r>
          </w:p>
        </w:tc>
      </w:tr>
      <w:tr w:rsidR="00792621" w:rsidRPr="00670020" w:rsidTr="008E5E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134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  <w:bookmarkStart w:id="11" w:name="_GoBack"/>
            <w:bookmarkEnd w:id="11"/>
          </w:p>
        </w:tc>
        <w:tc>
          <w:tcPr>
            <w:tcW w:w="1289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2621" w:rsidRPr="00670020" w:rsidTr="008E5EE1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850" w:type="dxa"/>
            <w:vMerge/>
          </w:tcPr>
          <w:p w:rsidR="00792621" w:rsidRPr="00670020" w:rsidRDefault="00792621" w:rsidP="008E5EE1"/>
        </w:tc>
        <w:tc>
          <w:tcPr>
            <w:tcW w:w="737" w:type="dxa"/>
            <w:vMerge/>
          </w:tcPr>
          <w:p w:rsidR="00792621" w:rsidRPr="00670020" w:rsidRDefault="00792621" w:rsidP="008E5EE1"/>
        </w:tc>
        <w:tc>
          <w:tcPr>
            <w:tcW w:w="1077" w:type="dxa"/>
            <w:tcBorders>
              <w:bottom w:val="nil"/>
            </w:tcBorders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bottom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bottom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bottom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bottom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2621" w:rsidRPr="00670020" w:rsidTr="008E5EE1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trHeight w:val="20"/>
        </w:trPr>
        <w:tc>
          <w:tcPr>
            <w:tcW w:w="850" w:type="dxa"/>
            <w:vMerge/>
          </w:tcPr>
          <w:p w:rsidR="00792621" w:rsidRPr="00670020" w:rsidRDefault="00792621" w:rsidP="008E5EE1"/>
        </w:tc>
        <w:tc>
          <w:tcPr>
            <w:tcW w:w="737" w:type="dxa"/>
            <w:vMerge/>
          </w:tcPr>
          <w:p w:rsidR="00792621" w:rsidRPr="00670020" w:rsidRDefault="00792621" w:rsidP="008E5EE1"/>
        </w:tc>
        <w:tc>
          <w:tcPr>
            <w:tcW w:w="1077" w:type="dxa"/>
            <w:tcBorders>
              <w:top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2621" w:rsidRPr="00670020" w:rsidTr="008E5E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792621" w:rsidRPr="00670020" w:rsidRDefault="00792621" w:rsidP="008E5EE1"/>
        </w:tc>
        <w:tc>
          <w:tcPr>
            <w:tcW w:w="737" w:type="dxa"/>
            <w:vMerge/>
          </w:tcPr>
          <w:p w:rsidR="00792621" w:rsidRPr="00670020" w:rsidRDefault="00792621" w:rsidP="008E5EE1"/>
        </w:tc>
        <w:tc>
          <w:tcPr>
            <w:tcW w:w="1077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2621" w:rsidRPr="00670020" w:rsidTr="008E5E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34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2621" w:rsidRPr="00670020" w:rsidTr="008E5EE1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850" w:type="dxa"/>
            <w:vMerge/>
          </w:tcPr>
          <w:p w:rsidR="00792621" w:rsidRPr="00670020" w:rsidRDefault="00792621" w:rsidP="008E5EE1"/>
        </w:tc>
        <w:tc>
          <w:tcPr>
            <w:tcW w:w="737" w:type="dxa"/>
            <w:vMerge/>
          </w:tcPr>
          <w:p w:rsidR="00792621" w:rsidRPr="00670020" w:rsidRDefault="00792621" w:rsidP="008E5EE1"/>
        </w:tc>
        <w:tc>
          <w:tcPr>
            <w:tcW w:w="1077" w:type="dxa"/>
            <w:tcBorders>
              <w:bottom w:val="nil"/>
            </w:tcBorders>
          </w:tcPr>
          <w:p w:rsidR="00792621" w:rsidRPr="00670020" w:rsidRDefault="00792621" w:rsidP="008E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bottom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bottom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bottom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bottom w:val="nil"/>
            </w:tcBorders>
          </w:tcPr>
          <w:p w:rsidR="00792621" w:rsidRPr="00670020" w:rsidRDefault="00792621" w:rsidP="008E5E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2621" w:rsidRPr="00670020" w:rsidTr="008E5EE1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trHeight w:val="20"/>
        </w:trPr>
        <w:tc>
          <w:tcPr>
            <w:tcW w:w="850" w:type="dxa"/>
            <w:vMerge/>
          </w:tcPr>
          <w:p w:rsidR="00792621" w:rsidRPr="00670020" w:rsidRDefault="00792621" w:rsidP="008E5EE1"/>
        </w:tc>
        <w:tc>
          <w:tcPr>
            <w:tcW w:w="737" w:type="dxa"/>
            <w:vMerge/>
          </w:tcPr>
          <w:p w:rsidR="00792621" w:rsidRPr="00670020" w:rsidRDefault="00792621" w:rsidP="008E5EE1"/>
        </w:tc>
        <w:tc>
          <w:tcPr>
            <w:tcW w:w="1077" w:type="dxa"/>
            <w:tcBorders>
              <w:top w:val="nil"/>
            </w:tcBorders>
          </w:tcPr>
          <w:p w:rsidR="00792621" w:rsidRPr="00670020" w:rsidRDefault="00792621" w:rsidP="008E5EE1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792621" w:rsidRPr="00670020" w:rsidRDefault="00792621" w:rsidP="008E5EE1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792621" w:rsidRPr="00670020" w:rsidRDefault="00792621" w:rsidP="008E5EE1">
            <w:pPr>
              <w:pStyle w:val="ConsPlusNormal"/>
            </w:pPr>
          </w:p>
        </w:tc>
        <w:tc>
          <w:tcPr>
            <w:tcW w:w="1283" w:type="dxa"/>
            <w:tcBorders>
              <w:top w:val="nil"/>
            </w:tcBorders>
          </w:tcPr>
          <w:p w:rsidR="00792621" w:rsidRPr="00670020" w:rsidRDefault="00792621" w:rsidP="008E5EE1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792621" w:rsidRPr="00670020" w:rsidRDefault="00792621" w:rsidP="008E5EE1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792621" w:rsidRPr="00670020" w:rsidRDefault="00792621" w:rsidP="008E5EE1">
            <w:pPr>
              <w:pStyle w:val="ConsPlusNormal"/>
            </w:pPr>
          </w:p>
        </w:tc>
        <w:tc>
          <w:tcPr>
            <w:tcW w:w="851" w:type="dxa"/>
            <w:tcBorders>
              <w:top w:val="nil"/>
            </w:tcBorders>
          </w:tcPr>
          <w:p w:rsidR="00792621" w:rsidRPr="00670020" w:rsidRDefault="00792621" w:rsidP="008E5EE1">
            <w:pPr>
              <w:pStyle w:val="ConsPlusNormal"/>
            </w:pPr>
          </w:p>
        </w:tc>
        <w:tc>
          <w:tcPr>
            <w:tcW w:w="1453" w:type="dxa"/>
            <w:tcBorders>
              <w:top w:val="nil"/>
            </w:tcBorders>
          </w:tcPr>
          <w:p w:rsidR="00792621" w:rsidRPr="00670020" w:rsidRDefault="00792621" w:rsidP="008E5EE1">
            <w:pPr>
              <w:pStyle w:val="ConsPlusNormal"/>
            </w:pPr>
          </w:p>
        </w:tc>
        <w:tc>
          <w:tcPr>
            <w:tcW w:w="1085" w:type="dxa"/>
            <w:tcBorders>
              <w:top w:val="nil"/>
            </w:tcBorders>
          </w:tcPr>
          <w:p w:rsidR="00792621" w:rsidRPr="00670020" w:rsidRDefault="00792621" w:rsidP="008E5EE1">
            <w:pPr>
              <w:pStyle w:val="ConsPlusNormal"/>
            </w:pPr>
          </w:p>
        </w:tc>
        <w:tc>
          <w:tcPr>
            <w:tcW w:w="1289" w:type="dxa"/>
            <w:tcBorders>
              <w:top w:val="nil"/>
            </w:tcBorders>
          </w:tcPr>
          <w:p w:rsidR="00792621" w:rsidRPr="00670020" w:rsidRDefault="00792621" w:rsidP="008E5EE1">
            <w:pPr>
              <w:pStyle w:val="ConsPlusNormal"/>
            </w:pPr>
          </w:p>
        </w:tc>
        <w:tc>
          <w:tcPr>
            <w:tcW w:w="1281" w:type="dxa"/>
            <w:tcBorders>
              <w:top w:val="nil"/>
            </w:tcBorders>
          </w:tcPr>
          <w:p w:rsidR="00792621" w:rsidRPr="00670020" w:rsidRDefault="00792621" w:rsidP="008E5EE1">
            <w:pPr>
              <w:pStyle w:val="ConsPlusNormal"/>
            </w:pPr>
          </w:p>
        </w:tc>
        <w:tc>
          <w:tcPr>
            <w:tcW w:w="1394" w:type="dxa"/>
            <w:tcBorders>
              <w:top w:val="nil"/>
            </w:tcBorders>
          </w:tcPr>
          <w:p w:rsidR="00792621" w:rsidRPr="00670020" w:rsidRDefault="00792621" w:rsidP="008E5EE1">
            <w:pPr>
              <w:pStyle w:val="ConsPlusNormal"/>
            </w:pPr>
          </w:p>
        </w:tc>
      </w:tr>
      <w:tr w:rsidR="00792621" w:rsidRPr="00670020" w:rsidTr="008E5E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792621" w:rsidRPr="00670020" w:rsidRDefault="00792621" w:rsidP="008E5EE1"/>
        </w:tc>
        <w:tc>
          <w:tcPr>
            <w:tcW w:w="737" w:type="dxa"/>
            <w:vMerge/>
          </w:tcPr>
          <w:p w:rsidR="00792621" w:rsidRPr="00670020" w:rsidRDefault="00792621" w:rsidP="008E5EE1"/>
        </w:tc>
        <w:tc>
          <w:tcPr>
            <w:tcW w:w="1077" w:type="dxa"/>
          </w:tcPr>
          <w:p w:rsidR="00792621" w:rsidRPr="00670020" w:rsidRDefault="00792621" w:rsidP="008E5EE1">
            <w:pPr>
              <w:pStyle w:val="ConsPlusNormal"/>
            </w:pPr>
          </w:p>
        </w:tc>
        <w:tc>
          <w:tcPr>
            <w:tcW w:w="850" w:type="dxa"/>
          </w:tcPr>
          <w:p w:rsidR="00792621" w:rsidRPr="00670020" w:rsidRDefault="00792621" w:rsidP="008E5EE1">
            <w:pPr>
              <w:pStyle w:val="ConsPlusNormal"/>
            </w:pPr>
          </w:p>
        </w:tc>
        <w:tc>
          <w:tcPr>
            <w:tcW w:w="794" w:type="dxa"/>
          </w:tcPr>
          <w:p w:rsidR="00792621" w:rsidRPr="00670020" w:rsidRDefault="00792621" w:rsidP="008E5EE1">
            <w:pPr>
              <w:pStyle w:val="ConsPlusNormal"/>
            </w:pPr>
          </w:p>
        </w:tc>
        <w:tc>
          <w:tcPr>
            <w:tcW w:w="1283" w:type="dxa"/>
          </w:tcPr>
          <w:p w:rsidR="00792621" w:rsidRPr="00670020" w:rsidRDefault="00792621" w:rsidP="008E5EE1">
            <w:pPr>
              <w:pStyle w:val="ConsPlusNormal"/>
            </w:pPr>
          </w:p>
        </w:tc>
        <w:tc>
          <w:tcPr>
            <w:tcW w:w="1134" w:type="dxa"/>
          </w:tcPr>
          <w:p w:rsidR="00792621" w:rsidRPr="00670020" w:rsidRDefault="00792621" w:rsidP="008E5EE1">
            <w:pPr>
              <w:pStyle w:val="ConsPlusNormal"/>
            </w:pPr>
          </w:p>
        </w:tc>
        <w:tc>
          <w:tcPr>
            <w:tcW w:w="992" w:type="dxa"/>
          </w:tcPr>
          <w:p w:rsidR="00792621" w:rsidRPr="00670020" w:rsidRDefault="00792621" w:rsidP="008E5EE1">
            <w:pPr>
              <w:pStyle w:val="ConsPlusNormal"/>
            </w:pPr>
          </w:p>
        </w:tc>
        <w:tc>
          <w:tcPr>
            <w:tcW w:w="851" w:type="dxa"/>
          </w:tcPr>
          <w:p w:rsidR="00792621" w:rsidRPr="00670020" w:rsidRDefault="00792621" w:rsidP="008E5EE1">
            <w:pPr>
              <w:pStyle w:val="ConsPlusNormal"/>
            </w:pPr>
          </w:p>
        </w:tc>
        <w:tc>
          <w:tcPr>
            <w:tcW w:w="1453" w:type="dxa"/>
          </w:tcPr>
          <w:p w:rsidR="00792621" w:rsidRPr="00670020" w:rsidRDefault="00792621" w:rsidP="008E5EE1">
            <w:pPr>
              <w:pStyle w:val="ConsPlusNormal"/>
            </w:pPr>
          </w:p>
        </w:tc>
        <w:tc>
          <w:tcPr>
            <w:tcW w:w="1085" w:type="dxa"/>
          </w:tcPr>
          <w:p w:rsidR="00792621" w:rsidRPr="00670020" w:rsidRDefault="00792621" w:rsidP="008E5EE1">
            <w:pPr>
              <w:pStyle w:val="ConsPlusNormal"/>
            </w:pPr>
          </w:p>
        </w:tc>
        <w:tc>
          <w:tcPr>
            <w:tcW w:w="1289" w:type="dxa"/>
          </w:tcPr>
          <w:p w:rsidR="00792621" w:rsidRPr="00670020" w:rsidRDefault="00792621" w:rsidP="008E5EE1">
            <w:pPr>
              <w:pStyle w:val="ConsPlusNormal"/>
            </w:pPr>
          </w:p>
        </w:tc>
        <w:tc>
          <w:tcPr>
            <w:tcW w:w="1281" w:type="dxa"/>
          </w:tcPr>
          <w:p w:rsidR="00792621" w:rsidRPr="00670020" w:rsidRDefault="00792621" w:rsidP="008E5EE1">
            <w:pPr>
              <w:pStyle w:val="ConsPlusNormal"/>
            </w:pPr>
          </w:p>
        </w:tc>
        <w:tc>
          <w:tcPr>
            <w:tcW w:w="1394" w:type="dxa"/>
          </w:tcPr>
          <w:p w:rsidR="00792621" w:rsidRPr="00670020" w:rsidRDefault="00792621" w:rsidP="008E5EE1">
            <w:pPr>
              <w:pStyle w:val="ConsPlusNormal"/>
            </w:pPr>
          </w:p>
        </w:tc>
      </w:tr>
    </w:tbl>
    <w:p w:rsidR="00792621" w:rsidRPr="00670020" w:rsidRDefault="00792621" w:rsidP="00792621">
      <w:pPr>
        <w:pStyle w:val="ConsPlusNonformat"/>
        <w:jc w:val="center"/>
        <w:rPr>
          <w:rFonts w:ascii="Times New Roman" w:hAnsi="Times New Roman" w:cs="Times New Roman"/>
        </w:rPr>
      </w:pPr>
      <w:r w:rsidRPr="00670020">
        <w:rPr>
          <w:rFonts w:ascii="Times New Roman" w:hAnsi="Times New Roman" w:cs="Times New Roman"/>
        </w:rPr>
        <w:t>Подписи Сторон</w:t>
      </w:r>
    </w:p>
    <w:p w:rsidR="00792621" w:rsidRPr="00670020" w:rsidRDefault="00792621" w:rsidP="007926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2621" w:rsidRPr="00670020" w:rsidRDefault="00792621" w:rsidP="007926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0020">
        <w:rPr>
          <w:rFonts w:ascii="Times New Roman" w:hAnsi="Times New Roman" w:cs="Times New Roman"/>
          <w:sz w:val="22"/>
          <w:szCs w:val="22"/>
        </w:rPr>
        <w:t xml:space="preserve">Главный распорядитель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1A7E96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70020">
        <w:rPr>
          <w:rFonts w:ascii="Times New Roman" w:hAnsi="Times New Roman" w:cs="Times New Roman"/>
          <w:sz w:val="22"/>
          <w:szCs w:val="22"/>
        </w:rPr>
        <w:t xml:space="preserve"> Получатель субсидии</w:t>
      </w:r>
    </w:p>
    <w:p w:rsidR="00792621" w:rsidRPr="00670020" w:rsidRDefault="00792621" w:rsidP="007926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2621" w:rsidRPr="00670020" w:rsidRDefault="00792621" w:rsidP="007926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0020">
        <w:rPr>
          <w:rFonts w:ascii="Times New Roman" w:hAnsi="Times New Roman" w:cs="Times New Roman"/>
          <w:sz w:val="22"/>
          <w:szCs w:val="22"/>
        </w:rPr>
        <w:t xml:space="preserve">__________________________________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1A7E96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670020">
        <w:rPr>
          <w:rFonts w:ascii="Times New Roman" w:hAnsi="Times New Roman" w:cs="Times New Roman"/>
          <w:sz w:val="22"/>
          <w:szCs w:val="22"/>
        </w:rPr>
        <w:t xml:space="preserve"> ________________________________</w:t>
      </w:r>
    </w:p>
    <w:p w:rsidR="00792621" w:rsidRPr="00670020" w:rsidRDefault="00792621" w:rsidP="007926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70020">
        <w:rPr>
          <w:rFonts w:ascii="Times New Roman" w:hAnsi="Times New Roman" w:cs="Times New Roman"/>
          <w:sz w:val="22"/>
          <w:szCs w:val="22"/>
        </w:rPr>
        <w:t xml:space="preserve">(наименование должности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670020">
        <w:rPr>
          <w:rFonts w:ascii="Times New Roman" w:hAnsi="Times New Roman" w:cs="Times New Roman"/>
          <w:sz w:val="22"/>
          <w:szCs w:val="22"/>
        </w:rPr>
        <w:t xml:space="preserve"> </w:t>
      </w:r>
      <w:r w:rsidR="001A7E96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670020">
        <w:rPr>
          <w:rFonts w:ascii="Times New Roman" w:hAnsi="Times New Roman" w:cs="Times New Roman"/>
          <w:sz w:val="22"/>
          <w:szCs w:val="22"/>
        </w:rPr>
        <w:t>(наименование должности</w:t>
      </w:r>
      <w:proofErr w:type="gramEnd"/>
    </w:p>
    <w:p w:rsidR="00792621" w:rsidRPr="00670020" w:rsidRDefault="00792621" w:rsidP="007926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0020">
        <w:rPr>
          <w:rFonts w:ascii="Times New Roman" w:hAnsi="Times New Roman" w:cs="Times New Roman"/>
          <w:sz w:val="22"/>
          <w:szCs w:val="22"/>
        </w:rPr>
        <w:t xml:space="preserve">руководителя Главного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1A7E9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670020">
        <w:rPr>
          <w:rFonts w:ascii="Times New Roman" w:hAnsi="Times New Roman" w:cs="Times New Roman"/>
          <w:sz w:val="22"/>
          <w:szCs w:val="22"/>
        </w:rPr>
        <w:t>руководителя Получателя</w:t>
      </w:r>
    </w:p>
    <w:p w:rsidR="00792621" w:rsidRPr="00670020" w:rsidRDefault="00792621" w:rsidP="007926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0020">
        <w:rPr>
          <w:rFonts w:ascii="Times New Roman" w:hAnsi="Times New Roman" w:cs="Times New Roman"/>
          <w:sz w:val="22"/>
          <w:szCs w:val="22"/>
        </w:rPr>
        <w:t xml:space="preserve">распорядителя и иного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1A7E96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670020">
        <w:rPr>
          <w:rFonts w:ascii="Times New Roman" w:hAnsi="Times New Roman" w:cs="Times New Roman"/>
          <w:sz w:val="22"/>
          <w:szCs w:val="22"/>
        </w:rPr>
        <w:t xml:space="preserve"> или иного уполномоченного лица)</w:t>
      </w:r>
    </w:p>
    <w:p w:rsidR="00792621" w:rsidRPr="00670020" w:rsidRDefault="00792621" w:rsidP="007926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0020">
        <w:rPr>
          <w:rFonts w:ascii="Times New Roman" w:hAnsi="Times New Roman" w:cs="Times New Roman"/>
          <w:sz w:val="22"/>
          <w:szCs w:val="22"/>
        </w:rPr>
        <w:t>уполномоченного лица)</w:t>
      </w:r>
    </w:p>
    <w:p w:rsidR="00792621" w:rsidRPr="00670020" w:rsidRDefault="00792621" w:rsidP="007926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0020">
        <w:rPr>
          <w:rFonts w:ascii="Times New Roman" w:hAnsi="Times New Roman" w:cs="Times New Roman"/>
          <w:sz w:val="22"/>
          <w:szCs w:val="22"/>
        </w:rPr>
        <w:t xml:space="preserve">___________/_________________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1A7E96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670020">
        <w:rPr>
          <w:rFonts w:ascii="Times New Roman" w:hAnsi="Times New Roman" w:cs="Times New Roman"/>
          <w:sz w:val="22"/>
          <w:szCs w:val="22"/>
        </w:rPr>
        <w:t>___________/________________</w:t>
      </w:r>
    </w:p>
    <w:p w:rsidR="00792621" w:rsidRPr="00670020" w:rsidRDefault="00792621" w:rsidP="007926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0020">
        <w:rPr>
          <w:rFonts w:ascii="Times New Roman" w:hAnsi="Times New Roman" w:cs="Times New Roman"/>
          <w:sz w:val="22"/>
          <w:szCs w:val="22"/>
        </w:rPr>
        <w:t xml:space="preserve">(подпись)         (ФИО)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1A7E96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670020">
        <w:rPr>
          <w:rFonts w:ascii="Times New Roman" w:hAnsi="Times New Roman" w:cs="Times New Roman"/>
          <w:sz w:val="22"/>
          <w:szCs w:val="22"/>
        </w:rPr>
        <w:t>(подпись)       (ФИО)</w:t>
      </w:r>
    </w:p>
    <w:p w:rsidR="00792621" w:rsidRPr="00670020" w:rsidRDefault="00792621" w:rsidP="00792621">
      <w:pPr>
        <w:pStyle w:val="ConsPlusNonformat"/>
        <w:jc w:val="both"/>
        <w:rPr>
          <w:sz w:val="22"/>
          <w:szCs w:val="22"/>
        </w:rPr>
      </w:pPr>
      <w:r w:rsidRPr="00670020">
        <w:rPr>
          <w:rFonts w:ascii="Times New Roman" w:hAnsi="Times New Roman" w:cs="Times New Roman"/>
          <w:sz w:val="22"/>
          <w:szCs w:val="22"/>
        </w:rPr>
        <w:t xml:space="preserve">М.П.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670020">
        <w:rPr>
          <w:rFonts w:ascii="Times New Roman" w:hAnsi="Times New Roman" w:cs="Times New Roman"/>
          <w:sz w:val="22"/>
          <w:szCs w:val="22"/>
        </w:rPr>
        <w:t xml:space="preserve"> </w:t>
      </w:r>
      <w:r w:rsidR="001A7E96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670020">
        <w:rPr>
          <w:rFonts w:ascii="Times New Roman" w:hAnsi="Times New Roman" w:cs="Times New Roman"/>
          <w:sz w:val="22"/>
          <w:szCs w:val="22"/>
        </w:rPr>
        <w:t>М.П. (при наличии)</w:t>
      </w:r>
    </w:p>
    <w:p w:rsidR="00792621" w:rsidRDefault="00792621" w:rsidP="00792621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792621" w:rsidSect="00792621">
          <w:footnotePr>
            <w:pos w:val="beneathText"/>
            <w:numRestart w:val="eachPage"/>
          </w:footnotePr>
          <w:pgSz w:w="16838" w:h="11906" w:orient="landscape"/>
          <w:pgMar w:top="567" w:right="426" w:bottom="991" w:left="426" w:header="709" w:footer="284" w:gutter="0"/>
          <w:pgNumType w:start="1"/>
          <w:cols w:space="708"/>
          <w:titlePg/>
          <w:docGrid w:linePitch="360"/>
        </w:sectPr>
      </w:pPr>
    </w:p>
    <w:p w:rsidR="00792621" w:rsidRPr="00DD146F" w:rsidRDefault="00792621" w:rsidP="0079262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D146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792621" w:rsidRPr="00DD146F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к Соглашению (Договору)</w:t>
      </w:r>
    </w:p>
    <w:p w:rsidR="00792621" w:rsidRPr="00DD146F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DD146F">
        <w:rPr>
          <w:sz w:val="28"/>
          <w:szCs w:val="28"/>
        </w:rPr>
        <w:t>от ________ № ______</w:t>
      </w:r>
      <w:proofErr w:type="gramEnd"/>
    </w:p>
    <w:p w:rsidR="001C0683" w:rsidRPr="00DD146F" w:rsidRDefault="001C0683" w:rsidP="001C068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о предоставлении из бюджета</w:t>
      </w:r>
    </w:p>
    <w:p w:rsidR="001C0683" w:rsidRPr="00DD146F" w:rsidRDefault="001C0683" w:rsidP="001C068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 xml:space="preserve">муниципального образования муниципального </w:t>
      </w:r>
    </w:p>
    <w:p w:rsidR="001C0683" w:rsidRPr="00DD146F" w:rsidRDefault="001C0683" w:rsidP="001C068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района «Сосногорск» субсидии юридическим лицам</w:t>
      </w:r>
    </w:p>
    <w:p w:rsidR="001C0683" w:rsidRPr="00DD146F" w:rsidRDefault="001C0683" w:rsidP="001C068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(за исключением субсидий муниципальным учреждениям),</w:t>
      </w:r>
    </w:p>
    <w:p w:rsidR="001C0683" w:rsidRPr="00DD146F" w:rsidRDefault="001C0683" w:rsidP="001C068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индивидуальным предпринимателям,</w:t>
      </w:r>
    </w:p>
    <w:p w:rsidR="001C0683" w:rsidRPr="00DD146F" w:rsidRDefault="001C0683" w:rsidP="001C068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а также физическим лицам -</w:t>
      </w:r>
    </w:p>
    <w:p w:rsidR="001C0683" w:rsidRPr="00DD146F" w:rsidRDefault="001C0683" w:rsidP="001C068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производителям товаров, работ,</w:t>
      </w:r>
    </w:p>
    <w:p w:rsidR="001C0683" w:rsidRPr="001C0683" w:rsidRDefault="001C0683" w:rsidP="001C068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услуг на</w:t>
      </w:r>
      <w:r w:rsidRPr="001C0683">
        <w:rPr>
          <w:sz w:val="28"/>
          <w:szCs w:val="28"/>
        </w:rPr>
        <w:t xml:space="preserve"> возмещение</w:t>
      </w:r>
    </w:p>
    <w:p w:rsidR="001C0683" w:rsidRPr="001C0683" w:rsidRDefault="001C0683" w:rsidP="001C068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0683">
        <w:rPr>
          <w:sz w:val="28"/>
          <w:szCs w:val="28"/>
        </w:rPr>
        <w:t>недополученных доходов</w:t>
      </w:r>
    </w:p>
    <w:p w:rsidR="001C0683" w:rsidRPr="001C0683" w:rsidRDefault="001C0683" w:rsidP="001C068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0683">
        <w:rPr>
          <w:sz w:val="28"/>
          <w:szCs w:val="28"/>
        </w:rPr>
        <w:t>и (или) возмещение затрат</w:t>
      </w:r>
    </w:p>
    <w:p w:rsidR="001C0683" w:rsidRPr="001C0683" w:rsidRDefault="001C0683" w:rsidP="001C068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0683">
        <w:rPr>
          <w:sz w:val="28"/>
          <w:szCs w:val="28"/>
        </w:rPr>
        <w:t>в связи производством</w:t>
      </w:r>
    </w:p>
    <w:p w:rsidR="001C0683" w:rsidRPr="001C0683" w:rsidRDefault="001C0683" w:rsidP="001C068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0683">
        <w:rPr>
          <w:sz w:val="28"/>
          <w:szCs w:val="28"/>
        </w:rPr>
        <w:t>(реализацией) товаров,</w:t>
      </w:r>
    </w:p>
    <w:p w:rsidR="0033288E" w:rsidRPr="00452888" w:rsidRDefault="0033288E" w:rsidP="003328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Согласие</w:t>
      </w:r>
    </w:p>
    <w:p w:rsidR="0033288E" w:rsidRPr="00452888" w:rsidRDefault="0033288E" w:rsidP="003328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_____________________________</w:t>
      </w:r>
      <w:r w:rsidR="001C068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52888">
        <w:rPr>
          <w:rFonts w:ascii="Times New Roman" w:hAnsi="Times New Roman" w:cs="Times New Roman"/>
          <w:sz w:val="28"/>
          <w:szCs w:val="28"/>
        </w:rPr>
        <w:t>_,</w:t>
      </w:r>
    </w:p>
    <w:p w:rsidR="0033288E" w:rsidRPr="00452888" w:rsidRDefault="0033288E" w:rsidP="0033288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(фамилия, имя отчество (при наличии)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лица, уполномоченного в установленном порядке на осуществление действий от имени Получателя субсидии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3288E" w:rsidRPr="00452888" w:rsidRDefault="0033288E" w:rsidP="00332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Pr="0045288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52888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33288E" w:rsidRPr="00452888" w:rsidRDefault="0033288E" w:rsidP="0033288E">
      <w:pPr>
        <w:autoSpaceDE w:val="0"/>
        <w:autoSpaceDN w:val="0"/>
        <w:adjustRightInd w:val="0"/>
        <w:ind w:right="283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</w:t>
      </w:r>
      <w:r w:rsidRPr="00452888">
        <w:rPr>
          <w:sz w:val="28"/>
          <w:szCs w:val="28"/>
          <w:vertAlign w:val="superscript"/>
        </w:rPr>
        <w:t xml:space="preserve">(наименование </w:t>
      </w:r>
      <w:r>
        <w:rPr>
          <w:sz w:val="28"/>
          <w:szCs w:val="28"/>
          <w:vertAlign w:val="superscript"/>
        </w:rPr>
        <w:t xml:space="preserve">Получателя субсидии) </w:t>
      </w:r>
    </w:p>
    <w:p w:rsidR="0033288E" w:rsidRPr="00452888" w:rsidRDefault="0033288E" w:rsidP="00332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______________________________________, даю согласие на осуществление</w:t>
      </w:r>
    </w:p>
    <w:p w:rsidR="0033288E" w:rsidRPr="00452888" w:rsidRDefault="0033288E" w:rsidP="0033288E">
      <w:pPr>
        <w:pStyle w:val="ConsPlusNonformat"/>
        <w:ind w:right="354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(реквизиты учредительного документа, свидетельства о государственной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регистрации и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ндивидуального предпринимателя, доверенности)</w:t>
      </w:r>
    </w:p>
    <w:p w:rsidR="0033288E" w:rsidRPr="00452888" w:rsidRDefault="0033288E" w:rsidP="00332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92621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52888">
        <w:rPr>
          <w:rFonts w:ascii="Times New Roman" w:hAnsi="Times New Roman" w:cs="Times New Roman"/>
          <w:sz w:val="28"/>
          <w:szCs w:val="28"/>
        </w:rPr>
        <w:t>,</w:t>
      </w:r>
    </w:p>
    <w:p w:rsidR="0033288E" w:rsidRPr="00452888" w:rsidRDefault="0033288E" w:rsidP="0033288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 местного самоуправления или организации, осуществляющей функции главного распорядителя бюджетных средств, до которог</w:t>
      </w:r>
      <w:proofErr w:type="gramStart"/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о(</w:t>
      </w:r>
      <w:proofErr w:type="gramEnd"/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-ой)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субсидии)</w:t>
      </w:r>
    </w:p>
    <w:p w:rsidR="0033288E" w:rsidRPr="00704107" w:rsidRDefault="0033288E" w:rsidP="00332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органом муниципального финансового контроля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115"/>
      </w:r>
      <w:r w:rsidRPr="00452888">
        <w:rPr>
          <w:rFonts w:ascii="Times New Roman" w:hAnsi="Times New Roman" w:cs="Times New Roman"/>
          <w:sz w:val="28"/>
          <w:szCs w:val="28"/>
        </w:rPr>
        <w:t xml:space="preserve"> проверок соблюдения условий, целей и порядка предоставления субсидии в соответствии с </w:t>
      </w:r>
      <w:hyperlink w:anchor="Par35" w:tooltip="                           СОГЛАШЕНИЕ (ДОГОВОР)" w:history="1">
        <w:r w:rsidRPr="00452888">
          <w:rPr>
            <w:rFonts w:ascii="Times New Roman" w:hAnsi="Times New Roman" w:cs="Times New Roman"/>
            <w:sz w:val="28"/>
            <w:szCs w:val="28"/>
          </w:rPr>
          <w:t>соглашением</w:t>
        </w:r>
      </w:hyperlink>
      <w:r w:rsidRPr="00452888">
        <w:rPr>
          <w:rFonts w:ascii="Times New Roman" w:hAnsi="Times New Roman" w:cs="Times New Roman"/>
          <w:sz w:val="28"/>
          <w:szCs w:val="28"/>
        </w:rPr>
        <w:t xml:space="preserve"> (договором) от "____" ________ 20__ г. N _____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Pr="00452888">
        <w:rPr>
          <w:rFonts w:ascii="Times New Roman" w:hAnsi="Times New Roman" w:cs="Times New Roman"/>
          <w:sz w:val="28"/>
          <w:szCs w:val="28"/>
        </w:rPr>
        <w:t xml:space="preserve"> </w:t>
      </w:r>
      <w:r w:rsidRPr="00704107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704107">
        <w:rPr>
          <w:rFonts w:ascii="Times New Roman" w:hAnsi="Times New Roman" w:cs="Times New Roman"/>
          <w:sz w:val="28"/>
          <w:szCs w:val="28"/>
        </w:rPr>
        <w:t xml:space="preserve"> субсидии на финансовое обеспечение затрат в связи </w:t>
      </w:r>
      <w:proofErr w:type="gramStart"/>
      <w:r w:rsidRPr="007041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410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3288E" w:rsidRPr="00452888" w:rsidRDefault="0033288E" w:rsidP="0033288E">
      <w:pPr>
        <w:autoSpaceDE w:val="0"/>
        <w:autoSpaceDN w:val="0"/>
        <w:adjustRightInd w:val="0"/>
        <w:ind w:firstLine="993"/>
        <w:jc w:val="both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>(производством (реализацией) товаров, выполнением работ, оказанием услуг)</w:t>
      </w:r>
      <w:r w:rsidRPr="00452888">
        <w:rPr>
          <w:rStyle w:val="af"/>
          <w:sz w:val="28"/>
          <w:szCs w:val="28"/>
        </w:rPr>
        <w:footnoteReference w:id="116"/>
      </w:r>
    </w:p>
    <w:p w:rsidR="0033288E" w:rsidRPr="00452888" w:rsidRDefault="0033288E" w:rsidP="00332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(далее - Соглашение (Договор)).</w:t>
      </w:r>
    </w:p>
    <w:p w:rsidR="0033288E" w:rsidRDefault="0033288E" w:rsidP="003328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52888">
        <w:rPr>
          <w:rFonts w:ascii="Times New Roman" w:hAnsi="Times New Roman" w:cs="Times New Roman"/>
          <w:sz w:val="28"/>
          <w:szCs w:val="28"/>
        </w:rPr>
        <w:t xml:space="preserve">огласие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Pr="00452888">
        <w:rPr>
          <w:rFonts w:ascii="Times New Roman" w:hAnsi="Times New Roman" w:cs="Times New Roman"/>
          <w:sz w:val="28"/>
          <w:szCs w:val="28"/>
        </w:rPr>
        <w:t xml:space="preserve"> на период действия Соглашения (Договора).</w:t>
      </w:r>
    </w:p>
    <w:p w:rsidR="0033288E" w:rsidRPr="00452888" w:rsidRDefault="0033288E" w:rsidP="003328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33288E" w:rsidRPr="00452888" w:rsidRDefault="0033288E" w:rsidP="0033288E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33288E" w:rsidRDefault="0033288E" w:rsidP="003328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"__" ________________ 20__ г.</w:t>
      </w:r>
    </w:p>
    <w:p w:rsidR="001C0683" w:rsidRDefault="001C0683" w:rsidP="003328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683" w:rsidRDefault="001C0683" w:rsidP="003328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621" w:rsidRPr="00DD146F" w:rsidRDefault="00792621" w:rsidP="0079262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D146F">
        <w:rPr>
          <w:sz w:val="28"/>
          <w:szCs w:val="28"/>
        </w:rPr>
        <w:t xml:space="preserve">Приложение № </w:t>
      </w:r>
      <w:r w:rsidR="008737A9">
        <w:rPr>
          <w:sz w:val="28"/>
          <w:szCs w:val="28"/>
        </w:rPr>
        <w:t>4</w:t>
      </w:r>
    </w:p>
    <w:p w:rsidR="00792621" w:rsidRPr="00DD146F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к Соглашению (Договору)</w:t>
      </w:r>
    </w:p>
    <w:p w:rsidR="00792621" w:rsidRPr="00DD146F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DD146F">
        <w:rPr>
          <w:sz w:val="28"/>
          <w:szCs w:val="28"/>
        </w:rPr>
        <w:t>от ________ № ______</w:t>
      </w:r>
      <w:proofErr w:type="gramEnd"/>
    </w:p>
    <w:p w:rsidR="00792621" w:rsidRPr="00DD146F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о предоставлении из бюджета</w:t>
      </w:r>
    </w:p>
    <w:p w:rsidR="00792621" w:rsidRPr="00DD146F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 xml:space="preserve">муниципального образования муниципального </w:t>
      </w:r>
    </w:p>
    <w:p w:rsidR="00792621" w:rsidRPr="00DD146F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района «Сосногорск» субсидии юридическим лицам</w:t>
      </w:r>
    </w:p>
    <w:p w:rsidR="00792621" w:rsidRPr="00DD146F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(за исключением субсидий муниципальным учреждениям),</w:t>
      </w:r>
    </w:p>
    <w:p w:rsidR="00792621" w:rsidRPr="00DD146F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индивидуальным предпринимателям,</w:t>
      </w:r>
    </w:p>
    <w:p w:rsidR="00792621" w:rsidRPr="00DD146F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а также физическим лицам -</w:t>
      </w:r>
    </w:p>
    <w:p w:rsidR="00792621" w:rsidRPr="00DD146F" w:rsidRDefault="00792621" w:rsidP="0079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146F">
        <w:rPr>
          <w:sz w:val="28"/>
          <w:szCs w:val="28"/>
        </w:rPr>
        <w:t>производителям товаров, работ,</w:t>
      </w:r>
    </w:p>
    <w:p w:rsidR="001C0683" w:rsidRPr="001C0683" w:rsidRDefault="001C0683" w:rsidP="001C068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услуг на</w:t>
      </w:r>
      <w:r w:rsidRPr="001C0683">
        <w:rPr>
          <w:sz w:val="28"/>
          <w:szCs w:val="28"/>
        </w:rPr>
        <w:t xml:space="preserve"> возмещение</w:t>
      </w:r>
    </w:p>
    <w:p w:rsidR="001C0683" w:rsidRPr="001C0683" w:rsidRDefault="001C0683" w:rsidP="001C068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0683">
        <w:rPr>
          <w:sz w:val="28"/>
          <w:szCs w:val="28"/>
        </w:rPr>
        <w:t>недополученных доходов</w:t>
      </w:r>
    </w:p>
    <w:p w:rsidR="001C0683" w:rsidRPr="001C0683" w:rsidRDefault="001C0683" w:rsidP="001C068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0683">
        <w:rPr>
          <w:sz w:val="28"/>
          <w:szCs w:val="28"/>
        </w:rPr>
        <w:t>и (или) возмещение затрат</w:t>
      </w:r>
    </w:p>
    <w:p w:rsidR="001C0683" w:rsidRPr="001C0683" w:rsidRDefault="001C0683" w:rsidP="001C068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0683">
        <w:rPr>
          <w:sz w:val="28"/>
          <w:szCs w:val="28"/>
        </w:rPr>
        <w:t>в связи производством</w:t>
      </w:r>
    </w:p>
    <w:p w:rsidR="001C0683" w:rsidRPr="001C0683" w:rsidRDefault="001C0683" w:rsidP="001C068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0683">
        <w:rPr>
          <w:sz w:val="28"/>
          <w:szCs w:val="28"/>
        </w:rPr>
        <w:t>(реализацией) товаров,</w:t>
      </w:r>
    </w:p>
    <w:p w:rsidR="001C0683" w:rsidRPr="001C0683" w:rsidRDefault="001C0683" w:rsidP="001C068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0683">
        <w:rPr>
          <w:sz w:val="28"/>
          <w:szCs w:val="28"/>
        </w:rPr>
        <w:t>выполнением работ, оказанием услуг</w:t>
      </w:r>
    </w:p>
    <w:p w:rsidR="001C0683" w:rsidRPr="001C0683" w:rsidRDefault="001C0683" w:rsidP="001C06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6350" w:rsidRPr="00452888" w:rsidRDefault="00E76350" w:rsidP="00E76350">
      <w:pPr>
        <w:autoSpaceDE w:val="0"/>
        <w:autoSpaceDN w:val="0"/>
        <w:adjustRightInd w:val="0"/>
        <w:rPr>
          <w:sz w:val="28"/>
          <w:szCs w:val="28"/>
        </w:rPr>
      </w:pPr>
      <w:r w:rsidRPr="00452888">
        <w:rPr>
          <w:sz w:val="28"/>
          <w:szCs w:val="28"/>
        </w:rPr>
        <w:t>ОТЧЕТ</w:t>
      </w:r>
    </w:p>
    <w:p w:rsidR="00E76350" w:rsidRPr="00452888" w:rsidRDefault="00E76350" w:rsidP="00E76350">
      <w:pPr>
        <w:autoSpaceDE w:val="0"/>
        <w:autoSpaceDN w:val="0"/>
        <w:adjustRightInd w:val="0"/>
        <w:rPr>
          <w:sz w:val="28"/>
          <w:szCs w:val="28"/>
        </w:rPr>
      </w:pPr>
      <w:r w:rsidRPr="00452888">
        <w:rPr>
          <w:sz w:val="28"/>
          <w:szCs w:val="28"/>
        </w:rPr>
        <w:t>о достижении результат</w:t>
      </w:r>
      <w:proofErr w:type="gramStart"/>
      <w:r w:rsidRPr="00452888">
        <w:rPr>
          <w:sz w:val="28"/>
          <w:szCs w:val="28"/>
        </w:rPr>
        <w:t>а(</w:t>
      </w:r>
      <w:proofErr w:type="gramEnd"/>
      <w:r w:rsidRPr="00452888">
        <w:rPr>
          <w:sz w:val="28"/>
          <w:szCs w:val="28"/>
        </w:rPr>
        <w:t>-</w:t>
      </w:r>
      <w:proofErr w:type="spellStart"/>
      <w:r w:rsidRPr="00452888">
        <w:rPr>
          <w:sz w:val="28"/>
          <w:szCs w:val="28"/>
        </w:rPr>
        <w:t>ов</w:t>
      </w:r>
      <w:proofErr w:type="spellEnd"/>
      <w:r w:rsidRPr="00452888">
        <w:rPr>
          <w:sz w:val="28"/>
          <w:szCs w:val="28"/>
        </w:rPr>
        <w:t>) и показателя(-лей), необходим</w:t>
      </w:r>
      <w:r w:rsidR="00B94648" w:rsidRPr="00452888">
        <w:rPr>
          <w:sz w:val="28"/>
          <w:szCs w:val="28"/>
        </w:rPr>
        <w:t>ого(-</w:t>
      </w:r>
      <w:r w:rsidRPr="00452888">
        <w:rPr>
          <w:sz w:val="28"/>
          <w:szCs w:val="28"/>
        </w:rPr>
        <w:t>ых</w:t>
      </w:r>
      <w:r w:rsidR="00B94648" w:rsidRPr="00452888">
        <w:rPr>
          <w:sz w:val="28"/>
          <w:szCs w:val="28"/>
        </w:rPr>
        <w:t>)</w:t>
      </w:r>
      <w:r w:rsidRPr="00452888">
        <w:rPr>
          <w:sz w:val="28"/>
          <w:szCs w:val="28"/>
        </w:rPr>
        <w:t xml:space="preserve"> для достижения результатов предоставления субсидии ______________________________________________</w:t>
      </w:r>
    </w:p>
    <w:p w:rsidR="00E76350" w:rsidRPr="00452888" w:rsidRDefault="00E76350" w:rsidP="00E76350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>(наименование субсидии)</w:t>
      </w:r>
    </w:p>
    <w:p w:rsidR="00E76350" w:rsidRPr="00452888" w:rsidRDefault="00E76350" w:rsidP="00E76350">
      <w:pPr>
        <w:autoSpaceDE w:val="0"/>
        <w:autoSpaceDN w:val="0"/>
        <w:adjustRightInd w:val="0"/>
        <w:rPr>
          <w:sz w:val="28"/>
          <w:szCs w:val="28"/>
        </w:rPr>
      </w:pPr>
      <w:r w:rsidRPr="00452888">
        <w:rPr>
          <w:sz w:val="28"/>
          <w:szCs w:val="28"/>
        </w:rPr>
        <w:t>по состоянию на "__" ___________ 20__ г.</w:t>
      </w:r>
    </w:p>
    <w:p w:rsidR="00E76350" w:rsidRPr="00452888" w:rsidRDefault="00E76350" w:rsidP="00E76350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 xml:space="preserve">                                    (дата)</w:t>
      </w:r>
    </w:p>
    <w:p w:rsidR="00E76350" w:rsidRPr="00452888" w:rsidRDefault="00E76350" w:rsidP="00E76350">
      <w:pPr>
        <w:autoSpaceDE w:val="0"/>
        <w:autoSpaceDN w:val="0"/>
        <w:adjustRightInd w:val="0"/>
        <w:rPr>
          <w:sz w:val="28"/>
          <w:szCs w:val="28"/>
        </w:rPr>
      </w:pPr>
    </w:p>
    <w:p w:rsidR="00E76350" w:rsidRPr="00452888" w:rsidRDefault="00E76350" w:rsidP="00E76350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452888">
        <w:rPr>
          <w:sz w:val="28"/>
          <w:szCs w:val="28"/>
        </w:rPr>
        <w:t>Периодичность: ___________________</w:t>
      </w:r>
    </w:p>
    <w:p w:rsidR="00E76350" w:rsidRPr="00452888" w:rsidRDefault="00E76350" w:rsidP="00E76350">
      <w:pPr>
        <w:autoSpaceDE w:val="0"/>
        <w:autoSpaceDN w:val="0"/>
        <w:adjustRightInd w:val="0"/>
        <w:ind w:firstLine="2127"/>
        <w:jc w:val="left"/>
        <w:rPr>
          <w:sz w:val="28"/>
          <w:szCs w:val="28"/>
          <w:vertAlign w:val="superscript"/>
        </w:rPr>
      </w:pPr>
      <w:proofErr w:type="gramStart"/>
      <w:r w:rsidRPr="00452888">
        <w:rPr>
          <w:sz w:val="28"/>
          <w:szCs w:val="28"/>
          <w:vertAlign w:val="superscript"/>
        </w:rPr>
        <w:t>(месячная/квартальная/годовая)</w:t>
      </w:r>
      <w:r w:rsidRPr="00452888">
        <w:rPr>
          <w:rStyle w:val="af"/>
          <w:sz w:val="28"/>
          <w:szCs w:val="28"/>
        </w:rPr>
        <w:footnoteReference w:id="117"/>
      </w:r>
      <w:proofErr w:type="gramEnd"/>
    </w:p>
    <w:p w:rsidR="00E76350" w:rsidRPr="00452888" w:rsidRDefault="00E76350" w:rsidP="00E76350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E76350" w:rsidRPr="00452888" w:rsidRDefault="00E76350" w:rsidP="00E76350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452888">
        <w:rPr>
          <w:sz w:val="28"/>
          <w:szCs w:val="28"/>
        </w:rPr>
        <w:t>Получатель субсидии ________________________________________</w:t>
      </w:r>
    </w:p>
    <w:p w:rsidR="00E76350" w:rsidRPr="00452888" w:rsidRDefault="00E76350" w:rsidP="00E76350">
      <w:pPr>
        <w:autoSpaceDE w:val="0"/>
        <w:autoSpaceDN w:val="0"/>
        <w:adjustRightInd w:val="0"/>
        <w:jc w:val="left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 xml:space="preserve">                                                                                                  (наименование)</w:t>
      </w:r>
    </w:p>
    <w:p w:rsidR="00E76350" w:rsidRPr="00452888" w:rsidRDefault="00E76350" w:rsidP="00E76350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452888">
        <w:rPr>
          <w:sz w:val="28"/>
          <w:szCs w:val="28"/>
        </w:rPr>
        <w:t>Соглашение</w:t>
      </w:r>
      <w:r w:rsidR="00F458B8">
        <w:rPr>
          <w:sz w:val="28"/>
          <w:szCs w:val="28"/>
        </w:rPr>
        <w:t xml:space="preserve"> (Договор)</w:t>
      </w:r>
      <w:r w:rsidR="00F458B8">
        <w:rPr>
          <w:rStyle w:val="af"/>
          <w:sz w:val="28"/>
          <w:szCs w:val="28"/>
        </w:rPr>
        <w:footnoteReference w:id="118"/>
      </w:r>
      <w:r w:rsidR="00F458B8">
        <w:rPr>
          <w:sz w:val="28"/>
          <w:szCs w:val="28"/>
        </w:rPr>
        <w:t xml:space="preserve"> </w:t>
      </w:r>
      <w:r w:rsidRPr="00452888">
        <w:rPr>
          <w:sz w:val="28"/>
          <w:szCs w:val="28"/>
        </w:rPr>
        <w:t>______________________________________________</w:t>
      </w:r>
    </w:p>
    <w:p w:rsidR="00E76350" w:rsidRPr="00452888" w:rsidRDefault="00E76350" w:rsidP="00E76350">
      <w:pPr>
        <w:autoSpaceDE w:val="0"/>
        <w:autoSpaceDN w:val="0"/>
        <w:adjustRightInd w:val="0"/>
        <w:jc w:val="left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 xml:space="preserve">                                                                                                (реквизиты)</w:t>
      </w:r>
    </w:p>
    <w:p w:rsidR="00E76350" w:rsidRPr="00452888" w:rsidRDefault="00E76350" w:rsidP="00E76350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452888">
        <w:rPr>
          <w:sz w:val="28"/>
          <w:szCs w:val="28"/>
        </w:rPr>
        <w:t>Цель предоставления субсидии______________________________________</w:t>
      </w:r>
    </w:p>
    <w:p w:rsidR="00E76350" w:rsidRPr="00452888" w:rsidRDefault="00E76350" w:rsidP="00E76350">
      <w:pPr>
        <w:rPr>
          <w:sz w:val="28"/>
          <w:szCs w:val="28"/>
        </w:rPr>
      </w:pPr>
    </w:p>
    <w:p w:rsidR="00E76350" w:rsidRPr="00452888" w:rsidRDefault="00E76350" w:rsidP="00E76350">
      <w:pPr>
        <w:jc w:val="left"/>
        <w:rPr>
          <w:sz w:val="28"/>
          <w:szCs w:val="28"/>
        </w:rPr>
      </w:pPr>
      <w:r w:rsidRPr="00452888">
        <w:rPr>
          <w:sz w:val="28"/>
          <w:szCs w:val="28"/>
        </w:rPr>
        <w:t>Результат предоставления субсидии ________________________________</w:t>
      </w:r>
    </w:p>
    <w:p w:rsidR="00E76350" w:rsidRPr="00452888" w:rsidRDefault="00E76350" w:rsidP="00E76350">
      <w:pPr>
        <w:autoSpaceDE w:val="0"/>
        <w:autoSpaceDN w:val="0"/>
        <w:adjustRightInd w:val="0"/>
        <w:jc w:val="both"/>
      </w:pPr>
    </w:p>
    <w:tbl>
      <w:tblPr>
        <w:tblW w:w="1073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055"/>
        <w:gridCol w:w="1134"/>
        <w:gridCol w:w="1559"/>
        <w:gridCol w:w="1134"/>
        <w:gridCol w:w="993"/>
        <w:gridCol w:w="1609"/>
        <w:gridCol w:w="1263"/>
      </w:tblGrid>
      <w:tr w:rsidR="00E76350" w:rsidRPr="00452888" w:rsidTr="00E7635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50" w:rsidRPr="00452888" w:rsidRDefault="00E76350" w:rsidP="00E76350">
            <w:pPr>
              <w:autoSpaceDE w:val="0"/>
              <w:autoSpaceDN w:val="0"/>
              <w:adjustRightInd w:val="0"/>
            </w:pPr>
            <w:r w:rsidRPr="00452888">
              <w:t xml:space="preserve">N </w:t>
            </w:r>
            <w:proofErr w:type="gramStart"/>
            <w:r w:rsidRPr="00452888">
              <w:t>п</w:t>
            </w:r>
            <w:proofErr w:type="gramEnd"/>
            <w:r w:rsidRPr="00452888"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50" w:rsidRPr="00452888" w:rsidRDefault="00E76350" w:rsidP="00E76350">
            <w:pPr>
              <w:autoSpaceDE w:val="0"/>
              <w:autoSpaceDN w:val="0"/>
              <w:adjustRightInd w:val="0"/>
            </w:pPr>
            <w:r w:rsidRPr="00452888">
              <w:t>Наименование показателя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50" w:rsidRPr="00452888" w:rsidRDefault="00E76350" w:rsidP="00E76350">
            <w:pPr>
              <w:autoSpaceDE w:val="0"/>
              <w:autoSpaceDN w:val="0"/>
              <w:adjustRightInd w:val="0"/>
            </w:pPr>
            <w:r w:rsidRPr="00452888"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50" w:rsidRPr="00452888" w:rsidRDefault="00E76350" w:rsidP="00E76350">
            <w:pPr>
              <w:autoSpaceDE w:val="0"/>
              <w:autoSpaceDN w:val="0"/>
              <w:adjustRightInd w:val="0"/>
            </w:pPr>
            <w:r w:rsidRPr="00452888">
              <w:t xml:space="preserve">Плановое значение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50" w:rsidRPr="00452888" w:rsidRDefault="00E76350" w:rsidP="00E76350">
            <w:pPr>
              <w:autoSpaceDE w:val="0"/>
              <w:autoSpaceDN w:val="0"/>
              <w:adjustRightInd w:val="0"/>
            </w:pPr>
            <w:r w:rsidRPr="00452888"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50" w:rsidRPr="00452888" w:rsidRDefault="00E76350" w:rsidP="00E76350">
            <w:pPr>
              <w:autoSpaceDE w:val="0"/>
              <w:autoSpaceDN w:val="0"/>
              <w:adjustRightInd w:val="0"/>
            </w:pPr>
            <w:r w:rsidRPr="00452888">
              <w:t>Процент выполнения плана</w:t>
            </w:r>
            <w:r w:rsidR="00F458B8">
              <w:t>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50" w:rsidRPr="00452888" w:rsidRDefault="00E76350" w:rsidP="00E76350">
            <w:pPr>
              <w:autoSpaceDE w:val="0"/>
              <w:autoSpaceDN w:val="0"/>
              <w:adjustRightInd w:val="0"/>
            </w:pPr>
            <w:r w:rsidRPr="00452888">
              <w:t>Плановый срок достижения результата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50" w:rsidRPr="00452888" w:rsidRDefault="00E76350" w:rsidP="00E76350">
            <w:pPr>
              <w:autoSpaceDE w:val="0"/>
              <w:autoSpaceDN w:val="0"/>
              <w:adjustRightInd w:val="0"/>
            </w:pPr>
            <w:r w:rsidRPr="00452888">
              <w:t>Фактический срок достижения результата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50" w:rsidRPr="00452888" w:rsidRDefault="00E76350" w:rsidP="00F458B8">
            <w:pPr>
              <w:autoSpaceDE w:val="0"/>
              <w:autoSpaceDN w:val="0"/>
              <w:adjustRightInd w:val="0"/>
            </w:pPr>
            <w:r w:rsidRPr="00452888">
              <w:t>Пояснения о причинах отклонения по гр. 5 и 8 от плановы</w:t>
            </w:r>
            <w:r w:rsidR="00F458B8">
              <w:t>х</w:t>
            </w:r>
            <w:r w:rsidRPr="00452888">
              <w:t xml:space="preserve"> показателей</w:t>
            </w:r>
          </w:p>
        </w:tc>
      </w:tr>
      <w:tr w:rsidR="00E76350" w:rsidRPr="00452888" w:rsidTr="00E7635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50" w:rsidRPr="00452888" w:rsidRDefault="00E76350" w:rsidP="00E76350">
            <w:pPr>
              <w:autoSpaceDE w:val="0"/>
              <w:autoSpaceDN w:val="0"/>
              <w:adjustRightInd w:val="0"/>
            </w:pPr>
            <w:r w:rsidRPr="00452888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50" w:rsidRPr="00452888" w:rsidRDefault="00E76350" w:rsidP="00E76350">
            <w:pPr>
              <w:autoSpaceDE w:val="0"/>
              <w:autoSpaceDN w:val="0"/>
              <w:adjustRightInd w:val="0"/>
            </w:pPr>
            <w:r w:rsidRPr="00452888"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50" w:rsidRPr="00452888" w:rsidRDefault="00E76350" w:rsidP="00E76350">
            <w:pPr>
              <w:autoSpaceDE w:val="0"/>
              <w:autoSpaceDN w:val="0"/>
              <w:adjustRightInd w:val="0"/>
            </w:pPr>
            <w:r w:rsidRPr="0045288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50" w:rsidRPr="00452888" w:rsidRDefault="00E76350" w:rsidP="00E76350">
            <w:pPr>
              <w:autoSpaceDE w:val="0"/>
              <w:autoSpaceDN w:val="0"/>
              <w:adjustRightInd w:val="0"/>
            </w:pPr>
            <w:r w:rsidRPr="0045288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50" w:rsidRPr="00452888" w:rsidRDefault="00E76350" w:rsidP="00E76350">
            <w:pPr>
              <w:autoSpaceDE w:val="0"/>
              <w:autoSpaceDN w:val="0"/>
              <w:adjustRightInd w:val="0"/>
            </w:pPr>
            <w:r w:rsidRPr="0045288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50" w:rsidRPr="00452888" w:rsidRDefault="00E76350" w:rsidP="00E76350">
            <w:pPr>
              <w:autoSpaceDE w:val="0"/>
              <w:autoSpaceDN w:val="0"/>
              <w:adjustRightInd w:val="0"/>
            </w:pPr>
            <w:r w:rsidRPr="00452888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50" w:rsidRPr="00452888" w:rsidRDefault="00E76350" w:rsidP="00E76350">
            <w:pPr>
              <w:autoSpaceDE w:val="0"/>
              <w:autoSpaceDN w:val="0"/>
              <w:adjustRightInd w:val="0"/>
            </w:pPr>
            <w:r w:rsidRPr="00452888"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50" w:rsidRPr="00452888" w:rsidRDefault="00E76350" w:rsidP="00E76350">
            <w:pPr>
              <w:autoSpaceDE w:val="0"/>
              <w:autoSpaceDN w:val="0"/>
              <w:adjustRightInd w:val="0"/>
            </w:pPr>
            <w:r w:rsidRPr="00452888"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50" w:rsidRPr="00452888" w:rsidRDefault="00E76350" w:rsidP="00E76350">
            <w:pPr>
              <w:autoSpaceDE w:val="0"/>
              <w:autoSpaceDN w:val="0"/>
              <w:adjustRightInd w:val="0"/>
            </w:pPr>
            <w:r w:rsidRPr="00452888">
              <w:t>9</w:t>
            </w:r>
          </w:p>
        </w:tc>
      </w:tr>
      <w:tr w:rsidR="00E76350" w:rsidRPr="00452888" w:rsidTr="00E76350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50" w:rsidRPr="00452888" w:rsidRDefault="00E76350" w:rsidP="00E76350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50" w:rsidRPr="00452888" w:rsidRDefault="00E76350" w:rsidP="00E76350">
            <w:pPr>
              <w:autoSpaceDE w:val="0"/>
              <w:autoSpaceDN w:val="0"/>
              <w:adjustRightInd w:val="0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50" w:rsidRPr="00452888" w:rsidRDefault="00E76350" w:rsidP="00E7635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50" w:rsidRPr="00452888" w:rsidRDefault="00E76350" w:rsidP="00E7635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50" w:rsidRPr="00452888" w:rsidRDefault="00E76350" w:rsidP="00E7635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50" w:rsidRPr="00452888" w:rsidRDefault="00E76350" w:rsidP="00E76350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50" w:rsidRPr="00452888" w:rsidRDefault="00E76350" w:rsidP="00E76350">
            <w:pPr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50" w:rsidRPr="00452888" w:rsidRDefault="00E76350" w:rsidP="00E76350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50" w:rsidRPr="00452888" w:rsidRDefault="00E76350" w:rsidP="00E76350">
            <w:pPr>
              <w:autoSpaceDE w:val="0"/>
              <w:autoSpaceDN w:val="0"/>
              <w:adjustRightInd w:val="0"/>
            </w:pPr>
          </w:p>
        </w:tc>
      </w:tr>
    </w:tbl>
    <w:p w:rsidR="00E76350" w:rsidRPr="00452888" w:rsidRDefault="00E76350" w:rsidP="00E76350">
      <w:pPr>
        <w:autoSpaceDE w:val="0"/>
        <w:autoSpaceDN w:val="0"/>
        <w:adjustRightInd w:val="0"/>
        <w:jc w:val="both"/>
      </w:pPr>
    </w:p>
    <w:p w:rsidR="00E76350" w:rsidRPr="00452888" w:rsidRDefault="00E76350" w:rsidP="00E763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Приложение:_____________________ на ____ л. в _____ экз.</w:t>
      </w:r>
      <w:r w:rsidRPr="00452888">
        <w:rPr>
          <w:rStyle w:val="af"/>
          <w:sz w:val="28"/>
          <w:szCs w:val="28"/>
        </w:rPr>
        <w:footnoteReference w:id="119"/>
      </w:r>
    </w:p>
    <w:p w:rsidR="00E76350" w:rsidRPr="00452888" w:rsidRDefault="00E76350" w:rsidP="0017589B">
      <w:pPr>
        <w:autoSpaceDE w:val="0"/>
        <w:autoSpaceDN w:val="0"/>
        <w:adjustRightInd w:val="0"/>
        <w:ind w:firstLine="4678"/>
        <w:jc w:val="both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 xml:space="preserve">(количество)  </w:t>
      </w:r>
      <w:r w:rsidR="0017589B">
        <w:rPr>
          <w:sz w:val="28"/>
          <w:szCs w:val="28"/>
          <w:vertAlign w:val="superscript"/>
        </w:rPr>
        <w:t xml:space="preserve">  </w:t>
      </w:r>
      <w:r w:rsidRPr="00452888">
        <w:rPr>
          <w:sz w:val="28"/>
          <w:szCs w:val="28"/>
          <w:vertAlign w:val="superscript"/>
        </w:rPr>
        <w:t xml:space="preserve"> (количество)</w:t>
      </w:r>
    </w:p>
    <w:p w:rsidR="00E76350" w:rsidRPr="00452888" w:rsidRDefault="00E76350" w:rsidP="00E763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Руководитель Получателя субсидии</w:t>
      </w:r>
    </w:p>
    <w:p w:rsidR="00E76350" w:rsidRPr="00452888" w:rsidRDefault="00E76350" w:rsidP="00E763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(уполномоченное лицо)                                _________ _____________________</w:t>
      </w:r>
    </w:p>
    <w:p w:rsidR="00E76350" w:rsidRPr="00452888" w:rsidRDefault="00E76350" w:rsidP="00E76350">
      <w:pPr>
        <w:autoSpaceDE w:val="0"/>
        <w:autoSpaceDN w:val="0"/>
        <w:adjustRightInd w:val="0"/>
        <w:jc w:val="left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 xml:space="preserve">                                (должность)                                                               (подпись)                 (расшифровка подписи)</w:t>
      </w:r>
    </w:p>
    <w:p w:rsidR="00E76350" w:rsidRPr="00452888" w:rsidRDefault="00E76350" w:rsidP="00E76350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E76350" w:rsidRPr="00452888" w:rsidRDefault="00E76350" w:rsidP="00E763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Исполнитель ________________ ___________________ ___________</w:t>
      </w:r>
      <w:r w:rsidR="0017589B">
        <w:rPr>
          <w:sz w:val="28"/>
          <w:szCs w:val="28"/>
        </w:rPr>
        <w:t>____</w:t>
      </w:r>
      <w:r w:rsidRPr="00452888">
        <w:rPr>
          <w:sz w:val="28"/>
          <w:szCs w:val="28"/>
        </w:rPr>
        <w:t>__</w:t>
      </w:r>
    </w:p>
    <w:p w:rsidR="00E76350" w:rsidRPr="00452888" w:rsidRDefault="00E76350" w:rsidP="00E76350">
      <w:pPr>
        <w:autoSpaceDE w:val="0"/>
        <w:autoSpaceDN w:val="0"/>
        <w:adjustRightInd w:val="0"/>
        <w:ind w:firstLine="1701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>(должность)                                (ФИО)                                          (телефон)</w:t>
      </w:r>
    </w:p>
    <w:p w:rsidR="00E76350" w:rsidRPr="00452888" w:rsidRDefault="00E76350" w:rsidP="00E76350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:rsidR="00E76350" w:rsidRPr="00452888" w:rsidRDefault="00E76350" w:rsidP="00E763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"__" ___________ 20__ г.</w:t>
      </w:r>
      <w:r w:rsidRPr="00452888">
        <w:rPr>
          <w:sz w:val="28"/>
          <w:szCs w:val="28"/>
        </w:rPr>
        <w:br w:type="page"/>
      </w:r>
    </w:p>
    <w:p w:rsidR="008065CA" w:rsidRPr="00995E79" w:rsidRDefault="008065CA" w:rsidP="008065CA">
      <w:pPr>
        <w:pStyle w:val="5"/>
        <w:ind w:left="5528"/>
        <w:jc w:val="right"/>
        <w:rPr>
          <w:sz w:val="28"/>
          <w:szCs w:val="28"/>
        </w:rPr>
      </w:pPr>
      <w:r w:rsidRPr="00995E79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тверждено</w:t>
      </w:r>
    </w:p>
    <w:p w:rsidR="008065CA" w:rsidRPr="00995E79" w:rsidRDefault="00A67837" w:rsidP="008065CA">
      <w:pPr>
        <w:pStyle w:val="5"/>
        <w:ind w:left="5529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8065CA" w:rsidRPr="00995E79">
        <w:rPr>
          <w:sz w:val="26"/>
          <w:szCs w:val="26"/>
        </w:rPr>
        <w:t>риказом Финансового управления администрации муниципального района «Сосногорск»</w:t>
      </w:r>
    </w:p>
    <w:p w:rsidR="008065CA" w:rsidRDefault="008065CA" w:rsidP="008065CA">
      <w:pPr>
        <w:pStyle w:val="5"/>
        <w:ind w:left="5529" w:hanging="426"/>
        <w:jc w:val="right"/>
        <w:rPr>
          <w:sz w:val="26"/>
          <w:szCs w:val="26"/>
        </w:rPr>
      </w:pPr>
      <w:r w:rsidRPr="00122E4E">
        <w:rPr>
          <w:sz w:val="26"/>
          <w:szCs w:val="26"/>
        </w:rPr>
        <w:t xml:space="preserve">от </w:t>
      </w:r>
      <w:r>
        <w:rPr>
          <w:sz w:val="26"/>
          <w:szCs w:val="26"/>
        </w:rPr>
        <w:t>«___» ________2021</w:t>
      </w:r>
      <w:r w:rsidRPr="00122E4E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____</w:t>
      </w:r>
    </w:p>
    <w:p w:rsidR="008065CA" w:rsidRPr="008065CA" w:rsidRDefault="008065CA" w:rsidP="008065CA">
      <w:pPr>
        <w:jc w:val="right"/>
        <w:rPr>
          <w:rFonts w:eastAsia="Times New Roman"/>
          <w:sz w:val="26"/>
          <w:szCs w:val="26"/>
          <w:lang w:eastAsia="ru-RU"/>
        </w:rPr>
      </w:pPr>
      <w:r w:rsidRPr="008065CA">
        <w:rPr>
          <w:rFonts w:eastAsia="Times New Roman"/>
          <w:sz w:val="26"/>
          <w:szCs w:val="26"/>
          <w:lang w:eastAsia="ru-RU"/>
        </w:rPr>
        <w:t>(</w:t>
      </w:r>
      <w:r w:rsidR="009636B1">
        <w:rPr>
          <w:rFonts w:eastAsia="Times New Roman"/>
          <w:sz w:val="26"/>
          <w:szCs w:val="26"/>
          <w:lang w:eastAsia="ru-RU"/>
        </w:rPr>
        <w:t>п</w:t>
      </w:r>
      <w:r w:rsidRPr="008065CA">
        <w:rPr>
          <w:rFonts w:eastAsia="Times New Roman"/>
          <w:sz w:val="26"/>
          <w:szCs w:val="26"/>
          <w:lang w:eastAsia="ru-RU"/>
        </w:rPr>
        <w:t>риложение 5)</w:t>
      </w:r>
    </w:p>
    <w:p w:rsidR="008065CA" w:rsidRDefault="008065CA" w:rsidP="008065CA">
      <w:pPr>
        <w:jc w:val="right"/>
      </w:pPr>
    </w:p>
    <w:p w:rsidR="00F07348" w:rsidRPr="00452888" w:rsidRDefault="00F07348" w:rsidP="00F07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Типовая форма дополнительного соглашения к соглашению (договору)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120"/>
      </w:r>
      <w:r w:rsidRPr="00452888">
        <w:rPr>
          <w:rFonts w:ascii="Times New Roman" w:hAnsi="Times New Roman" w:cs="Times New Roman"/>
          <w:sz w:val="28"/>
          <w:szCs w:val="28"/>
        </w:rPr>
        <w:t xml:space="preserve"> о предоставлении из бюджета </w:t>
      </w:r>
      <w:r w:rsidR="00D365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  <w:r w:rsidRPr="00452888">
        <w:rPr>
          <w:rFonts w:ascii="Times New Roman" w:hAnsi="Times New Roman" w:cs="Times New Roman"/>
          <w:sz w:val="28"/>
          <w:szCs w:val="28"/>
        </w:rPr>
        <w:t xml:space="preserve">субсидии юридическому лицу (за исключением муниципального учреждения), индивидуальному предпринимателю, а также физическому лицу – производителю товаров, </w:t>
      </w:r>
    </w:p>
    <w:p w:rsidR="00425433" w:rsidRPr="00452888" w:rsidRDefault="00F07348" w:rsidP="00F07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работ, услуг на </w:t>
      </w:r>
      <w:r w:rsidR="00425433" w:rsidRPr="00452888">
        <w:rPr>
          <w:rFonts w:ascii="Times New Roman" w:hAnsi="Times New Roman" w:cs="Times New Roman"/>
          <w:sz w:val="28"/>
          <w:szCs w:val="28"/>
        </w:rPr>
        <w:t>возмещение недополученных доходов и (или) возмещение затрат в связи с производством (реализацией) товаров, выполнением работ, оказанием услуг</w:t>
      </w:r>
    </w:p>
    <w:p w:rsidR="003F0981" w:rsidRDefault="003F0981" w:rsidP="00F07348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7348" w:rsidRPr="00452888" w:rsidRDefault="00F07348" w:rsidP="00F07348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г. С</w:t>
      </w:r>
      <w:r w:rsidR="00D36507">
        <w:rPr>
          <w:rFonts w:ascii="Times New Roman" w:hAnsi="Times New Roman" w:cs="Times New Roman"/>
          <w:sz w:val="28"/>
          <w:szCs w:val="28"/>
        </w:rPr>
        <w:t>осногорск</w:t>
      </w:r>
      <w:r w:rsidRPr="0045288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07348" w:rsidRPr="00452888" w:rsidRDefault="00F07348" w:rsidP="00F073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"_____" _________ 20__ г.</w:t>
      </w:r>
      <w:r w:rsidRPr="00452888">
        <w:rPr>
          <w:rFonts w:ascii="Times New Roman" w:hAnsi="Times New Roman" w:cs="Times New Roman"/>
          <w:sz w:val="28"/>
          <w:szCs w:val="28"/>
        </w:rPr>
        <w:tab/>
      </w:r>
      <w:r w:rsidRPr="00452888">
        <w:rPr>
          <w:rFonts w:ascii="Times New Roman" w:hAnsi="Times New Roman" w:cs="Times New Roman"/>
          <w:sz w:val="28"/>
          <w:szCs w:val="28"/>
        </w:rPr>
        <w:tab/>
      </w:r>
      <w:r w:rsidRPr="00452888">
        <w:rPr>
          <w:rFonts w:ascii="Times New Roman" w:hAnsi="Times New Roman" w:cs="Times New Roman"/>
          <w:sz w:val="28"/>
          <w:szCs w:val="28"/>
        </w:rPr>
        <w:tab/>
      </w:r>
      <w:r w:rsidRPr="00452888">
        <w:rPr>
          <w:rFonts w:ascii="Times New Roman" w:hAnsi="Times New Roman" w:cs="Times New Roman"/>
          <w:sz w:val="28"/>
          <w:szCs w:val="28"/>
        </w:rPr>
        <w:tab/>
      </w:r>
      <w:r w:rsidRPr="00452888">
        <w:rPr>
          <w:rFonts w:ascii="Times New Roman" w:hAnsi="Times New Roman" w:cs="Times New Roman"/>
          <w:sz w:val="28"/>
          <w:szCs w:val="28"/>
        </w:rPr>
        <w:tab/>
      </w:r>
      <w:r w:rsidRPr="00452888">
        <w:rPr>
          <w:rFonts w:ascii="Times New Roman" w:hAnsi="Times New Roman" w:cs="Times New Roman"/>
          <w:sz w:val="28"/>
          <w:szCs w:val="28"/>
        </w:rPr>
        <w:tab/>
      </w:r>
      <w:r w:rsidR="00454A7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2888">
        <w:rPr>
          <w:rFonts w:ascii="Times New Roman" w:hAnsi="Times New Roman" w:cs="Times New Roman"/>
          <w:sz w:val="28"/>
          <w:szCs w:val="28"/>
        </w:rPr>
        <w:t>№_______</w:t>
      </w:r>
    </w:p>
    <w:p w:rsidR="00F07348" w:rsidRPr="00452888" w:rsidRDefault="00454A78" w:rsidP="00F0734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F07348" w:rsidRPr="00452888">
        <w:rPr>
          <w:rFonts w:ascii="Times New Roman" w:hAnsi="Times New Roman" w:cs="Times New Roman"/>
          <w:sz w:val="28"/>
          <w:szCs w:val="28"/>
          <w:vertAlign w:val="superscript"/>
        </w:rPr>
        <w:t>(дата заключения)</w:t>
      </w:r>
      <w:r w:rsidR="00F07348" w:rsidRPr="0045288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F07348" w:rsidRPr="0045288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F07348" w:rsidRPr="0045288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F07348" w:rsidRPr="0045288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F07348" w:rsidRPr="0045288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D36507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F07348"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 (номер)</w:t>
      </w:r>
    </w:p>
    <w:p w:rsidR="00E31D25" w:rsidRPr="00452888" w:rsidRDefault="00E31D25" w:rsidP="00CE4EE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3D16C9">
        <w:rPr>
          <w:rFonts w:ascii="Times New Roman" w:hAnsi="Times New Roman" w:cs="Times New Roman"/>
          <w:sz w:val="28"/>
          <w:szCs w:val="28"/>
        </w:rPr>
        <w:t>_______</w:t>
      </w:r>
      <w:r w:rsidRPr="004528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1D25" w:rsidRPr="00452888" w:rsidRDefault="00E31D25" w:rsidP="00E31D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 местного самоуправления или организации, осуществляющей функции главного распорядителя бюджетных средств, до которог</w:t>
      </w:r>
      <w:proofErr w:type="gramStart"/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о(</w:t>
      </w:r>
      <w:proofErr w:type="gramEnd"/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-ой)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субсидии)</w:t>
      </w:r>
    </w:p>
    <w:p w:rsidR="00E31D25" w:rsidRPr="00452888" w:rsidRDefault="00E31D25" w:rsidP="00E31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888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в дальнейшем "Главный распор</w:t>
      </w:r>
      <w:r w:rsidR="003D16C9">
        <w:rPr>
          <w:rFonts w:ascii="Times New Roman" w:hAnsi="Times New Roman" w:cs="Times New Roman"/>
          <w:sz w:val="28"/>
          <w:szCs w:val="28"/>
        </w:rPr>
        <w:t>ядитель", в лице _____________</w:t>
      </w:r>
    </w:p>
    <w:p w:rsidR="00E31D25" w:rsidRPr="00452888" w:rsidRDefault="00E31D25" w:rsidP="00E31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24719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52888">
        <w:rPr>
          <w:rFonts w:ascii="Times New Roman" w:hAnsi="Times New Roman" w:cs="Times New Roman"/>
          <w:sz w:val="28"/>
          <w:szCs w:val="28"/>
        </w:rPr>
        <w:t>,</w:t>
      </w:r>
    </w:p>
    <w:p w:rsidR="00E31D25" w:rsidRPr="00452888" w:rsidRDefault="00E31D25" w:rsidP="00E31D25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должности, фамилия, имя, отчество (при наличии))</w:t>
      </w:r>
    </w:p>
    <w:p w:rsidR="00E31D25" w:rsidRPr="00452888" w:rsidRDefault="00E31D25" w:rsidP="00E31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88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________________________________________,</w:t>
      </w:r>
    </w:p>
    <w:p w:rsidR="00E31D25" w:rsidRPr="00452888" w:rsidRDefault="00E31D25" w:rsidP="00E31D25">
      <w:pPr>
        <w:pStyle w:val="ConsPlusNonformat"/>
        <w:ind w:firstLine="297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(реквизиты учредительного документа)</w:t>
      </w:r>
    </w:p>
    <w:p w:rsidR="00E31D25" w:rsidRPr="00452888" w:rsidRDefault="00E31D25" w:rsidP="00E31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с одной стороны, и ________</w:t>
      </w:r>
      <w:r w:rsidR="00834715">
        <w:rPr>
          <w:rFonts w:ascii="Times New Roman" w:hAnsi="Times New Roman" w:cs="Times New Roman"/>
          <w:sz w:val="28"/>
          <w:szCs w:val="28"/>
        </w:rPr>
        <w:t>______</w:t>
      </w:r>
      <w:r w:rsidRPr="00452888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E31D25" w:rsidRPr="00452888" w:rsidRDefault="00E31D25" w:rsidP="00E31D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фамилия, имя отчество (при наличии) индивидуального предпринимателя или физического лица – производителя товаров, работ, услуг)</w:t>
      </w:r>
    </w:p>
    <w:p w:rsidR="00E31D25" w:rsidRPr="00452888" w:rsidRDefault="00E31D25" w:rsidP="00E31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"Получатель суб</w:t>
      </w:r>
      <w:r w:rsidR="00024719">
        <w:rPr>
          <w:rFonts w:ascii="Times New Roman" w:hAnsi="Times New Roman" w:cs="Times New Roman"/>
          <w:sz w:val="28"/>
          <w:szCs w:val="28"/>
        </w:rPr>
        <w:t>сидии", в лице _______________</w:t>
      </w:r>
    </w:p>
    <w:p w:rsidR="00E31D25" w:rsidRPr="00452888" w:rsidRDefault="00E31D25" w:rsidP="00E31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_________</w:t>
      </w:r>
      <w:r w:rsidR="00DD667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52888">
        <w:rPr>
          <w:rFonts w:ascii="Times New Roman" w:hAnsi="Times New Roman" w:cs="Times New Roman"/>
          <w:sz w:val="28"/>
          <w:szCs w:val="28"/>
        </w:rPr>
        <w:t>,</w:t>
      </w:r>
      <w:r w:rsidR="00DD6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E31D25" w:rsidRPr="00452888" w:rsidRDefault="00E31D25" w:rsidP="00E31D25">
      <w:pPr>
        <w:autoSpaceDE w:val="0"/>
        <w:autoSpaceDN w:val="0"/>
        <w:adjustRightInd w:val="0"/>
        <w:ind w:right="3542"/>
        <w:rPr>
          <w:sz w:val="28"/>
          <w:szCs w:val="28"/>
          <w:vertAlign w:val="superscript"/>
        </w:rPr>
      </w:pPr>
      <w:proofErr w:type="gramStart"/>
      <w:r w:rsidRPr="00452888">
        <w:rPr>
          <w:sz w:val="28"/>
          <w:szCs w:val="28"/>
          <w:vertAlign w:val="superscript"/>
        </w:rPr>
        <w:t xml:space="preserve">(наименование должности, фамилия, имя, отчество (при наличии) лица, </w:t>
      </w:r>
      <w:proofErr w:type="gramEnd"/>
    </w:p>
    <w:p w:rsidR="00E31D25" w:rsidRPr="00452888" w:rsidRDefault="00E31D25" w:rsidP="00E31D25">
      <w:pPr>
        <w:autoSpaceDE w:val="0"/>
        <w:autoSpaceDN w:val="0"/>
        <w:adjustRightInd w:val="0"/>
        <w:ind w:right="3542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>представляющего Получателя субсидии, или уполномоченного им лица)</w:t>
      </w:r>
      <w:r w:rsidRPr="00452888">
        <w:rPr>
          <w:rStyle w:val="af"/>
          <w:sz w:val="28"/>
          <w:szCs w:val="28"/>
        </w:rPr>
        <w:footnoteReference w:id="121"/>
      </w:r>
    </w:p>
    <w:p w:rsidR="00E31D25" w:rsidRPr="00452888" w:rsidRDefault="00E31D25" w:rsidP="00E31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_____________________________</w:t>
      </w:r>
      <w:r w:rsidR="00DD6672">
        <w:rPr>
          <w:rFonts w:ascii="Times New Roman" w:hAnsi="Times New Roman" w:cs="Times New Roman"/>
          <w:sz w:val="28"/>
          <w:szCs w:val="28"/>
        </w:rPr>
        <w:t>___________________</w:t>
      </w:r>
      <w:r w:rsidRPr="00452888">
        <w:rPr>
          <w:rFonts w:ascii="Times New Roman" w:hAnsi="Times New Roman" w:cs="Times New Roman"/>
          <w:sz w:val="28"/>
          <w:szCs w:val="28"/>
        </w:rPr>
        <w:t>, с другой стороны,</w:t>
      </w:r>
    </w:p>
    <w:p w:rsidR="00E31D25" w:rsidRDefault="00E31D25" w:rsidP="00E31D25">
      <w:pPr>
        <w:pStyle w:val="ConsPlusNonformat"/>
        <w:ind w:right="354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(реквизиты учредительного документа, свидетельства о государственной регистрации индивидуального предпринимателя, доверенности)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122"/>
      </w:r>
    </w:p>
    <w:p w:rsidR="00B87469" w:rsidRPr="00452888" w:rsidRDefault="00B87469" w:rsidP="00E31D25">
      <w:pPr>
        <w:pStyle w:val="ConsPlusNonformat"/>
        <w:ind w:right="354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31D25" w:rsidRPr="00452888" w:rsidRDefault="00E31D25" w:rsidP="00E31D2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52888">
        <w:rPr>
          <w:sz w:val="28"/>
          <w:szCs w:val="28"/>
        </w:rPr>
        <w:lastRenderedPageBreak/>
        <w:t>а также _________________</w:t>
      </w:r>
      <w:r w:rsidR="00DD6672">
        <w:rPr>
          <w:sz w:val="28"/>
          <w:szCs w:val="28"/>
        </w:rPr>
        <w:t>_______________________________</w:t>
      </w:r>
      <w:r w:rsidRPr="00452888">
        <w:rPr>
          <w:sz w:val="28"/>
          <w:szCs w:val="28"/>
        </w:rPr>
        <w:t>,</w:t>
      </w:r>
      <w:r w:rsidRPr="00452888">
        <w:rPr>
          <w:rFonts w:eastAsiaTheme="minorEastAsia"/>
          <w:sz w:val="28"/>
          <w:szCs w:val="28"/>
          <w:lang w:eastAsia="ru-RU"/>
        </w:rPr>
        <w:t xml:space="preserve"> именуемое</w:t>
      </w:r>
      <w:proofErr w:type="gramEnd"/>
    </w:p>
    <w:p w:rsidR="00E31D25" w:rsidRPr="00452888" w:rsidRDefault="00E31D25" w:rsidP="00E31D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(наименование иного лица в случае, если такое требование предусмотрено Порядком)</w:t>
      </w:r>
    </w:p>
    <w:p w:rsidR="00E31D25" w:rsidRPr="00452888" w:rsidRDefault="00E31D25" w:rsidP="00E31D25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452888">
        <w:rPr>
          <w:rFonts w:eastAsiaTheme="minorEastAsia"/>
          <w:sz w:val="28"/>
          <w:szCs w:val="28"/>
          <w:lang w:eastAsia="ru-RU"/>
        </w:rPr>
        <w:t>в дальнейшем "Организация", в лице __</w:t>
      </w:r>
      <w:r w:rsidR="00DD6672">
        <w:rPr>
          <w:rFonts w:eastAsiaTheme="minorEastAsia"/>
          <w:sz w:val="28"/>
          <w:szCs w:val="28"/>
          <w:lang w:eastAsia="ru-RU"/>
        </w:rPr>
        <w:t>_______________________________</w:t>
      </w:r>
      <w:r w:rsidRPr="00452888">
        <w:rPr>
          <w:rFonts w:eastAsiaTheme="minorEastAsia"/>
          <w:sz w:val="28"/>
          <w:szCs w:val="28"/>
          <w:lang w:eastAsia="ru-RU"/>
        </w:rPr>
        <w:t>,</w:t>
      </w:r>
    </w:p>
    <w:p w:rsidR="00E31D25" w:rsidRPr="00452888" w:rsidRDefault="00E31D25" w:rsidP="00E31D25">
      <w:pPr>
        <w:tabs>
          <w:tab w:val="left" w:pos="9354"/>
        </w:tabs>
        <w:autoSpaceDE w:val="0"/>
        <w:autoSpaceDN w:val="0"/>
        <w:adjustRightInd w:val="0"/>
        <w:ind w:right="-2" w:firstLine="4536"/>
        <w:rPr>
          <w:sz w:val="28"/>
          <w:szCs w:val="28"/>
          <w:vertAlign w:val="superscript"/>
        </w:rPr>
      </w:pPr>
      <w:proofErr w:type="gramStart"/>
      <w:r w:rsidRPr="00452888">
        <w:rPr>
          <w:sz w:val="28"/>
          <w:szCs w:val="28"/>
          <w:vertAlign w:val="superscript"/>
        </w:rPr>
        <w:t xml:space="preserve">(наименование должности, фамилия, имя, отчество </w:t>
      </w:r>
      <w:proofErr w:type="gramEnd"/>
    </w:p>
    <w:p w:rsidR="00E31D25" w:rsidRPr="00452888" w:rsidRDefault="00E31D25" w:rsidP="00E31D25">
      <w:pPr>
        <w:tabs>
          <w:tab w:val="left" w:pos="9354"/>
        </w:tabs>
        <w:autoSpaceDE w:val="0"/>
        <w:autoSpaceDN w:val="0"/>
        <w:adjustRightInd w:val="0"/>
        <w:ind w:right="-2" w:firstLine="4536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 xml:space="preserve">(при наличии) лица, представляющего Организацию, или </w:t>
      </w:r>
    </w:p>
    <w:p w:rsidR="00E31D25" w:rsidRPr="00452888" w:rsidRDefault="00E31D25" w:rsidP="00E31D25">
      <w:pPr>
        <w:tabs>
          <w:tab w:val="left" w:pos="9354"/>
        </w:tabs>
        <w:autoSpaceDE w:val="0"/>
        <w:autoSpaceDN w:val="0"/>
        <w:adjustRightInd w:val="0"/>
        <w:ind w:right="-2" w:firstLine="4536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>уполномоченного им лица)</w:t>
      </w:r>
    </w:p>
    <w:p w:rsidR="00E31D25" w:rsidRPr="00452888" w:rsidRDefault="00E31D25" w:rsidP="00E31D2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52888">
        <w:rPr>
          <w:sz w:val="28"/>
          <w:szCs w:val="28"/>
        </w:rPr>
        <w:t>действующего</w:t>
      </w:r>
      <w:proofErr w:type="gramEnd"/>
      <w:r w:rsidRPr="00452888">
        <w:rPr>
          <w:sz w:val="28"/>
          <w:szCs w:val="28"/>
        </w:rPr>
        <w:t xml:space="preserve"> на основании _________</w:t>
      </w:r>
      <w:r w:rsidR="00DD6672">
        <w:rPr>
          <w:sz w:val="28"/>
          <w:szCs w:val="28"/>
        </w:rPr>
        <w:t>_______________________________</w:t>
      </w:r>
      <w:r w:rsidRPr="00452888">
        <w:rPr>
          <w:sz w:val="28"/>
          <w:szCs w:val="28"/>
        </w:rPr>
        <w:t>,</w:t>
      </w:r>
    </w:p>
    <w:p w:rsidR="00E31D25" w:rsidRPr="00452888" w:rsidRDefault="00E31D25" w:rsidP="00E31D25">
      <w:pPr>
        <w:pStyle w:val="ConsPlusNonformat"/>
        <w:ind w:left="3544" w:right="-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(реквизиты учредительного документа, свидетельства о государственной регистрации индивидуального предпринимателя, доверенности)</w:t>
      </w:r>
    </w:p>
    <w:p w:rsidR="00E31D25" w:rsidRPr="00452888" w:rsidRDefault="00E31D25" w:rsidP="00E31D25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proofErr w:type="gramStart"/>
      <w:r w:rsidRPr="00452888">
        <w:rPr>
          <w:sz w:val="28"/>
          <w:szCs w:val="28"/>
        </w:rPr>
        <w:t>с третьей стороны</w:t>
      </w:r>
      <w:r w:rsidRPr="00452888">
        <w:rPr>
          <w:rStyle w:val="af"/>
          <w:sz w:val="28"/>
          <w:szCs w:val="28"/>
        </w:rPr>
        <w:footnoteReference w:id="123"/>
      </w:r>
      <w:r w:rsidRPr="00452888">
        <w:rPr>
          <w:sz w:val="28"/>
          <w:szCs w:val="28"/>
        </w:rPr>
        <w:t>, совместно именуемые "Стороны", заключили настоящее дополнительное соглашение к соглашени</w:t>
      </w:r>
      <w:r w:rsidR="004B492F">
        <w:rPr>
          <w:sz w:val="28"/>
          <w:szCs w:val="28"/>
        </w:rPr>
        <w:t xml:space="preserve">ю (договору)__________________  </w:t>
      </w:r>
      <w:r w:rsidRPr="00452888">
        <w:rPr>
          <w:sz w:val="28"/>
          <w:szCs w:val="28"/>
        </w:rPr>
        <w:t xml:space="preserve">№ ____ от "____" _________ 20__ г. </w:t>
      </w:r>
      <w:r w:rsidR="004B492F">
        <w:rPr>
          <w:sz w:val="28"/>
          <w:szCs w:val="28"/>
          <w:vertAlign w:val="superscript"/>
        </w:rPr>
        <w:t xml:space="preserve">      </w:t>
      </w:r>
      <w:r w:rsidRPr="00452888">
        <w:rPr>
          <w:sz w:val="28"/>
          <w:szCs w:val="28"/>
          <w:vertAlign w:val="superscript"/>
        </w:rPr>
        <w:t xml:space="preserve">(наименование соглашения (договора)                  </w:t>
      </w:r>
      <w:r w:rsidR="004B492F">
        <w:rPr>
          <w:sz w:val="28"/>
          <w:szCs w:val="28"/>
          <w:vertAlign w:val="superscript"/>
        </w:rPr>
        <w:t xml:space="preserve">         </w:t>
      </w:r>
      <w:r w:rsidRPr="00452888">
        <w:rPr>
          <w:sz w:val="28"/>
          <w:szCs w:val="28"/>
          <w:vertAlign w:val="superscript"/>
        </w:rPr>
        <w:t xml:space="preserve">(номер)            </w:t>
      </w:r>
      <w:r w:rsidR="004B492F">
        <w:rPr>
          <w:sz w:val="28"/>
          <w:szCs w:val="28"/>
          <w:vertAlign w:val="superscript"/>
        </w:rPr>
        <w:t xml:space="preserve">          </w:t>
      </w:r>
      <w:r w:rsidRPr="00452888">
        <w:rPr>
          <w:sz w:val="28"/>
          <w:szCs w:val="28"/>
          <w:vertAlign w:val="superscript"/>
        </w:rPr>
        <w:t xml:space="preserve">    (дата)</w:t>
      </w:r>
      <w:proofErr w:type="gramEnd"/>
    </w:p>
    <w:p w:rsidR="00E31D25" w:rsidRPr="00452888" w:rsidRDefault="00E31D25" w:rsidP="00E31D2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(далее – Дополнительное соглашение, Соглашение (Договор) соответственно) о нижеследующем.</w:t>
      </w:r>
    </w:p>
    <w:p w:rsidR="00F07348" w:rsidRPr="00452888" w:rsidRDefault="00F07348" w:rsidP="00F0734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1. Внести в Соглашение (Договор) следующие изменения</w:t>
      </w:r>
      <w:r w:rsidRPr="00452888">
        <w:rPr>
          <w:rStyle w:val="af"/>
          <w:sz w:val="28"/>
          <w:szCs w:val="28"/>
        </w:rPr>
        <w:footnoteReference w:id="124"/>
      </w:r>
      <w:r w:rsidRPr="00452888">
        <w:rPr>
          <w:sz w:val="28"/>
          <w:szCs w:val="28"/>
        </w:rPr>
        <w:t>:</w:t>
      </w:r>
    </w:p>
    <w:p w:rsidR="00F07348" w:rsidRPr="00452888" w:rsidRDefault="00F07348" w:rsidP="00F0734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1.1. __________________________________________________________</w:t>
      </w:r>
    </w:p>
    <w:p w:rsidR="00F07348" w:rsidRPr="00452888" w:rsidRDefault="00F07348" w:rsidP="00F0734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…</w:t>
      </w:r>
    </w:p>
    <w:p w:rsidR="00F07348" w:rsidRPr="00452888" w:rsidRDefault="00F07348" w:rsidP="00F0734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2. Настоящее Дополнительное соглашение является неотъемлемой частью Соглашения</w:t>
      </w:r>
      <w:r w:rsidR="00454A78">
        <w:rPr>
          <w:sz w:val="28"/>
          <w:szCs w:val="28"/>
        </w:rPr>
        <w:t xml:space="preserve"> (Договора)</w:t>
      </w:r>
      <w:r w:rsidRPr="00452888">
        <w:rPr>
          <w:sz w:val="28"/>
          <w:szCs w:val="28"/>
        </w:rPr>
        <w:t>.</w:t>
      </w:r>
    </w:p>
    <w:p w:rsidR="00F07348" w:rsidRPr="00452888" w:rsidRDefault="00F07348" w:rsidP="00F0734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3. Условия Соглашения (Договора), не затронутые настоящим Дополнительным соглашением, остаются неизменными.</w:t>
      </w:r>
    </w:p>
    <w:p w:rsidR="00F07348" w:rsidRPr="00452888" w:rsidRDefault="00F07348" w:rsidP="00F0734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 xml:space="preserve">4. Настоящее Дополнительное соглашение вступает в силу </w:t>
      </w:r>
      <w:proofErr w:type="gramStart"/>
      <w:r w:rsidRPr="00452888">
        <w:rPr>
          <w:sz w:val="28"/>
          <w:szCs w:val="28"/>
        </w:rPr>
        <w:t>с</w:t>
      </w:r>
      <w:proofErr w:type="gramEnd"/>
      <w:r w:rsidRPr="00452888">
        <w:rPr>
          <w:sz w:val="28"/>
          <w:szCs w:val="28"/>
        </w:rPr>
        <w:t xml:space="preserve"> ________.</w:t>
      </w:r>
    </w:p>
    <w:p w:rsidR="00F07348" w:rsidRPr="00452888" w:rsidRDefault="00F07348" w:rsidP="00F07348">
      <w:pPr>
        <w:pStyle w:val="formattext"/>
        <w:spacing w:before="0" w:beforeAutospacing="0" w:after="0" w:afterAutospacing="0"/>
        <w:jc w:val="right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>(</w:t>
      </w:r>
      <w:proofErr w:type="gramStart"/>
      <w:r w:rsidRPr="00452888">
        <w:rPr>
          <w:sz w:val="28"/>
          <w:szCs w:val="28"/>
          <w:vertAlign w:val="superscript"/>
        </w:rPr>
        <w:t>с даты</w:t>
      </w:r>
      <w:proofErr w:type="gramEnd"/>
      <w:r w:rsidRPr="00452888">
        <w:rPr>
          <w:sz w:val="28"/>
          <w:szCs w:val="28"/>
          <w:vertAlign w:val="superscript"/>
        </w:rPr>
        <w:t xml:space="preserve"> его подписания Сторонами/конкретная дата)</w:t>
      </w:r>
    </w:p>
    <w:p w:rsidR="00F07348" w:rsidRPr="00452888" w:rsidRDefault="00F07348" w:rsidP="001D554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  <w:vertAlign w:val="superscript"/>
        </w:rPr>
      </w:pPr>
      <w:r w:rsidRPr="00452888">
        <w:rPr>
          <w:sz w:val="28"/>
          <w:szCs w:val="28"/>
        </w:rPr>
        <w:t xml:space="preserve">5. Настоящее Дополнительное соглашение составлено в __ экземплярах, </w:t>
      </w:r>
      <w:r w:rsidR="001D5543">
        <w:rPr>
          <w:sz w:val="28"/>
          <w:szCs w:val="28"/>
        </w:rPr>
        <w:t xml:space="preserve">                                                                        </w:t>
      </w:r>
      <w:r w:rsidR="001D5543">
        <w:rPr>
          <w:sz w:val="28"/>
          <w:szCs w:val="28"/>
          <w:vertAlign w:val="superscript"/>
        </w:rPr>
        <w:t xml:space="preserve">                            </w:t>
      </w:r>
      <w:r w:rsidRPr="00452888">
        <w:rPr>
          <w:sz w:val="28"/>
          <w:szCs w:val="28"/>
          <w:vertAlign w:val="superscript"/>
        </w:rPr>
        <w:t>(количество)</w:t>
      </w:r>
    </w:p>
    <w:p w:rsidR="00F07348" w:rsidRPr="00452888" w:rsidRDefault="00F07348" w:rsidP="00F0734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52888">
        <w:rPr>
          <w:sz w:val="28"/>
          <w:szCs w:val="28"/>
        </w:rPr>
        <w:t>имеющих одинаковую юридическую силу,  по одному для каждой из Сторон.</w:t>
      </w:r>
      <w:proofErr w:type="gramEnd"/>
    </w:p>
    <w:p w:rsidR="00F07348" w:rsidRPr="00452888" w:rsidRDefault="00F07348" w:rsidP="00F0734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07348" w:rsidRPr="00452888" w:rsidRDefault="00F07348" w:rsidP="00F0734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6. ____________________</w:t>
      </w:r>
      <w:r w:rsidRPr="00452888">
        <w:rPr>
          <w:rStyle w:val="af"/>
          <w:sz w:val="28"/>
          <w:szCs w:val="28"/>
        </w:rPr>
        <w:footnoteReference w:id="125"/>
      </w:r>
    </w:p>
    <w:p w:rsidR="00F07348" w:rsidRPr="00452888" w:rsidRDefault="00F07348" w:rsidP="00F0734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07348" w:rsidRPr="00452888" w:rsidRDefault="00F07348" w:rsidP="00F07348">
      <w:pPr>
        <w:pStyle w:val="format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52888">
        <w:rPr>
          <w:b/>
          <w:sz w:val="28"/>
          <w:szCs w:val="28"/>
        </w:rPr>
        <w:t>Подписи Сторон</w:t>
      </w:r>
    </w:p>
    <w:p w:rsidR="00F07348" w:rsidRPr="00452888" w:rsidRDefault="00F07348" w:rsidP="00F07348">
      <w:pPr>
        <w:pStyle w:val="format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3025"/>
        <w:gridCol w:w="3100"/>
      </w:tblGrid>
      <w:tr w:rsidR="00F07348" w:rsidRPr="00452888" w:rsidTr="00131311">
        <w:tc>
          <w:tcPr>
            <w:tcW w:w="3343" w:type="dxa"/>
          </w:tcPr>
          <w:p w:rsidR="00F07348" w:rsidRPr="00452888" w:rsidRDefault="00F07348" w:rsidP="00131311">
            <w:pPr>
              <w:pStyle w:val="format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52888">
              <w:rPr>
                <w:rFonts w:ascii="Times New Roman" w:hAnsi="Times New Roman"/>
                <w:sz w:val="28"/>
                <w:szCs w:val="28"/>
              </w:rPr>
              <w:t>Главный распорядитель:</w:t>
            </w:r>
          </w:p>
          <w:p w:rsidR="00F07348" w:rsidRPr="00452888" w:rsidRDefault="00F07348" w:rsidP="00131311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F07348" w:rsidRPr="00452888" w:rsidRDefault="00F07348" w:rsidP="00131311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88">
              <w:rPr>
                <w:rFonts w:ascii="Times New Roman" w:hAnsi="Times New Roman"/>
                <w:sz w:val="28"/>
                <w:szCs w:val="28"/>
              </w:rPr>
              <w:t>Получатель субсидии:</w:t>
            </w:r>
          </w:p>
        </w:tc>
        <w:tc>
          <w:tcPr>
            <w:tcW w:w="3114" w:type="dxa"/>
          </w:tcPr>
          <w:p w:rsidR="00F07348" w:rsidRPr="00452888" w:rsidRDefault="00F07348" w:rsidP="00131311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88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452888">
              <w:rPr>
                <w:rStyle w:val="af"/>
                <w:rFonts w:ascii="Times New Roman" w:hAnsi="Times New Roman"/>
                <w:sz w:val="28"/>
                <w:szCs w:val="28"/>
              </w:rPr>
              <w:footnoteReference w:id="126"/>
            </w:r>
            <w:r w:rsidRPr="00452888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</w:tr>
      <w:tr w:rsidR="00F07348" w:rsidRPr="00452888" w:rsidTr="00131311">
        <w:tc>
          <w:tcPr>
            <w:tcW w:w="3343" w:type="dxa"/>
          </w:tcPr>
          <w:p w:rsidR="00F07348" w:rsidRPr="00452888" w:rsidRDefault="00F07348" w:rsidP="00131311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88">
              <w:rPr>
                <w:rFonts w:ascii="Times New Roman" w:hAnsi="Times New Roman"/>
                <w:sz w:val="28"/>
                <w:szCs w:val="28"/>
              </w:rPr>
              <w:t>_______________(_____)</w:t>
            </w:r>
          </w:p>
        </w:tc>
        <w:tc>
          <w:tcPr>
            <w:tcW w:w="3114" w:type="dxa"/>
          </w:tcPr>
          <w:p w:rsidR="00F07348" w:rsidRPr="00452888" w:rsidRDefault="00F07348" w:rsidP="00131311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88">
              <w:rPr>
                <w:rFonts w:ascii="Times New Roman" w:hAnsi="Times New Roman"/>
                <w:sz w:val="28"/>
                <w:szCs w:val="28"/>
              </w:rPr>
              <w:t>____________(_____)</w:t>
            </w:r>
          </w:p>
        </w:tc>
        <w:tc>
          <w:tcPr>
            <w:tcW w:w="3114" w:type="dxa"/>
          </w:tcPr>
          <w:p w:rsidR="00F07348" w:rsidRPr="00452888" w:rsidRDefault="00F07348" w:rsidP="00131311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88">
              <w:rPr>
                <w:rFonts w:ascii="Times New Roman" w:hAnsi="Times New Roman"/>
                <w:sz w:val="28"/>
                <w:szCs w:val="28"/>
              </w:rPr>
              <w:t>______________(_____)</w:t>
            </w:r>
          </w:p>
        </w:tc>
      </w:tr>
    </w:tbl>
    <w:p w:rsidR="003F0981" w:rsidRDefault="003F0981" w:rsidP="008065CA">
      <w:pPr>
        <w:pStyle w:val="5"/>
        <w:ind w:left="5528"/>
        <w:jc w:val="right"/>
        <w:rPr>
          <w:sz w:val="28"/>
          <w:szCs w:val="28"/>
        </w:rPr>
      </w:pPr>
    </w:p>
    <w:p w:rsidR="008065CA" w:rsidRPr="00995E79" w:rsidRDefault="00AE730E" w:rsidP="008065CA">
      <w:pPr>
        <w:pStyle w:val="5"/>
        <w:ind w:left="5528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8065CA">
        <w:rPr>
          <w:sz w:val="28"/>
          <w:szCs w:val="28"/>
        </w:rPr>
        <w:t>тверждено</w:t>
      </w:r>
    </w:p>
    <w:p w:rsidR="008065CA" w:rsidRPr="00995E79" w:rsidRDefault="00A67837" w:rsidP="008065CA">
      <w:pPr>
        <w:pStyle w:val="5"/>
        <w:ind w:left="5529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8065CA" w:rsidRPr="00995E79">
        <w:rPr>
          <w:sz w:val="26"/>
          <w:szCs w:val="26"/>
        </w:rPr>
        <w:t>риказом Финансового управления администрации муниципального района «Сосногорск»</w:t>
      </w:r>
    </w:p>
    <w:p w:rsidR="008065CA" w:rsidRDefault="008065CA" w:rsidP="008065CA">
      <w:pPr>
        <w:pStyle w:val="5"/>
        <w:ind w:left="5529" w:hanging="426"/>
        <w:jc w:val="right"/>
        <w:rPr>
          <w:sz w:val="26"/>
          <w:szCs w:val="26"/>
        </w:rPr>
      </w:pPr>
      <w:r w:rsidRPr="00122E4E">
        <w:rPr>
          <w:sz w:val="26"/>
          <w:szCs w:val="26"/>
        </w:rPr>
        <w:t xml:space="preserve">от </w:t>
      </w:r>
      <w:r>
        <w:rPr>
          <w:sz w:val="26"/>
          <w:szCs w:val="26"/>
        </w:rPr>
        <w:t>«___»________</w:t>
      </w:r>
      <w:r w:rsidRPr="00122E4E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122E4E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____</w:t>
      </w:r>
    </w:p>
    <w:p w:rsidR="008065CA" w:rsidRPr="008065CA" w:rsidRDefault="008065CA" w:rsidP="008065CA">
      <w:pPr>
        <w:jc w:val="right"/>
        <w:rPr>
          <w:rFonts w:eastAsia="Times New Roman"/>
          <w:sz w:val="26"/>
          <w:szCs w:val="26"/>
          <w:lang w:eastAsia="ru-RU"/>
        </w:rPr>
      </w:pPr>
      <w:r w:rsidRPr="008065CA">
        <w:rPr>
          <w:rFonts w:eastAsia="Times New Roman"/>
          <w:sz w:val="26"/>
          <w:szCs w:val="26"/>
          <w:lang w:eastAsia="ru-RU"/>
        </w:rPr>
        <w:t>(</w:t>
      </w:r>
      <w:r w:rsidR="009636B1">
        <w:rPr>
          <w:rFonts w:eastAsia="Times New Roman"/>
          <w:sz w:val="26"/>
          <w:szCs w:val="26"/>
          <w:lang w:eastAsia="ru-RU"/>
        </w:rPr>
        <w:t>п</w:t>
      </w:r>
      <w:r w:rsidRPr="008065CA">
        <w:rPr>
          <w:rFonts w:eastAsia="Times New Roman"/>
          <w:sz w:val="26"/>
          <w:szCs w:val="26"/>
          <w:lang w:eastAsia="ru-RU"/>
        </w:rPr>
        <w:t>риложение 6)</w:t>
      </w:r>
    </w:p>
    <w:p w:rsidR="00485E8C" w:rsidRPr="00452888" w:rsidRDefault="00485E8C" w:rsidP="00485E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5E8C" w:rsidRPr="00330452" w:rsidRDefault="00485E8C" w:rsidP="00485E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5E8C" w:rsidRPr="00452888" w:rsidRDefault="00485E8C" w:rsidP="00485E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Типовая форма дополнительного соглашения о расторжении соглашения </w:t>
      </w:r>
    </w:p>
    <w:p w:rsidR="00485E8C" w:rsidRPr="00452888" w:rsidRDefault="00485E8C" w:rsidP="00485E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2888">
        <w:rPr>
          <w:rFonts w:ascii="Times New Roman" w:hAnsi="Times New Roman" w:cs="Times New Roman"/>
          <w:sz w:val="28"/>
          <w:szCs w:val="28"/>
        </w:rPr>
        <w:t>(договора)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127"/>
      </w:r>
      <w:r w:rsidRPr="00452888">
        <w:rPr>
          <w:rFonts w:ascii="Times New Roman" w:hAnsi="Times New Roman" w:cs="Times New Roman"/>
          <w:sz w:val="28"/>
          <w:szCs w:val="28"/>
        </w:rPr>
        <w:t xml:space="preserve"> о предоставлении из бюджета </w:t>
      </w:r>
      <w:r w:rsidR="002749DE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452888">
        <w:rPr>
          <w:rFonts w:ascii="Times New Roman" w:hAnsi="Times New Roman" w:cs="Times New Roman"/>
          <w:sz w:val="28"/>
          <w:szCs w:val="28"/>
        </w:rPr>
        <w:t xml:space="preserve"> субсидии юридическому лицу (за исключением муниципального учреждения), индивидуальному предпринимателю, а также физическому лицу – производителю товаров, работ, услуг </w:t>
      </w:r>
      <w:r w:rsidR="003D5970" w:rsidRPr="00452888">
        <w:rPr>
          <w:rFonts w:ascii="Times New Roman" w:hAnsi="Times New Roman" w:cs="Times New Roman"/>
          <w:sz w:val="28"/>
          <w:szCs w:val="28"/>
        </w:rPr>
        <w:t>на возмещение недополученных доходов и (или) возмещение затрат в связи с производством (реализацией) товаров, выполнением работ, оказанием услуг</w:t>
      </w:r>
      <w:proofErr w:type="gramEnd"/>
    </w:p>
    <w:p w:rsidR="003F0981" w:rsidRDefault="003F0981" w:rsidP="00485E8C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5E8C" w:rsidRPr="00452888" w:rsidRDefault="00485E8C" w:rsidP="00485E8C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г. </w:t>
      </w:r>
      <w:r w:rsidR="002749DE">
        <w:rPr>
          <w:rFonts w:ascii="Times New Roman" w:hAnsi="Times New Roman" w:cs="Times New Roman"/>
          <w:sz w:val="28"/>
          <w:szCs w:val="28"/>
        </w:rPr>
        <w:t>Сосногорск</w:t>
      </w:r>
      <w:r w:rsidRPr="0045288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85E8C" w:rsidRPr="00452888" w:rsidRDefault="00485E8C" w:rsidP="00485E8C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5E8C" w:rsidRPr="00452888" w:rsidRDefault="00485E8C" w:rsidP="00485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"_____" _________ 20__ г.</w:t>
      </w:r>
      <w:r w:rsidRPr="00452888">
        <w:rPr>
          <w:rFonts w:ascii="Times New Roman" w:hAnsi="Times New Roman" w:cs="Times New Roman"/>
          <w:sz w:val="28"/>
          <w:szCs w:val="28"/>
        </w:rPr>
        <w:tab/>
      </w:r>
      <w:r w:rsidRPr="00452888">
        <w:rPr>
          <w:rFonts w:ascii="Times New Roman" w:hAnsi="Times New Roman" w:cs="Times New Roman"/>
          <w:sz w:val="28"/>
          <w:szCs w:val="28"/>
        </w:rPr>
        <w:tab/>
      </w:r>
      <w:r w:rsidRPr="00452888">
        <w:rPr>
          <w:rFonts w:ascii="Times New Roman" w:hAnsi="Times New Roman" w:cs="Times New Roman"/>
          <w:sz w:val="28"/>
          <w:szCs w:val="28"/>
        </w:rPr>
        <w:tab/>
      </w:r>
      <w:r w:rsidRPr="00452888">
        <w:rPr>
          <w:rFonts w:ascii="Times New Roman" w:hAnsi="Times New Roman" w:cs="Times New Roman"/>
          <w:sz w:val="28"/>
          <w:szCs w:val="28"/>
        </w:rPr>
        <w:tab/>
      </w:r>
      <w:r w:rsidRPr="00452888">
        <w:rPr>
          <w:rFonts w:ascii="Times New Roman" w:hAnsi="Times New Roman" w:cs="Times New Roman"/>
          <w:sz w:val="28"/>
          <w:szCs w:val="28"/>
        </w:rPr>
        <w:tab/>
      </w:r>
      <w:r w:rsidRPr="00452888">
        <w:rPr>
          <w:rFonts w:ascii="Times New Roman" w:hAnsi="Times New Roman" w:cs="Times New Roman"/>
          <w:sz w:val="28"/>
          <w:szCs w:val="28"/>
        </w:rPr>
        <w:tab/>
        <w:t>№_______</w:t>
      </w:r>
    </w:p>
    <w:p w:rsidR="00485E8C" w:rsidRPr="00452888" w:rsidRDefault="00485E8C" w:rsidP="00485E8C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(дата заключения)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7589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7589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7589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7589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7589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(номер)</w:t>
      </w:r>
    </w:p>
    <w:p w:rsidR="00351A1C" w:rsidRPr="00452888" w:rsidRDefault="00351A1C" w:rsidP="00CE4E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_____________________________</w:t>
      </w:r>
      <w:r w:rsidR="00C469C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528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1A1C" w:rsidRPr="00452888" w:rsidRDefault="00351A1C" w:rsidP="00351A1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 местного самоуправления или организации, осуществляющей функции главного распорядителя бюджетных средств, до которог</w:t>
      </w:r>
      <w:proofErr w:type="gramStart"/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о(</w:t>
      </w:r>
      <w:proofErr w:type="gramEnd"/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-ой)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субсидии)</w:t>
      </w:r>
    </w:p>
    <w:p w:rsidR="00351A1C" w:rsidRPr="00452888" w:rsidRDefault="00351A1C" w:rsidP="0035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888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в дальнейшем "Главный распор</w:t>
      </w:r>
      <w:r w:rsidR="00C469CE">
        <w:rPr>
          <w:rFonts w:ascii="Times New Roman" w:hAnsi="Times New Roman" w:cs="Times New Roman"/>
          <w:sz w:val="28"/>
          <w:szCs w:val="28"/>
        </w:rPr>
        <w:t>ядитель", в лице ______________</w:t>
      </w:r>
    </w:p>
    <w:p w:rsidR="00351A1C" w:rsidRPr="00452888" w:rsidRDefault="00351A1C" w:rsidP="0035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469C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52888">
        <w:rPr>
          <w:rFonts w:ascii="Times New Roman" w:hAnsi="Times New Roman" w:cs="Times New Roman"/>
          <w:sz w:val="28"/>
          <w:szCs w:val="28"/>
        </w:rPr>
        <w:t>,</w:t>
      </w:r>
    </w:p>
    <w:p w:rsidR="00351A1C" w:rsidRPr="00452888" w:rsidRDefault="00351A1C" w:rsidP="00351A1C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должности, фамилия, имя, отчество (при наличии))</w:t>
      </w:r>
    </w:p>
    <w:p w:rsidR="00351A1C" w:rsidRPr="00452888" w:rsidRDefault="00351A1C" w:rsidP="0035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88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на основании _________</w:t>
      </w:r>
      <w:r w:rsidR="00C469C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52888">
        <w:rPr>
          <w:rFonts w:ascii="Times New Roman" w:hAnsi="Times New Roman" w:cs="Times New Roman"/>
          <w:sz w:val="28"/>
          <w:szCs w:val="28"/>
        </w:rPr>
        <w:t>,</w:t>
      </w:r>
    </w:p>
    <w:p w:rsidR="00351A1C" w:rsidRPr="00452888" w:rsidRDefault="00351A1C" w:rsidP="00351A1C">
      <w:pPr>
        <w:pStyle w:val="ConsPlusNonformat"/>
        <w:ind w:firstLine="297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(реквизиты учредительного документа)</w:t>
      </w:r>
    </w:p>
    <w:p w:rsidR="00351A1C" w:rsidRPr="00452888" w:rsidRDefault="00351A1C" w:rsidP="0035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с одной стороны, и _________________</w:t>
      </w:r>
      <w:r w:rsidR="00C469C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52888">
        <w:rPr>
          <w:rFonts w:ascii="Times New Roman" w:hAnsi="Times New Roman" w:cs="Times New Roman"/>
          <w:sz w:val="28"/>
          <w:szCs w:val="28"/>
        </w:rPr>
        <w:t>,</w:t>
      </w:r>
    </w:p>
    <w:p w:rsidR="00351A1C" w:rsidRPr="00452888" w:rsidRDefault="00351A1C" w:rsidP="00351A1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фамилия, имя отчество (при наличии) индивидуального предпринимателя или физического лица – производителя товаров, работ, услуг)</w:t>
      </w:r>
    </w:p>
    <w:p w:rsidR="00351A1C" w:rsidRPr="00452888" w:rsidRDefault="00351A1C" w:rsidP="0035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"Получатель суб</w:t>
      </w:r>
      <w:r w:rsidR="00C469CE">
        <w:rPr>
          <w:rFonts w:ascii="Times New Roman" w:hAnsi="Times New Roman" w:cs="Times New Roman"/>
          <w:sz w:val="28"/>
          <w:szCs w:val="28"/>
        </w:rPr>
        <w:t>сидии", в лице _______________</w:t>
      </w:r>
    </w:p>
    <w:p w:rsidR="00351A1C" w:rsidRPr="00452888" w:rsidRDefault="00351A1C" w:rsidP="0035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_________</w:t>
      </w:r>
      <w:r w:rsidR="00C469C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528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5288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52888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351A1C" w:rsidRPr="00452888" w:rsidRDefault="00351A1C" w:rsidP="00351A1C">
      <w:pPr>
        <w:autoSpaceDE w:val="0"/>
        <w:autoSpaceDN w:val="0"/>
        <w:adjustRightInd w:val="0"/>
        <w:ind w:right="3542"/>
        <w:rPr>
          <w:sz w:val="28"/>
          <w:szCs w:val="28"/>
          <w:vertAlign w:val="superscript"/>
        </w:rPr>
      </w:pPr>
      <w:proofErr w:type="gramStart"/>
      <w:r w:rsidRPr="00452888">
        <w:rPr>
          <w:sz w:val="28"/>
          <w:szCs w:val="28"/>
          <w:vertAlign w:val="superscript"/>
        </w:rPr>
        <w:t xml:space="preserve">(наименование должности, фамилия, имя, отчество (при наличии) лица, </w:t>
      </w:r>
      <w:proofErr w:type="gramEnd"/>
    </w:p>
    <w:p w:rsidR="00351A1C" w:rsidRPr="00452888" w:rsidRDefault="00351A1C" w:rsidP="00351A1C">
      <w:pPr>
        <w:autoSpaceDE w:val="0"/>
        <w:autoSpaceDN w:val="0"/>
        <w:adjustRightInd w:val="0"/>
        <w:ind w:right="3542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>представляющего Получателя субсидии, или уполномоченного им лица)</w:t>
      </w:r>
      <w:r w:rsidRPr="00452888">
        <w:rPr>
          <w:rStyle w:val="af"/>
          <w:sz w:val="28"/>
          <w:szCs w:val="28"/>
        </w:rPr>
        <w:footnoteReference w:id="128"/>
      </w:r>
    </w:p>
    <w:p w:rsidR="00351A1C" w:rsidRPr="00452888" w:rsidRDefault="00351A1C" w:rsidP="0035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888">
        <w:rPr>
          <w:rFonts w:ascii="Times New Roman" w:hAnsi="Times New Roman" w:cs="Times New Roman"/>
          <w:sz w:val="28"/>
          <w:szCs w:val="28"/>
        </w:rPr>
        <w:t>_________________________________________________, с другой стороны,</w:t>
      </w:r>
    </w:p>
    <w:p w:rsidR="00351A1C" w:rsidRPr="00452888" w:rsidRDefault="00351A1C" w:rsidP="00351A1C">
      <w:pPr>
        <w:pStyle w:val="ConsPlusNonformat"/>
        <w:ind w:right="354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 xml:space="preserve">(реквизиты учредительного документа, свидетельства о государственной </w:t>
      </w: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регистрации индивидуального предпринимателя, доверенности)</w:t>
      </w:r>
      <w:r w:rsidRPr="00452888">
        <w:rPr>
          <w:rStyle w:val="af"/>
          <w:rFonts w:ascii="Times New Roman" w:hAnsi="Times New Roman" w:cs="Times New Roman"/>
          <w:sz w:val="28"/>
          <w:szCs w:val="28"/>
        </w:rPr>
        <w:footnoteReference w:id="129"/>
      </w:r>
    </w:p>
    <w:p w:rsidR="00351A1C" w:rsidRPr="00452888" w:rsidRDefault="00351A1C" w:rsidP="00351A1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52888">
        <w:rPr>
          <w:sz w:val="28"/>
          <w:szCs w:val="28"/>
        </w:rPr>
        <w:t>а также _________________</w:t>
      </w:r>
      <w:r w:rsidR="00C469CE">
        <w:rPr>
          <w:sz w:val="28"/>
          <w:szCs w:val="28"/>
        </w:rPr>
        <w:t>_______________________________</w:t>
      </w:r>
      <w:r w:rsidRPr="00452888">
        <w:rPr>
          <w:sz w:val="28"/>
          <w:szCs w:val="28"/>
        </w:rPr>
        <w:t>,</w:t>
      </w:r>
      <w:r w:rsidRPr="00452888">
        <w:rPr>
          <w:rFonts w:eastAsiaTheme="minorEastAsia"/>
          <w:sz w:val="28"/>
          <w:szCs w:val="28"/>
          <w:lang w:eastAsia="ru-RU"/>
        </w:rPr>
        <w:t xml:space="preserve"> именуемое</w:t>
      </w:r>
      <w:proofErr w:type="gramEnd"/>
    </w:p>
    <w:p w:rsidR="00351A1C" w:rsidRPr="00452888" w:rsidRDefault="00351A1C" w:rsidP="00351A1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(наименование иного лица в случае, если такое требование предусмотрено Порядком)</w:t>
      </w:r>
    </w:p>
    <w:p w:rsidR="00351A1C" w:rsidRPr="00452888" w:rsidRDefault="00351A1C" w:rsidP="00351A1C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452888">
        <w:rPr>
          <w:rFonts w:eastAsiaTheme="minorEastAsia"/>
          <w:sz w:val="28"/>
          <w:szCs w:val="28"/>
          <w:lang w:eastAsia="ru-RU"/>
        </w:rPr>
        <w:t>в дальнейшем "Организация", в лице ______</w:t>
      </w:r>
      <w:r w:rsidR="00C469CE">
        <w:rPr>
          <w:rFonts w:eastAsiaTheme="minorEastAsia"/>
          <w:sz w:val="28"/>
          <w:szCs w:val="28"/>
          <w:lang w:eastAsia="ru-RU"/>
        </w:rPr>
        <w:t>___________________________</w:t>
      </w:r>
      <w:r w:rsidRPr="00452888">
        <w:rPr>
          <w:rFonts w:eastAsiaTheme="minorEastAsia"/>
          <w:sz w:val="28"/>
          <w:szCs w:val="28"/>
          <w:lang w:eastAsia="ru-RU"/>
        </w:rPr>
        <w:t>,</w:t>
      </w:r>
    </w:p>
    <w:p w:rsidR="00351A1C" w:rsidRPr="00452888" w:rsidRDefault="00351A1C" w:rsidP="00351A1C">
      <w:pPr>
        <w:tabs>
          <w:tab w:val="left" w:pos="9354"/>
        </w:tabs>
        <w:autoSpaceDE w:val="0"/>
        <w:autoSpaceDN w:val="0"/>
        <w:adjustRightInd w:val="0"/>
        <w:ind w:right="-2" w:firstLine="4536"/>
        <w:rPr>
          <w:sz w:val="28"/>
          <w:szCs w:val="28"/>
          <w:vertAlign w:val="superscript"/>
        </w:rPr>
      </w:pPr>
      <w:proofErr w:type="gramStart"/>
      <w:r w:rsidRPr="00452888">
        <w:rPr>
          <w:sz w:val="28"/>
          <w:szCs w:val="28"/>
          <w:vertAlign w:val="superscript"/>
        </w:rPr>
        <w:t xml:space="preserve">(наименование должности, фамилия, имя, отчество </w:t>
      </w:r>
      <w:proofErr w:type="gramEnd"/>
    </w:p>
    <w:p w:rsidR="00351A1C" w:rsidRPr="00452888" w:rsidRDefault="00351A1C" w:rsidP="00351A1C">
      <w:pPr>
        <w:tabs>
          <w:tab w:val="left" w:pos="9354"/>
        </w:tabs>
        <w:autoSpaceDE w:val="0"/>
        <w:autoSpaceDN w:val="0"/>
        <w:adjustRightInd w:val="0"/>
        <w:ind w:right="-2" w:firstLine="4536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 xml:space="preserve">(при наличии) лица, представляющего Организацию, или </w:t>
      </w:r>
    </w:p>
    <w:p w:rsidR="00351A1C" w:rsidRPr="00452888" w:rsidRDefault="00351A1C" w:rsidP="00351A1C">
      <w:pPr>
        <w:tabs>
          <w:tab w:val="left" w:pos="9354"/>
        </w:tabs>
        <w:autoSpaceDE w:val="0"/>
        <w:autoSpaceDN w:val="0"/>
        <w:adjustRightInd w:val="0"/>
        <w:ind w:right="-2" w:firstLine="4536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>уполномоченного им лица)</w:t>
      </w:r>
    </w:p>
    <w:p w:rsidR="00351A1C" w:rsidRPr="00452888" w:rsidRDefault="00351A1C" w:rsidP="00351A1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52888">
        <w:rPr>
          <w:sz w:val="28"/>
          <w:szCs w:val="28"/>
        </w:rPr>
        <w:t>действующего</w:t>
      </w:r>
      <w:proofErr w:type="gramEnd"/>
      <w:r w:rsidRPr="00452888">
        <w:rPr>
          <w:sz w:val="28"/>
          <w:szCs w:val="28"/>
        </w:rPr>
        <w:t xml:space="preserve"> на основании _________</w:t>
      </w:r>
      <w:r w:rsidR="004B492F">
        <w:rPr>
          <w:sz w:val="28"/>
          <w:szCs w:val="28"/>
        </w:rPr>
        <w:t>_______________________________</w:t>
      </w:r>
      <w:r w:rsidRPr="00452888">
        <w:rPr>
          <w:sz w:val="28"/>
          <w:szCs w:val="28"/>
        </w:rPr>
        <w:t>,</w:t>
      </w:r>
    </w:p>
    <w:p w:rsidR="00351A1C" w:rsidRPr="00452888" w:rsidRDefault="00351A1C" w:rsidP="00351A1C">
      <w:pPr>
        <w:pStyle w:val="ConsPlusNonformat"/>
        <w:ind w:left="3544" w:right="-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888">
        <w:rPr>
          <w:rFonts w:ascii="Times New Roman" w:hAnsi="Times New Roman" w:cs="Times New Roman"/>
          <w:sz w:val="28"/>
          <w:szCs w:val="28"/>
          <w:vertAlign w:val="superscript"/>
        </w:rPr>
        <w:t>(реквизиты учредительного документа, свидетельства о государственной регистрации индивидуального предпринимателя, доверенности)</w:t>
      </w:r>
    </w:p>
    <w:p w:rsidR="00351A1C" w:rsidRPr="00452888" w:rsidRDefault="00351A1C" w:rsidP="00351A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с третьей стороны</w:t>
      </w:r>
      <w:r w:rsidRPr="00452888">
        <w:rPr>
          <w:rStyle w:val="af"/>
          <w:sz w:val="28"/>
          <w:szCs w:val="28"/>
        </w:rPr>
        <w:footnoteReference w:id="130"/>
      </w:r>
      <w:r w:rsidRPr="00452888">
        <w:rPr>
          <w:sz w:val="28"/>
          <w:szCs w:val="28"/>
        </w:rPr>
        <w:t>, совместно именуемые "Стороны", заключили настоящее дополнительное соглашение о расторжении соглашения (договора) ________________________</w:t>
      </w:r>
      <w:r w:rsidR="004B492F">
        <w:rPr>
          <w:sz w:val="28"/>
          <w:szCs w:val="28"/>
        </w:rPr>
        <w:t>___________</w:t>
      </w:r>
      <w:r w:rsidRPr="00452888">
        <w:rPr>
          <w:sz w:val="28"/>
          <w:szCs w:val="28"/>
        </w:rPr>
        <w:t xml:space="preserve">№ ____ от "____" _________ 20__ г. </w:t>
      </w:r>
    </w:p>
    <w:p w:rsidR="00351A1C" w:rsidRPr="00452888" w:rsidRDefault="00351A1C" w:rsidP="00351A1C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 xml:space="preserve">         (наименование соглашения (договора))                                        (номер)     </w:t>
      </w:r>
      <w:r w:rsidR="00454A78">
        <w:rPr>
          <w:sz w:val="28"/>
          <w:szCs w:val="28"/>
          <w:vertAlign w:val="superscript"/>
        </w:rPr>
        <w:t xml:space="preserve">           </w:t>
      </w:r>
      <w:r w:rsidRPr="00452888">
        <w:rPr>
          <w:sz w:val="28"/>
          <w:szCs w:val="28"/>
          <w:vertAlign w:val="superscript"/>
        </w:rPr>
        <w:t xml:space="preserve">           (дата)</w:t>
      </w:r>
    </w:p>
    <w:p w:rsidR="00351A1C" w:rsidRPr="00452888" w:rsidRDefault="00351A1C" w:rsidP="00351A1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(далее – Соглашение о расторжении, Соглашение (Договор) соответственно) о нижеследующем.</w:t>
      </w:r>
    </w:p>
    <w:p w:rsidR="00351A1C" w:rsidRPr="00452888" w:rsidRDefault="00351A1C" w:rsidP="009E6B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1. Стороны, руководствуясь ________</w:t>
      </w:r>
      <w:r w:rsidRPr="00452888">
        <w:rPr>
          <w:rStyle w:val="af"/>
          <w:sz w:val="28"/>
          <w:szCs w:val="28"/>
        </w:rPr>
        <w:footnoteReference w:id="131"/>
      </w:r>
      <w:r w:rsidRPr="00452888">
        <w:rPr>
          <w:sz w:val="28"/>
          <w:szCs w:val="28"/>
        </w:rPr>
        <w:t xml:space="preserve"> Соглашения (Договора) пришли к взаимному соглашению о его расторжении.</w:t>
      </w:r>
    </w:p>
    <w:p w:rsidR="00351A1C" w:rsidRPr="00452888" w:rsidRDefault="00351A1C" w:rsidP="009E6B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2. Состояние расчетов на дату расторжения Соглашения (Договора):</w:t>
      </w:r>
    </w:p>
    <w:p w:rsidR="00351A1C" w:rsidRPr="00452888" w:rsidRDefault="00351A1C" w:rsidP="009E6B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2.1. бюджетное обязательство Главным распорядителем исполнено в размере</w:t>
      </w:r>
      <w:proofErr w:type="gramStart"/>
      <w:r w:rsidRPr="00452888">
        <w:rPr>
          <w:sz w:val="28"/>
          <w:szCs w:val="28"/>
        </w:rPr>
        <w:t xml:space="preserve"> _______________ (_______________) </w:t>
      </w:r>
      <w:proofErr w:type="gramEnd"/>
      <w:r w:rsidRPr="00452888">
        <w:rPr>
          <w:sz w:val="28"/>
          <w:szCs w:val="28"/>
        </w:rPr>
        <w:t xml:space="preserve">рублей _____ копеек по кодам </w:t>
      </w:r>
    </w:p>
    <w:p w:rsidR="00351A1C" w:rsidRPr="00452888" w:rsidRDefault="00351A1C" w:rsidP="00351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888">
        <w:rPr>
          <w:sz w:val="28"/>
          <w:szCs w:val="28"/>
          <w:vertAlign w:val="superscript"/>
        </w:rPr>
        <w:t xml:space="preserve">                 (сумма цифрами)                       (сумма прописью)                  (сумма цифрами)            </w:t>
      </w:r>
    </w:p>
    <w:p w:rsidR="00351A1C" w:rsidRPr="00452888" w:rsidRDefault="00351A1C" w:rsidP="00351A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бюджетной классификации __________________</w:t>
      </w:r>
      <w:r w:rsidRPr="00452888">
        <w:rPr>
          <w:rStyle w:val="af"/>
          <w:sz w:val="28"/>
          <w:szCs w:val="28"/>
        </w:rPr>
        <w:footnoteReference w:id="132"/>
      </w:r>
      <w:r w:rsidRPr="00452888">
        <w:rPr>
          <w:sz w:val="28"/>
          <w:szCs w:val="28"/>
        </w:rPr>
        <w:t>;</w:t>
      </w:r>
    </w:p>
    <w:p w:rsidR="00351A1C" w:rsidRPr="00452888" w:rsidRDefault="00351A1C" w:rsidP="009E6B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 xml:space="preserve">2.2. обязательства Получателя субсидии исполнены в размере_______ </w:t>
      </w:r>
    </w:p>
    <w:p w:rsidR="00351A1C" w:rsidRPr="00452888" w:rsidRDefault="00351A1C" w:rsidP="00351A1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52888">
        <w:rPr>
          <w:sz w:val="28"/>
          <w:szCs w:val="28"/>
          <w:vertAlign w:val="superscript"/>
        </w:rPr>
        <w:t xml:space="preserve">    (сумма цифрами)                           </w:t>
      </w:r>
    </w:p>
    <w:p w:rsidR="00351A1C" w:rsidRPr="00452888" w:rsidRDefault="00351A1C" w:rsidP="00351A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(_________</w:t>
      </w:r>
      <w:r w:rsidR="00454A78">
        <w:rPr>
          <w:sz w:val="28"/>
          <w:szCs w:val="28"/>
        </w:rPr>
        <w:t>____________) рублей ___ копеек;</w:t>
      </w:r>
    </w:p>
    <w:p w:rsidR="00351A1C" w:rsidRPr="00452888" w:rsidRDefault="00351A1C" w:rsidP="00351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888">
        <w:rPr>
          <w:sz w:val="28"/>
          <w:szCs w:val="28"/>
          <w:vertAlign w:val="superscript"/>
        </w:rPr>
        <w:t xml:space="preserve">(сумма прописью)                               (сумма цифрами)            </w:t>
      </w:r>
    </w:p>
    <w:p w:rsidR="00351A1C" w:rsidRPr="00452888" w:rsidRDefault="00351A1C" w:rsidP="009E6B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 xml:space="preserve">2.3. Главный распорядитель в течение _______ дней со дня заключения </w:t>
      </w:r>
    </w:p>
    <w:p w:rsidR="00351A1C" w:rsidRPr="00452888" w:rsidRDefault="00351A1C" w:rsidP="00351A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 xml:space="preserve">                                    </w:t>
      </w:r>
      <w:r w:rsidR="00454A78">
        <w:rPr>
          <w:sz w:val="28"/>
          <w:szCs w:val="28"/>
          <w:vertAlign w:val="superscript"/>
        </w:rPr>
        <w:t xml:space="preserve">                                                      </w:t>
      </w:r>
      <w:r w:rsidR="002749DE">
        <w:rPr>
          <w:sz w:val="28"/>
          <w:szCs w:val="28"/>
          <w:vertAlign w:val="superscript"/>
        </w:rPr>
        <w:t xml:space="preserve">            </w:t>
      </w:r>
      <w:r w:rsidR="00454A78">
        <w:rPr>
          <w:sz w:val="28"/>
          <w:szCs w:val="28"/>
          <w:vertAlign w:val="superscript"/>
        </w:rPr>
        <w:t xml:space="preserve"> </w:t>
      </w:r>
      <w:r w:rsidRPr="00452888">
        <w:rPr>
          <w:sz w:val="28"/>
          <w:szCs w:val="28"/>
          <w:vertAlign w:val="superscript"/>
        </w:rPr>
        <w:t xml:space="preserve">  (срок)</w:t>
      </w:r>
    </w:p>
    <w:p w:rsidR="00351A1C" w:rsidRPr="00452888" w:rsidRDefault="00351A1C" w:rsidP="00351A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настоящего Соглашения о расторжении обязуется перечислить Получателю субсидии сумму Субсидии в размере принятых Получателем субсидии обязательств</w:t>
      </w:r>
      <w:proofErr w:type="gramStart"/>
      <w:r w:rsidRPr="00452888">
        <w:rPr>
          <w:sz w:val="28"/>
          <w:szCs w:val="28"/>
        </w:rPr>
        <w:t xml:space="preserve">: ________(______________) </w:t>
      </w:r>
      <w:proofErr w:type="gramEnd"/>
      <w:r w:rsidRPr="00452888">
        <w:rPr>
          <w:sz w:val="28"/>
          <w:szCs w:val="28"/>
        </w:rPr>
        <w:t>рублей ____ копеек;</w:t>
      </w:r>
    </w:p>
    <w:p w:rsidR="00351A1C" w:rsidRPr="00452888" w:rsidRDefault="002749DE" w:rsidP="00351A1C">
      <w:pPr>
        <w:autoSpaceDE w:val="0"/>
        <w:autoSpaceDN w:val="0"/>
        <w:adjustRightInd w:val="0"/>
        <w:ind w:firstLine="85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</w:t>
      </w:r>
      <w:r w:rsidR="00351A1C" w:rsidRPr="00452888">
        <w:rPr>
          <w:sz w:val="28"/>
          <w:szCs w:val="28"/>
          <w:vertAlign w:val="superscript"/>
        </w:rPr>
        <w:t xml:space="preserve">(сумма цифрами)           (сумма прописью)                     (сумма цифрами)            </w:t>
      </w:r>
    </w:p>
    <w:p w:rsidR="00351A1C" w:rsidRPr="00452888" w:rsidRDefault="00351A1C" w:rsidP="002749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 xml:space="preserve">2.4. Получатель субсидии обязуется возвратить в бюджет </w:t>
      </w:r>
      <w:r w:rsidR="001A7E96">
        <w:rPr>
          <w:sz w:val="28"/>
          <w:szCs w:val="28"/>
        </w:rPr>
        <w:t xml:space="preserve">муниципального образования муниципального района </w:t>
      </w:r>
      <w:r w:rsidRPr="00452888">
        <w:rPr>
          <w:sz w:val="28"/>
          <w:szCs w:val="28"/>
        </w:rPr>
        <w:t>"</w:t>
      </w:r>
      <w:r w:rsidR="001A7E96">
        <w:rPr>
          <w:sz w:val="28"/>
          <w:szCs w:val="28"/>
        </w:rPr>
        <w:t>Сосногорск</w:t>
      </w:r>
      <w:r w:rsidRPr="00452888">
        <w:rPr>
          <w:sz w:val="28"/>
          <w:szCs w:val="28"/>
        </w:rPr>
        <w:t>" в течение ___ дней со дня заключения настоящего Соглашения</w:t>
      </w:r>
      <w:r w:rsidR="00454A78" w:rsidRPr="00454A78">
        <w:rPr>
          <w:sz w:val="28"/>
          <w:szCs w:val="28"/>
        </w:rPr>
        <w:t xml:space="preserve"> </w:t>
      </w:r>
      <w:r w:rsidR="00454A78" w:rsidRPr="00452888">
        <w:rPr>
          <w:sz w:val="28"/>
          <w:szCs w:val="28"/>
        </w:rPr>
        <w:t>о</w:t>
      </w:r>
      <w:r w:rsidR="002749DE">
        <w:rPr>
          <w:sz w:val="28"/>
          <w:szCs w:val="28"/>
        </w:rPr>
        <w:t xml:space="preserve"> </w:t>
      </w:r>
      <w:r w:rsidRPr="00452888">
        <w:rPr>
          <w:sz w:val="28"/>
          <w:szCs w:val="28"/>
        </w:rPr>
        <w:t xml:space="preserve">расторжении в бюджет </w:t>
      </w:r>
      <w:r w:rsidR="002749DE">
        <w:rPr>
          <w:sz w:val="28"/>
          <w:szCs w:val="28"/>
        </w:rPr>
        <w:t>муниципального образования муниципального района «Сосногорск</w:t>
      </w:r>
      <w:r w:rsidRPr="00452888">
        <w:rPr>
          <w:sz w:val="28"/>
          <w:szCs w:val="28"/>
        </w:rPr>
        <w:t>" неиспользованный остаток Субсидии в размере</w:t>
      </w:r>
      <w:proofErr w:type="gramStart"/>
      <w:r w:rsidRPr="00452888">
        <w:rPr>
          <w:sz w:val="28"/>
          <w:szCs w:val="28"/>
        </w:rPr>
        <w:t xml:space="preserve"> _______</w:t>
      </w:r>
      <w:r w:rsidR="002749DE">
        <w:rPr>
          <w:sz w:val="28"/>
          <w:szCs w:val="28"/>
        </w:rPr>
        <w:t>__________</w:t>
      </w:r>
      <w:r w:rsidRPr="00452888">
        <w:rPr>
          <w:sz w:val="28"/>
          <w:szCs w:val="28"/>
        </w:rPr>
        <w:t xml:space="preserve"> (_________) </w:t>
      </w:r>
      <w:proofErr w:type="gramEnd"/>
      <w:r w:rsidRPr="00452888">
        <w:rPr>
          <w:sz w:val="28"/>
          <w:szCs w:val="28"/>
        </w:rPr>
        <w:t>рублей __ копеек;</w:t>
      </w:r>
      <w:r w:rsidRPr="00452888">
        <w:rPr>
          <w:rStyle w:val="af"/>
          <w:sz w:val="28"/>
          <w:szCs w:val="28"/>
        </w:rPr>
        <w:footnoteReference w:id="133"/>
      </w:r>
    </w:p>
    <w:p w:rsidR="00351A1C" w:rsidRPr="00452888" w:rsidRDefault="002749DE" w:rsidP="002749DE">
      <w:pPr>
        <w:autoSpaceDE w:val="0"/>
        <w:autoSpaceDN w:val="0"/>
        <w:adjustRightInd w:val="0"/>
        <w:ind w:firstLine="142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 xml:space="preserve">                          </w:t>
      </w:r>
      <w:r w:rsidR="00351A1C" w:rsidRPr="00452888">
        <w:rPr>
          <w:sz w:val="28"/>
          <w:szCs w:val="28"/>
          <w:vertAlign w:val="superscript"/>
        </w:rPr>
        <w:t xml:space="preserve">(сумма цифрами) </w:t>
      </w:r>
      <w:r w:rsidR="00454A78">
        <w:rPr>
          <w:sz w:val="28"/>
          <w:szCs w:val="28"/>
          <w:vertAlign w:val="superscript"/>
        </w:rPr>
        <w:t xml:space="preserve">  </w:t>
      </w:r>
      <w:r w:rsidR="00351A1C" w:rsidRPr="00452888">
        <w:rPr>
          <w:sz w:val="28"/>
          <w:szCs w:val="28"/>
          <w:vertAlign w:val="superscript"/>
        </w:rPr>
        <w:t xml:space="preserve">  (сумма прописью)    (сумма цифрами)  </w:t>
      </w:r>
    </w:p>
    <w:p w:rsidR="00351A1C" w:rsidRPr="00452888" w:rsidRDefault="00351A1C" w:rsidP="009E6BB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2.5. Обязательства по Соглашению (Договору) в оставшейся части на сумму</w:t>
      </w:r>
      <w:proofErr w:type="gramStart"/>
      <w:r w:rsidRPr="00452888">
        <w:rPr>
          <w:sz w:val="28"/>
          <w:szCs w:val="28"/>
        </w:rPr>
        <w:t xml:space="preserve"> ______ (_________________) </w:t>
      </w:r>
      <w:proofErr w:type="gramEnd"/>
      <w:r w:rsidRPr="00452888">
        <w:rPr>
          <w:sz w:val="28"/>
          <w:szCs w:val="28"/>
        </w:rPr>
        <w:t>рублей ___ копеек Стороны прекращают.</w:t>
      </w:r>
    </w:p>
    <w:p w:rsidR="00351A1C" w:rsidRPr="00452888" w:rsidRDefault="00351A1C" w:rsidP="00351A1C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452888">
        <w:rPr>
          <w:sz w:val="28"/>
          <w:szCs w:val="28"/>
          <w:vertAlign w:val="superscript"/>
        </w:rPr>
        <w:t xml:space="preserve">        </w:t>
      </w:r>
      <w:r w:rsidR="002749DE">
        <w:rPr>
          <w:sz w:val="28"/>
          <w:szCs w:val="28"/>
          <w:vertAlign w:val="superscript"/>
        </w:rPr>
        <w:t xml:space="preserve">       </w:t>
      </w:r>
      <w:r w:rsidRPr="00452888">
        <w:rPr>
          <w:sz w:val="28"/>
          <w:szCs w:val="28"/>
          <w:vertAlign w:val="superscript"/>
        </w:rPr>
        <w:t xml:space="preserve">   (</w:t>
      </w:r>
      <w:proofErr w:type="gramStart"/>
      <w:r w:rsidRPr="00452888">
        <w:rPr>
          <w:sz w:val="28"/>
          <w:szCs w:val="28"/>
          <w:vertAlign w:val="superscript"/>
        </w:rPr>
        <w:t>с</w:t>
      </w:r>
      <w:proofErr w:type="gramEnd"/>
      <w:r w:rsidRPr="00452888">
        <w:rPr>
          <w:sz w:val="28"/>
          <w:szCs w:val="28"/>
          <w:vertAlign w:val="superscript"/>
        </w:rPr>
        <w:t xml:space="preserve">умма цифрами)             (сумма прописью)                (сумма цифрами)            </w:t>
      </w:r>
    </w:p>
    <w:p w:rsidR="00351A1C" w:rsidRPr="00452888" w:rsidRDefault="00351A1C" w:rsidP="009E6B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Обязательства, предусмотренные пунктами ______________ Соглашения</w:t>
      </w:r>
      <w:r w:rsidRPr="00452888">
        <w:rPr>
          <w:rStyle w:val="af"/>
          <w:sz w:val="28"/>
          <w:szCs w:val="28"/>
        </w:rPr>
        <w:footnoteReference w:id="134"/>
      </w:r>
      <w:r w:rsidRPr="00452888">
        <w:rPr>
          <w:sz w:val="28"/>
          <w:szCs w:val="28"/>
        </w:rPr>
        <w:t xml:space="preserve"> (Договора), прекращают свое действие после полного их исполнения.</w:t>
      </w:r>
    </w:p>
    <w:p w:rsidR="00351A1C" w:rsidRPr="00452888" w:rsidRDefault="00351A1C" w:rsidP="009E6BB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 xml:space="preserve">3. Стороны не имеют друг к другу каких-либо претензий, связанных с отношениями Сторон по </w:t>
      </w:r>
      <w:r w:rsidR="00454A78">
        <w:rPr>
          <w:sz w:val="28"/>
          <w:szCs w:val="28"/>
        </w:rPr>
        <w:t>Соглашению (Договору)</w:t>
      </w:r>
      <w:r w:rsidRPr="00452888">
        <w:rPr>
          <w:sz w:val="28"/>
          <w:szCs w:val="28"/>
        </w:rPr>
        <w:t>.</w:t>
      </w:r>
    </w:p>
    <w:p w:rsidR="00351A1C" w:rsidRPr="00452888" w:rsidRDefault="00351A1C" w:rsidP="009E6BB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4. Настоящее Соглашение о расторжении является неотъемлемой частью Соглашения</w:t>
      </w:r>
      <w:r w:rsidR="00454A78">
        <w:rPr>
          <w:sz w:val="28"/>
          <w:szCs w:val="28"/>
        </w:rPr>
        <w:t xml:space="preserve"> (Договора)</w:t>
      </w:r>
      <w:r w:rsidRPr="00452888">
        <w:rPr>
          <w:sz w:val="28"/>
          <w:szCs w:val="28"/>
        </w:rPr>
        <w:t>.</w:t>
      </w:r>
    </w:p>
    <w:p w:rsidR="00351A1C" w:rsidRPr="00452888" w:rsidRDefault="00351A1C" w:rsidP="009E6BB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5. Условия Соглашения (Договора), не затронутые настоящим Соглашением о расторжении, остаются неизменными.</w:t>
      </w:r>
    </w:p>
    <w:p w:rsidR="00351A1C" w:rsidRPr="00452888" w:rsidRDefault="00351A1C" w:rsidP="009E6BB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 xml:space="preserve">6. Настоящее Соглашение о расторжении вступает в силу </w:t>
      </w:r>
      <w:proofErr w:type="gramStart"/>
      <w:r w:rsidRPr="00452888">
        <w:rPr>
          <w:sz w:val="28"/>
          <w:szCs w:val="28"/>
        </w:rPr>
        <w:t>с</w:t>
      </w:r>
      <w:proofErr w:type="gramEnd"/>
      <w:r w:rsidRPr="00452888">
        <w:rPr>
          <w:sz w:val="28"/>
          <w:szCs w:val="28"/>
        </w:rPr>
        <w:t xml:space="preserve"> ________</w:t>
      </w:r>
      <w:r w:rsidR="00FD3DFD">
        <w:rPr>
          <w:sz w:val="28"/>
          <w:szCs w:val="28"/>
        </w:rPr>
        <w:t>__</w:t>
      </w:r>
      <w:r w:rsidRPr="00452888">
        <w:rPr>
          <w:sz w:val="28"/>
          <w:szCs w:val="28"/>
        </w:rPr>
        <w:t>.</w:t>
      </w:r>
    </w:p>
    <w:p w:rsidR="00351A1C" w:rsidRPr="00452888" w:rsidRDefault="00351A1C" w:rsidP="00351A1C">
      <w:pPr>
        <w:pStyle w:val="formattext"/>
        <w:spacing w:before="0" w:beforeAutospacing="0" w:after="0" w:afterAutospacing="0"/>
        <w:ind w:firstLine="709"/>
        <w:jc w:val="right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>(</w:t>
      </w:r>
      <w:proofErr w:type="gramStart"/>
      <w:r w:rsidRPr="00452888">
        <w:rPr>
          <w:sz w:val="28"/>
          <w:szCs w:val="28"/>
          <w:vertAlign w:val="superscript"/>
        </w:rPr>
        <w:t>с даты</w:t>
      </w:r>
      <w:proofErr w:type="gramEnd"/>
      <w:r w:rsidRPr="00452888">
        <w:rPr>
          <w:sz w:val="28"/>
          <w:szCs w:val="28"/>
          <w:vertAlign w:val="superscript"/>
        </w:rPr>
        <w:t xml:space="preserve"> его подписания Сторонами/конкретная дата)</w:t>
      </w:r>
    </w:p>
    <w:p w:rsidR="00351A1C" w:rsidRPr="00452888" w:rsidRDefault="00351A1C" w:rsidP="009E6BB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52888">
        <w:rPr>
          <w:sz w:val="28"/>
          <w:szCs w:val="28"/>
        </w:rPr>
        <w:t>С даты вступления</w:t>
      </w:r>
      <w:proofErr w:type="gramEnd"/>
      <w:r w:rsidRPr="00452888">
        <w:rPr>
          <w:sz w:val="28"/>
          <w:szCs w:val="28"/>
        </w:rPr>
        <w:t xml:space="preserve"> в силу настоящего Соглашения о расторжении Соглашение (Договор) считается расторгнутым.</w:t>
      </w:r>
    </w:p>
    <w:p w:rsidR="00351A1C" w:rsidRPr="00452888" w:rsidRDefault="00351A1C" w:rsidP="009E6BB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 xml:space="preserve">7. Настоящее Соглашение о расторжении составлено в __ экземплярах, </w:t>
      </w:r>
    </w:p>
    <w:p w:rsidR="00351A1C" w:rsidRPr="00452888" w:rsidRDefault="00351A1C" w:rsidP="00351A1C">
      <w:pPr>
        <w:pStyle w:val="formattext"/>
        <w:spacing w:before="0" w:beforeAutospacing="0" w:after="0" w:afterAutospacing="0"/>
        <w:ind w:right="1274"/>
        <w:jc w:val="right"/>
        <w:rPr>
          <w:sz w:val="28"/>
          <w:szCs w:val="28"/>
          <w:vertAlign w:val="superscript"/>
        </w:rPr>
      </w:pPr>
      <w:r w:rsidRPr="00452888">
        <w:rPr>
          <w:sz w:val="28"/>
          <w:szCs w:val="28"/>
          <w:vertAlign w:val="superscript"/>
        </w:rPr>
        <w:t>(количество)</w:t>
      </w:r>
    </w:p>
    <w:p w:rsidR="00351A1C" w:rsidRPr="00452888" w:rsidRDefault="00351A1C" w:rsidP="00351A1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52888">
        <w:rPr>
          <w:sz w:val="28"/>
          <w:szCs w:val="28"/>
        </w:rPr>
        <w:t>имеющих одинаковую юридическую силу, по одному для каждой из Сторон.</w:t>
      </w:r>
      <w:proofErr w:type="gramEnd"/>
    </w:p>
    <w:p w:rsidR="00351A1C" w:rsidRPr="00452888" w:rsidRDefault="00351A1C" w:rsidP="009E6BB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2888">
        <w:rPr>
          <w:sz w:val="28"/>
          <w:szCs w:val="28"/>
        </w:rPr>
        <w:t>8. ____________________</w:t>
      </w:r>
      <w:r w:rsidRPr="00452888">
        <w:rPr>
          <w:rStyle w:val="af"/>
          <w:sz w:val="28"/>
          <w:szCs w:val="28"/>
        </w:rPr>
        <w:footnoteReference w:id="135"/>
      </w:r>
    </w:p>
    <w:p w:rsidR="00351A1C" w:rsidRPr="00452888" w:rsidRDefault="00351A1C" w:rsidP="00351A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1A1C" w:rsidRPr="00452888" w:rsidRDefault="00351A1C" w:rsidP="00351A1C">
      <w:pPr>
        <w:pStyle w:val="format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52888">
        <w:rPr>
          <w:b/>
          <w:sz w:val="28"/>
          <w:szCs w:val="28"/>
        </w:rPr>
        <w:t>Подписи Сторон</w:t>
      </w:r>
    </w:p>
    <w:p w:rsidR="00351A1C" w:rsidRPr="00452888" w:rsidRDefault="00351A1C" w:rsidP="00351A1C">
      <w:pPr>
        <w:pStyle w:val="format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3025"/>
        <w:gridCol w:w="3100"/>
      </w:tblGrid>
      <w:tr w:rsidR="00351A1C" w:rsidRPr="00452888" w:rsidTr="003B0EE0">
        <w:tc>
          <w:tcPr>
            <w:tcW w:w="3343" w:type="dxa"/>
          </w:tcPr>
          <w:p w:rsidR="00351A1C" w:rsidRPr="00452888" w:rsidRDefault="00351A1C" w:rsidP="003B0EE0">
            <w:pPr>
              <w:pStyle w:val="format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52888">
              <w:rPr>
                <w:rFonts w:ascii="Times New Roman" w:hAnsi="Times New Roman"/>
                <w:sz w:val="28"/>
                <w:szCs w:val="28"/>
              </w:rPr>
              <w:t>Главный распорядитель:</w:t>
            </w:r>
          </w:p>
          <w:p w:rsidR="00351A1C" w:rsidRPr="00452888" w:rsidRDefault="00351A1C" w:rsidP="003B0EE0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351A1C" w:rsidRPr="00452888" w:rsidRDefault="00351A1C" w:rsidP="003B0EE0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88">
              <w:rPr>
                <w:rFonts w:ascii="Times New Roman" w:hAnsi="Times New Roman"/>
                <w:sz w:val="28"/>
                <w:szCs w:val="28"/>
              </w:rPr>
              <w:t>Получатель субсидии:</w:t>
            </w:r>
          </w:p>
        </w:tc>
        <w:tc>
          <w:tcPr>
            <w:tcW w:w="3114" w:type="dxa"/>
          </w:tcPr>
          <w:p w:rsidR="00351A1C" w:rsidRPr="00452888" w:rsidRDefault="00351A1C" w:rsidP="003B0EE0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88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452888">
              <w:rPr>
                <w:rStyle w:val="af"/>
                <w:rFonts w:ascii="Times New Roman" w:hAnsi="Times New Roman"/>
                <w:sz w:val="28"/>
                <w:szCs w:val="28"/>
              </w:rPr>
              <w:footnoteReference w:id="136"/>
            </w:r>
            <w:r w:rsidRPr="00452888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</w:tr>
      <w:tr w:rsidR="00351A1C" w:rsidRPr="00452888" w:rsidTr="003B0EE0">
        <w:tc>
          <w:tcPr>
            <w:tcW w:w="3343" w:type="dxa"/>
          </w:tcPr>
          <w:p w:rsidR="00351A1C" w:rsidRPr="00452888" w:rsidRDefault="00351A1C" w:rsidP="003B0EE0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88">
              <w:rPr>
                <w:rFonts w:ascii="Times New Roman" w:hAnsi="Times New Roman"/>
                <w:sz w:val="28"/>
                <w:szCs w:val="28"/>
              </w:rPr>
              <w:t>_______________(_____)</w:t>
            </w:r>
          </w:p>
        </w:tc>
        <w:tc>
          <w:tcPr>
            <w:tcW w:w="3114" w:type="dxa"/>
          </w:tcPr>
          <w:p w:rsidR="00351A1C" w:rsidRPr="00452888" w:rsidRDefault="00351A1C" w:rsidP="003B0EE0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88">
              <w:rPr>
                <w:rFonts w:ascii="Times New Roman" w:hAnsi="Times New Roman"/>
                <w:sz w:val="28"/>
                <w:szCs w:val="28"/>
              </w:rPr>
              <w:t>____________(_____)</w:t>
            </w:r>
          </w:p>
        </w:tc>
        <w:tc>
          <w:tcPr>
            <w:tcW w:w="3114" w:type="dxa"/>
          </w:tcPr>
          <w:p w:rsidR="00351A1C" w:rsidRPr="00452888" w:rsidRDefault="00351A1C" w:rsidP="003B0EE0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888">
              <w:rPr>
                <w:rFonts w:ascii="Times New Roman" w:hAnsi="Times New Roman"/>
                <w:sz w:val="28"/>
                <w:szCs w:val="28"/>
              </w:rPr>
              <w:t>______________(_____)</w:t>
            </w:r>
          </w:p>
        </w:tc>
      </w:tr>
    </w:tbl>
    <w:p w:rsidR="00485E8C" w:rsidRPr="00452888" w:rsidRDefault="00485E8C" w:rsidP="00485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5E8C" w:rsidRPr="00452888" w:rsidRDefault="00485E8C" w:rsidP="00485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5E8C" w:rsidRPr="00452888" w:rsidRDefault="00485E8C" w:rsidP="00485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5E8C" w:rsidRPr="00452888" w:rsidRDefault="00485E8C" w:rsidP="00485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5E8C" w:rsidRPr="00452888" w:rsidRDefault="00485E8C" w:rsidP="00485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5E8C" w:rsidRPr="00452888" w:rsidRDefault="00485E8C" w:rsidP="00485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5E8C" w:rsidRPr="00452888" w:rsidRDefault="00485E8C" w:rsidP="00485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5E8C" w:rsidRPr="00452888" w:rsidRDefault="00485E8C" w:rsidP="00485E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5E8C" w:rsidRPr="00452888" w:rsidRDefault="00485E8C">
      <w:pPr>
        <w:rPr>
          <w:sz w:val="28"/>
          <w:szCs w:val="28"/>
        </w:rPr>
      </w:pPr>
    </w:p>
    <w:p w:rsidR="00AA260F" w:rsidRPr="00452888" w:rsidRDefault="00AA260F">
      <w:pPr>
        <w:rPr>
          <w:sz w:val="28"/>
          <w:szCs w:val="28"/>
        </w:rPr>
      </w:pPr>
    </w:p>
    <w:p w:rsidR="00AA260F" w:rsidRPr="00452888" w:rsidRDefault="00AA260F">
      <w:pPr>
        <w:rPr>
          <w:sz w:val="28"/>
          <w:szCs w:val="28"/>
        </w:rPr>
      </w:pPr>
    </w:p>
    <w:p w:rsidR="00AA260F" w:rsidRPr="00452888" w:rsidRDefault="00AA260F">
      <w:pPr>
        <w:rPr>
          <w:sz w:val="28"/>
          <w:szCs w:val="28"/>
        </w:rPr>
      </w:pPr>
    </w:p>
    <w:sectPr w:rsidR="00AA260F" w:rsidRPr="00452888" w:rsidSect="00B87469">
      <w:footnotePr>
        <w:pos w:val="beneathText"/>
        <w:numRestart w:val="eachPage"/>
      </w:footnotePr>
      <w:pgSz w:w="11906" w:h="16838"/>
      <w:pgMar w:top="709" w:right="991" w:bottom="426" w:left="1701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17" w:rsidRDefault="00133217" w:rsidP="00160AD6">
      <w:r>
        <w:separator/>
      </w:r>
    </w:p>
  </w:endnote>
  <w:endnote w:type="continuationSeparator" w:id="0">
    <w:p w:rsidR="00133217" w:rsidRDefault="00133217" w:rsidP="0016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52396"/>
      <w:docPartObj>
        <w:docPartGallery w:val="Page Numbers (Bottom of Page)"/>
        <w:docPartUnique/>
      </w:docPartObj>
    </w:sdtPr>
    <w:sdtEndPr/>
    <w:sdtContent>
      <w:p w:rsidR="00A67837" w:rsidRDefault="00A678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237">
          <w:rPr>
            <w:noProof/>
          </w:rPr>
          <w:t>20</w:t>
        </w:r>
        <w:r>
          <w:fldChar w:fldCharType="end"/>
        </w:r>
      </w:p>
    </w:sdtContent>
  </w:sdt>
  <w:p w:rsidR="00A67837" w:rsidRDefault="00A678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D9" w:rsidRDefault="00B00AD9" w:rsidP="00AE730E">
    <w:pPr>
      <w:pStyle w:val="a7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17" w:rsidRDefault="00133217" w:rsidP="00160AD6">
      <w:r>
        <w:separator/>
      </w:r>
    </w:p>
  </w:footnote>
  <w:footnote w:type="continuationSeparator" w:id="0">
    <w:p w:rsidR="00133217" w:rsidRDefault="00133217" w:rsidP="00160AD6">
      <w:r>
        <w:continuationSeparator/>
      </w:r>
    </w:p>
  </w:footnote>
  <w:footnote w:id="1">
    <w:p w:rsidR="00B00AD9" w:rsidRDefault="00B00AD9" w:rsidP="00DC0568">
      <w:pPr>
        <w:pStyle w:val="ad"/>
        <w:rPr>
          <w:rFonts w:ascii="Times New Roman" w:hAnsi="Times New Roman" w:cs="Times New Roman"/>
        </w:rPr>
      </w:pPr>
    </w:p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> В зависимости от наименования документа указывается соглашение либо договор.</w:t>
      </w:r>
    </w:p>
  </w:footnote>
  <w:footnote w:id="2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> Положения о представителе не заполняются в случае предоставления субсидии индивидуальному предпринимателю или физическому лицу – производителю товаров, работ, услуг, действующему от своего имени.</w:t>
      </w:r>
    </w:p>
  </w:footnote>
  <w:footnote w:id="3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Положения об основании не заполняются в случае предоставления субсидии физическому лицу – производителю товаров, работ, услуг, действующему от своего имени.</w:t>
      </w:r>
    </w:p>
  </w:footnote>
  <w:footnote w:id="4">
    <w:p w:rsidR="00B00AD9" w:rsidRPr="001C5766" w:rsidRDefault="00B00AD9" w:rsidP="00DC0568">
      <w:pPr>
        <w:autoSpaceDE w:val="0"/>
        <w:autoSpaceDN w:val="0"/>
        <w:adjustRightInd w:val="0"/>
        <w:jc w:val="both"/>
      </w:pPr>
      <w:r w:rsidRPr="001C5766">
        <w:rPr>
          <w:rStyle w:val="af"/>
        </w:rPr>
        <w:footnoteRef/>
      </w:r>
      <w:r w:rsidRPr="001C5766">
        <w:t xml:space="preserve"> Третья сторона включается при необходимости в зависимости от условий, указанных в Порядке.</w:t>
      </w:r>
    </w:p>
  </w:footnote>
  <w:footnote w:id="5">
    <w:p w:rsidR="00B00AD9" w:rsidRPr="001C5766" w:rsidRDefault="00B00AD9" w:rsidP="00DC0568">
      <w:pPr>
        <w:autoSpaceDE w:val="0"/>
        <w:autoSpaceDN w:val="0"/>
        <w:adjustRightInd w:val="0"/>
        <w:jc w:val="both"/>
      </w:pPr>
      <w:r w:rsidRPr="001C5766">
        <w:rPr>
          <w:rStyle w:val="af"/>
        </w:rPr>
        <w:footnoteRef/>
      </w:r>
      <w:r w:rsidRPr="001C5766">
        <w:t>Указывается наименование товаров (работ, услуг), на финансовое обеспечение затрат в связи с производством (реализацией, выполнением, оказанием) которых предоставляется Субсидия.</w:t>
      </w:r>
    </w:p>
  </w:footnote>
  <w:footnote w:id="6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Положения о достижении отдельных результатов регионального (национального, федерального) проекта, муниципальной программы включаются в случае, если Субсидия предоставляется в целях реализации соответствующих проектов, программ.</w:t>
      </w:r>
    </w:p>
  </w:footnote>
  <w:footnote w:id="7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Указывается результа</w:t>
      </w:r>
      <w:proofErr w:type="gramStart"/>
      <w:r w:rsidRPr="001C5766">
        <w:rPr>
          <w:rFonts w:ascii="Times New Roman" w:hAnsi="Times New Roman" w:cs="Times New Roman"/>
        </w:rPr>
        <w:t>т(</w:t>
      </w:r>
      <w:proofErr w:type="gramEnd"/>
      <w:r w:rsidRPr="001C5766">
        <w:rPr>
          <w:rFonts w:ascii="Times New Roman" w:hAnsi="Times New Roman" w:cs="Times New Roman"/>
        </w:rPr>
        <w:t>-ы) предоставления Субсидии. Пункт заполняется с учетом положений, установленных в Порядке.</w:t>
      </w:r>
    </w:p>
  </w:footnote>
  <w:footnote w:id="8">
    <w:p w:rsidR="00B00AD9" w:rsidRPr="001C5766" w:rsidRDefault="00B00AD9" w:rsidP="00DC0568">
      <w:pPr>
        <w:autoSpaceDE w:val="0"/>
        <w:autoSpaceDN w:val="0"/>
        <w:adjustRightInd w:val="0"/>
        <w:jc w:val="both"/>
      </w:pPr>
      <w:r w:rsidRPr="001C5766">
        <w:rPr>
          <w:rStyle w:val="af"/>
        </w:rPr>
        <w:footnoteRef/>
      </w:r>
      <w:r w:rsidRPr="001C5766">
        <w:t xml:space="preserve"> Указывается конкретный размер предоставляемой Субсидии в соответствующем финансовом году</w:t>
      </w:r>
      <w:r>
        <w:t xml:space="preserve">. </w:t>
      </w:r>
      <w:proofErr w:type="gramStart"/>
      <w:r>
        <w:t>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(Договора) (за исключением случаев, когда размер Субсидии и порядок его расчета определены Порядком.</w:t>
      </w:r>
      <w:r w:rsidRPr="001C5766">
        <w:t xml:space="preserve"> </w:t>
      </w:r>
      <w:proofErr w:type="gramEnd"/>
    </w:p>
    <w:p w:rsidR="00B00AD9" w:rsidRPr="001C5766" w:rsidRDefault="00B00AD9" w:rsidP="00DC0568">
      <w:pPr>
        <w:autoSpaceDE w:val="0"/>
        <w:autoSpaceDN w:val="0"/>
        <w:adjustRightInd w:val="0"/>
        <w:jc w:val="both"/>
      </w:pPr>
      <w:r w:rsidRPr="001C5766">
        <w:t xml:space="preserve">Суммы на плановый период указываются в случае принятия решения о предоставлении субсидии в текущем году и плановом периоде. </w:t>
      </w:r>
    </w:p>
    <w:p w:rsidR="00B00AD9" w:rsidRPr="001C5766" w:rsidRDefault="00B00AD9" w:rsidP="00DC0568">
      <w:pPr>
        <w:autoSpaceDE w:val="0"/>
        <w:autoSpaceDN w:val="0"/>
        <w:adjustRightInd w:val="0"/>
        <w:jc w:val="both"/>
      </w:pPr>
      <w:r w:rsidRPr="001C5766">
        <w:t>При необходимости в Соглашении (договоре) осуществляется детализаци</w:t>
      </w:r>
      <w:r>
        <w:t>я</w:t>
      </w:r>
      <w:r w:rsidRPr="001C5766">
        <w:t xml:space="preserve"> размера субсидии по видам затрат, направлениям, мероприятиям и т.д.</w:t>
      </w:r>
    </w:p>
  </w:footnote>
  <w:footnote w:id="9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Указываются установленные в Порядке условия и требования, при соблюдении которых предоставляется Субсидия.</w:t>
      </w:r>
    </w:p>
  </w:footnote>
  <w:footnote w:id="10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Ссылка на план-график предусматривается в случае, если это установлено Порядком. При отсутствии ссылки на план-график указывается срок (периодичность) перечисления Субсидии.</w:t>
      </w:r>
    </w:p>
  </w:footnote>
  <w:footnote w:id="11">
    <w:p w:rsidR="00B00AD9" w:rsidRPr="001C5766" w:rsidRDefault="00B00AD9" w:rsidP="00210DED">
      <w:pPr>
        <w:pStyle w:val="ad"/>
      </w:pPr>
      <w:r w:rsidRPr="001C5766">
        <w:rPr>
          <w:rStyle w:val="af"/>
        </w:rPr>
        <w:footnoteRef/>
      </w:r>
      <w:r w:rsidRPr="001C5766">
        <w:t xml:space="preserve"> </w:t>
      </w:r>
      <w:r w:rsidRPr="001C5766">
        <w:rPr>
          <w:rFonts w:ascii="Times New Roman" w:hAnsi="Times New Roman" w:cs="Times New Roman"/>
        </w:rPr>
        <w:t xml:space="preserve">При необходимости указывается </w:t>
      </w:r>
      <w:proofErr w:type="gramStart"/>
      <w:r w:rsidRPr="001C5766">
        <w:rPr>
          <w:rFonts w:ascii="Times New Roman" w:hAnsi="Times New Roman" w:cs="Times New Roman"/>
        </w:rPr>
        <w:t>календарная дата</w:t>
      </w:r>
      <w:proofErr w:type="gramEnd"/>
      <w:r w:rsidRPr="001C5766">
        <w:rPr>
          <w:rFonts w:ascii="Times New Roman" w:hAnsi="Times New Roman" w:cs="Times New Roman"/>
        </w:rPr>
        <w:t>.</w:t>
      </w:r>
    </w:p>
  </w:footnote>
  <w:footnote w:id="12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Пун</w:t>
      </w:r>
      <w:proofErr w:type="gramStart"/>
      <w:r w:rsidRPr="001C5766">
        <w:rPr>
          <w:rFonts w:ascii="Times New Roman" w:hAnsi="Times New Roman" w:cs="Times New Roman"/>
        </w:rPr>
        <w:t>кт вкл</w:t>
      </w:r>
      <w:proofErr w:type="gramEnd"/>
      <w:r w:rsidRPr="001C5766">
        <w:rPr>
          <w:rFonts w:ascii="Times New Roman" w:hAnsi="Times New Roman" w:cs="Times New Roman"/>
        </w:rPr>
        <w:t xml:space="preserve">ючается в зависимости от положений, включенных в Порядок. В случае если Порядком не предусмотрено предоставление Получателем субсидии документов </w:t>
      </w:r>
      <w:proofErr w:type="gramStart"/>
      <w:r w:rsidRPr="001C5766">
        <w:rPr>
          <w:rFonts w:ascii="Times New Roman" w:hAnsi="Times New Roman" w:cs="Times New Roman"/>
        </w:rPr>
        <w:t>для получения Субсидии в связи с их предоставлением до заключения</w:t>
      </w:r>
      <w:proofErr w:type="gramEnd"/>
      <w:r w:rsidRPr="001C5766">
        <w:rPr>
          <w:rFonts w:ascii="Times New Roman" w:hAnsi="Times New Roman" w:cs="Times New Roman"/>
        </w:rPr>
        <w:t xml:space="preserve"> Соглашения, пункт не заполняется. </w:t>
      </w:r>
    </w:p>
  </w:footnote>
  <w:footnote w:id="13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Требования к документам включаются при необходимости в зависимости от положений, закрепленных в Порядке.</w:t>
      </w:r>
    </w:p>
  </w:footnote>
  <w:footnote w:id="14">
    <w:p w:rsidR="00B00AD9" w:rsidRPr="001C5766" w:rsidRDefault="00B00AD9" w:rsidP="00DC0568">
      <w:pPr>
        <w:pStyle w:val="ConsPlusNonformat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Пункт заполняется с учетом положений Порядка. </w:t>
      </w:r>
    </w:p>
  </w:footnote>
  <w:footnote w:id="15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В случае предоставления Субсидии за счет межбюджетных трансфертов, предоставленных бюджету </w:t>
      </w:r>
      <w:r>
        <w:rPr>
          <w:rFonts w:ascii="Times New Roman" w:hAnsi="Times New Roman" w:cs="Times New Roman"/>
        </w:rPr>
        <w:t xml:space="preserve">муниципального образования муниципального района </w:t>
      </w:r>
      <w:r w:rsidRPr="001C5766">
        <w:rPr>
          <w:rFonts w:ascii="Times New Roman" w:hAnsi="Times New Roman" w:cs="Times New Roman"/>
        </w:rPr>
        <w:t>"С</w:t>
      </w:r>
      <w:r>
        <w:rPr>
          <w:rFonts w:ascii="Times New Roman" w:hAnsi="Times New Roman" w:cs="Times New Roman"/>
        </w:rPr>
        <w:t>осногорск</w:t>
      </w:r>
      <w:r w:rsidRPr="001C5766">
        <w:rPr>
          <w:rFonts w:ascii="Times New Roman" w:hAnsi="Times New Roman" w:cs="Times New Roman"/>
        </w:rPr>
        <w:t>" и имеющих целевое назначение, - органом государственного (муниципального) финансового контроля (в рамках компетенций, установленных статьей 266.1 Бюджетного кодекса Российской Федерации).</w:t>
      </w:r>
    </w:p>
  </w:footnote>
  <w:footnote w:id="16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Согласие не требуется, если Получателем субсидии является муниципальное унитарное предприятие, хозяйственное товарищество и общество с участием </w:t>
      </w:r>
      <w:r>
        <w:rPr>
          <w:rFonts w:ascii="Times New Roman" w:hAnsi="Times New Roman" w:cs="Times New Roman"/>
        </w:rPr>
        <w:t>муниципального образования муниципального района</w:t>
      </w:r>
      <w:r w:rsidRPr="001C5766">
        <w:rPr>
          <w:rFonts w:ascii="Times New Roman" w:hAnsi="Times New Roman" w:cs="Times New Roman"/>
        </w:rPr>
        <w:t xml:space="preserve"> "С</w:t>
      </w:r>
      <w:r>
        <w:rPr>
          <w:rFonts w:ascii="Times New Roman" w:hAnsi="Times New Roman" w:cs="Times New Roman"/>
        </w:rPr>
        <w:t>осногорск</w:t>
      </w:r>
      <w:r w:rsidRPr="001C5766">
        <w:rPr>
          <w:rFonts w:ascii="Times New Roman" w:hAnsi="Times New Roman" w:cs="Times New Roman"/>
        </w:rPr>
        <w:t>" в их уставных (складочных) капиталах, а также коммерческая организация с участием таких товариществ и обществ в их уставных (складочных) капиталах.</w:t>
      </w:r>
    </w:p>
  </w:footnote>
  <w:footnote w:id="17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Не применяется в отношении муниципальных унитарных предприятий, хозяйственных товариществ и обществ с участием </w:t>
      </w:r>
      <w:r>
        <w:rPr>
          <w:rFonts w:ascii="Times New Roman" w:hAnsi="Times New Roman" w:cs="Times New Roman"/>
        </w:rPr>
        <w:t>муниципального образования муниципального района</w:t>
      </w:r>
      <w:r w:rsidRPr="001C5766">
        <w:rPr>
          <w:rFonts w:ascii="Times New Roman" w:hAnsi="Times New Roman" w:cs="Times New Roman"/>
        </w:rPr>
        <w:t xml:space="preserve"> "С</w:t>
      </w:r>
      <w:r>
        <w:rPr>
          <w:rFonts w:ascii="Times New Roman" w:hAnsi="Times New Roman" w:cs="Times New Roman"/>
        </w:rPr>
        <w:t>осногорск</w:t>
      </w:r>
      <w:r w:rsidRPr="001C5766">
        <w:rPr>
          <w:rFonts w:ascii="Times New Roman" w:hAnsi="Times New Roman" w:cs="Times New Roman"/>
        </w:rPr>
        <w:t>" в их уставных (складочных) капиталах, а также коммерческих организаций с участием таких товариществ и обществ в их уставных (складочных) капиталах.</w:t>
      </w:r>
    </w:p>
  </w:footnote>
  <w:footnote w:id="18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В случае предоставления Субсидии за счет межбюджетных трансфертов, предоставленных бюджету </w:t>
      </w:r>
      <w:r>
        <w:rPr>
          <w:rFonts w:ascii="Times New Roman" w:hAnsi="Times New Roman" w:cs="Times New Roman"/>
        </w:rPr>
        <w:t>муниципального образования муниципального района</w:t>
      </w:r>
      <w:r w:rsidRPr="001C5766">
        <w:rPr>
          <w:rFonts w:ascii="Times New Roman" w:hAnsi="Times New Roman" w:cs="Times New Roman"/>
        </w:rPr>
        <w:t xml:space="preserve"> "С</w:t>
      </w:r>
      <w:r>
        <w:rPr>
          <w:rFonts w:ascii="Times New Roman" w:hAnsi="Times New Roman" w:cs="Times New Roman"/>
        </w:rPr>
        <w:t>осногорск</w:t>
      </w:r>
      <w:r w:rsidRPr="001C5766">
        <w:rPr>
          <w:rFonts w:ascii="Times New Roman" w:hAnsi="Times New Roman" w:cs="Times New Roman"/>
        </w:rPr>
        <w:t>" и имеющих целевое назначение, - органом государственного (муниципального) финансового контроля (в рамках компетенций, установленных статьей 266.1 Бюджетного кодекса Российской Федерации).</w:t>
      </w:r>
    </w:p>
  </w:footnote>
  <w:footnote w:id="19">
    <w:p w:rsidR="00B00AD9" w:rsidRPr="001C5766" w:rsidRDefault="00B00AD9" w:rsidP="00A12F26">
      <w:pPr>
        <w:pStyle w:val="ConsPlusNonformat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Пункт заполняется с учетом положений Порядка. </w:t>
      </w:r>
    </w:p>
  </w:footnote>
  <w:footnote w:id="20">
    <w:p w:rsidR="00B00AD9" w:rsidRPr="001C5766" w:rsidRDefault="00B00AD9" w:rsidP="00A12F26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Указываются отчеты, документы, подлежащие представлению Получателем субсидии для подтверждения использования Субсидии, а также иные документы в случаях, установленных Порядком, формы и сроки их представления (при необходимости закрепляются в приложени</w:t>
      </w:r>
      <w:proofErr w:type="gramStart"/>
      <w:r w:rsidRPr="001C5766">
        <w:rPr>
          <w:rFonts w:ascii="Times New Roman" w:hAnsi="Times New Roman" w:cs="Times New Roman"/>
        </w:rPr>
        <w:t>и(</w:t>
      </w:r>
      <w:proofErr w:type="gramEnd"/>
      <w:r w:rsidRPr="001C5766">
        <w:rPr>
          <w:rFonts w:ascii="Times New Roman" w:hAnsi="Times New Roman" w:cs="Times New Roman"/>
        </w:rPr>
        <w:t>-</w:t>
      </w:r>
      <w:proofErr w:type="spellStart"/>
      <w:r w:rsidRPr="001C5766">
        <w:rPr>
          <w:rFonts w:ascii="Times New Roman" w:hAnsi="Times New Roman" w:cs="Times New Roman"/>
        </w:rPr>
        <w:t>ях</w:t>
      </w:r>
      <w:proofErr w:type="spellEnd"/>
      <w:r w:rsidRPr="001C5766">
        <w:rPr>
          <w:rFonts w:ascii="Times New Roman" w:hAnsi="Times New Roman" w:cs="Times New Roman"/>
        </w:rPr>
        <w:t>) к Соглашению (Договору)).</w:t>
      </w:r>
    </w:p>
  </w:footnote>
  <w:footnote w:id="21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В случае предоставления Субсидии за счет межбюджетных трансфертов, предоставленных бюджету </w:t>
      </w:r>
      <w:r>
        <w:rPr>
          <w:rFonts w:ascii="Times New Roman" w:hAnsi="Times New Roman" w:cs="Times New Roman"/>
        </w:rPr>
        <w:t>муниципального образования муниципального района «Сосногорск»</w:t>
      </w:r>
      <w:r w:rsidRPr="001C5766">
        <w:rPr>
          <w:rFonts w:ascii="Times New Roman" w:hAnsi="Times New Roman" w:cs="Times New Roman"/>
        </w:rPr>
        <w:t xml:space="preserve"> и имеющих целевое назначение, - органом государственного (муниципального) финансового контроля (в рамках компетенций, установленных статьей 266.1 Бюджетного кодекса Российской Федерации).</w:t>
      </w:r>
    </w:p>
  </w:footnote>
  <w:footnote w:id="22">
    <w:p w:rsidR="00B00AD9" w:rsidRPr="001C5766" w:rsidRDefault="00B00AD9" w:rsidP="00A102C5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В случае предоставления Субсидии за счет межбюджетных трансфертов, предоставленных бюджету </w:t>
      </w:r>
      <w:r>
        <w:rPr>
          <w:rFonts w:ascii="Times New Roman" w:hAnsi="Times New Roman" w:cs="Times New Roman"/>
        </w:rPr>
        <w:t>муниципального образования муниципального района «Сосногорск»</w:t>
      </w:r>
      <w:r w:rsidRPr="001C5766">
        <w:rPr>
          <w:rFonts w:ascii="Times New Roman" w:hAnsi="Times New Roman" w:cs="Times New Roman"/>
        </w:rPr>
        <w:t xml:space="preserve"> и имеющих целевое назначение, - органом государственного (муниципального) финансового контроля (в рамках компетенций, установленных статьей 266.1 Бюджетного кодекса Российской Федерации).</w:t>
      </w:r>
    </w:p>
  </w:footnote>
  <w:footnote w:id="23">
    <w:p w:rsidR="00B00AD9" w:rsidRPr="001C5766" w:rsidRDefault="00B00AD9" w:rsidP="00DC0568">
      <w:pPr>
        <w:pStyle w:val="ConsPlusNonformat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</w:t>
      </w:r>
      <w:proofErr w:type="gramStart"/>
      <w:r w:rsidRPr="001C5766">
        <w:rPr>
          <w:rFonts w:ascii="Times New Roman" w:hAnsi="Times New Roman" w:cs="Times New Roman"/>
        </w:rPr>
        <w:t>Пункт включается в случае установления в Порядке штрафных санкций за нарушение условий, целей и порядка предоставления Субсидий либо иных мер ответственности.</w:t>
      </w:r>
      <w:proofErr w:type="gramEnd"/>
    </w:p>
  </w:footnote>
  <w:footnote w:id="24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Указывается год предоставления субсидии.</w:t>
      </w:r>
    </w:p>
  </w:footnote>
  <w:footnote w:id="25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Положения о возможности использования остатка Субсидии в следующем финансовом году предусматриваются при наличии в Порядке соответствующих пунктов. </w:t>
      </w:r>
    </w:p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Fonts w:ascii="Times New Roman" w:hAnsi="Times New Roman" w:cs="Times New Roman"/>
        </w:rPr>
        <w:t>Указывается конкретный срок возврата Получателем субсидии остатка Субсидии или его части.</w:t>
      </w:r>
    </w:p>
  </w:footnote>
  <w:footnote w:id="26">
    <w:p w:rsidR="00B00AD9" w:rsidRPr="001C5766" w:rsidRDefault="00B00AD9" w:rsidP="00DC0568">
      <w:pPr>
        <w:pStyle w:val="ConsPlusNonformat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Style w:val="af"/>
          <w:rFonts w:ascii="Times New Roman" w:hAnsi="Times New Roman" w:cs="Times New Roman"/>
          <w:vertAlign w:val="baseline"/>
        </w:rPr>
        <w:t xml:space="preserve"> Указываются иные конкретные о</w:t>
      </w:r>
      <w:r w:rsidRPr="001C5766">
        <w:rPr>
          <w:rFonts w:ascii="Times New Roman" w:hAnsi="Times New Roman" w:cs="Times New Roman"/>
        </w:rPr>
        <w:t>бязанности</w:t>
      </w:r>
      <w:r w:rsidRPr="001C5766">
        <w:rPr>
          <w:rStyle w:val="af"/>
          <w:rFonts w:ascii="Times New Roman" w:hAnsi="Times New Roman" w:cs="Times New Roman"/>
          <w:vertAlign w:val="baseline"/>
        </w:rPr>
        <w:t>, установленные Порядком</w:t>
      </w:r>
      <w:r w:rsidRPr="001C5766">
        <w:rPr>
          <w:rFonts w:ascii="Times New Roman" w:hAnsi="Times New Roman" w:cs="Times New Roman"/>
        </w:rPr>
        <w:t xml:space="preserve"> (при наличии)</w:t>
      </w:r>
      <w:r w:rsidRPr="001C5766">
        <w:rPr>
          <w:rStyle w:val="af"/>
          <w:rFonts w:ascii="Times New Roman" w:hAnsi="Times New Roman" w:cs="Times New Roman"/>
          <w:vertAlign w:val="baseline"/>
        </w:rPr>
        <w:t>.</w:t>
      </w:r>
    </w:p>
  </w:footnote>
  <w:footnote w:id="27">
    <w:p w:rsidR="00B00AD9" w:rsidRPr="001C5766" w:rsidRDefault="00B00AD9" w:rsidP="00F20BD3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Пун</w:t>
      </w:r>
      <w:proofErr w:type="gramStart"/>
      <w:r w:rsidRPr="001C5766">
        <w:rPr>
          <w:rFonts w:ascii="Times New Roman" w:hAnsi="Times New Roman" w:cs="Times New Roman"/>
        </w:rPr>
        <w:t>кт вкл</w:t>
      </w:r>
      <w:proofErr w:type="gramEnd"/>
      <w:r w:rsidRPr="001C5766">
        <w:rPr>
          <w:rFonts w:ascii="Times New Roman" w:hAnsi="Times New Roman" w:cs="Times New Roman"/>
        </w:rPr>
        <w:t xml:space="preserve">ючается в зависимости от положений, установленных в Порядке. В случае если Порядком не предусмотрено предоставление Получателем субсидии документов </w:t>
      </w:r>
      <w:proofErr w:type="gramStart"/>
      <w:r w:rsidRPr="001C5766">
        <w:rPr>
          <w:rFonts w:ascii="Times New Roman" w:hAnsi="Times New Roman" w:cs="Times New Roman"/>
        </w:rPr>
        <w:t>для получения Субсидии в связи с их предоставлением до заключения</w:t>
      </w:r>
      <w:proofErr w:type="gramEnd"/>
      <w:r w:rsidRPr="001C5766">
        <w:rPr>
          <w:rFonts w:ascii="Times New Roman" w:hAnsi="Times New Roman" w:cs="Times New Roman"/>
        </w:rPr>
        <w:t xml:space="preserve"> Соглашения, пункт не заполняется.</w:t>
      </w:r>
    </w:p>
    <w:p w:rsidR="00B00AD9" w:rsidRPr="001C5766" w:rsidRDefault="00B00AD9" w:rsidP="00F20BD3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Fonts w:ascii="Times New Roman" w:hAnsi="Times New Roman" w:cs="Times New Roman"/>
        </w:rPr>
        <w:t>Основания для возврата документов заполняются на основании норм, закрепленных в Порядке.</w:t>
      </w:r>
    </w:p>
    <w:p w:rsidR="00B00AD9" w:rsidRPr="001C5766" w:rsidRDefault="00B00AD9" w:rsidP="00F20BD3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Fonts w:ascii="Times New Roman" w:hAnsi="Times New Roman" w:cs="Times New Roman"/>
        </w:rPr>
        <w:t>В случае</w:t>
      </w:r>
      <w:proofErr w:type="gramStart"/>
      <w:r w:rsidRPr="001C5766">
        <w:rPr>
          <w:rFonts w:ascii="Times New Roman" w:hAnsi="Times New Roman" w:cs="Times New Roman"/>
        </w:rPr>
        <w:t>,</w:t>
      </w:r>
      <w:proofErr w:type="gramEnd"/>
      <w:r w:rsidRPr="001C5766">
        <w:rPr>
          <w:rFonts w:ascii="Times New Roman" w:hAnsi="Times New Roman" w:cs="Times New Roman"/>
        </w:rPr>
        <w:t xml:space="preserve"> если предусмотрено Порядком – указать порядок повторного представления документов.</w:t>
      </w:r>
    </w:p>
  </w:footnote>
  <w:footnote w:id="28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Срок перечисления не может быть позднее десятого рабочего дня после принятия Главным распорядителем решения о финансировании.</w:t>
      </w:r>
    </w:p>
  </w:footnote>
  <w:footnote w:id="29">
    <w:p w:rsidR="00B00AD9" w:rsidRPr="001C5766" w:rsidRDefault="00B00AD9" w:rsidP="00DC0568">
      <w:pPr>
        <w:pStyle w:val="ConsPlusNonformat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Положения об оценке включаются в зависимости от условий, указанных в Порядке.</w:t>
      </w:r>
    </w:p>
  </w:footnote>
  <w:footnote w:id="30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В случае предоставления Субсидии за счет межбюджетных трансфертов, предоставленных бюджету </w:t>
      </w:r>
      <w:r>
        <w:rPr>
          <w:rFonts w:ascii="Times New Roman" w:hAnsi="Times New Roman" w:cs="Times New Roman"/>
        </w:rPr>
        <w:t>муниципального образования муниципального района «Сосногорск»</w:t>
      </w:r>
      <w:r w:rsidRPr="001C5766">
        <w:rPr>
          <w:rFonts w:ascii="Times New Roman" w:hAnsi="Times New Roman" w:cs="Times New Roman"/>
        </w:rPr>
        <w:t>" и имеющих целевое назначение, - органом государственного (муниципального) финансового контроля (в рамках компетенций, установленных статьей 266.1 Бюджетного кодекса Российской Федерации).</w:t>
      </w:r>
    </w:p>
  </w:footnote>
  <w:footnote w:id="31">
    <w:p w:rsidR="00B00AD9" w:rsidRPr="001C5766" w:rsidRDefault="00B00AD9" w:rsidP="00DC0568">
      <w:pPr>
        <w:pStyle w:val="ConsPlusNonformat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Пун</w:t>
      </w:r>
      <w:proofErr w:type="gramStart"/>
      <w:r w:rsidRPr="001C5766">
        <w:rPr>
          <w:rFonts w:ascii="Times New Roman" w:hAnsi="Times New Roman" w:cs="Times New Roman"/>
        </w:rPr>
        <w:t>кт вкл</w:t>
      </w:r>
      <w:proofErr w:type="gramEnd"/>
      <w:r w:rsidRPr="001C5766">
        <w:rPr>
          <w:rFonts w:ascii="Times New Roman" w:hAnsi="Times New Roman" w:cs="Times New Roman"/>
        </w:rPr>
        <w:t xml:space="preserve">ючается при необходимости в зависимости от условий, указанных в Порядке. </w:t>
      </w:r>
    </w:p>
  </w:footnote>
  <w:footnote w:id="32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</w:t>
      </w:r>
      <w:r w:rsidRPr="001C5766">
        <w:rPr>
          <w:rStyle w:val="af"/>
          <w:rFonts w:ascii="Times New Roman" w:hAnsi="Times New Roman" w:cs="Times New Roman"/>
          <w:vertAlign w:val="baseline"/>
        </w:rPr>
        <w:t>Указать иные конкретные обязанности, закрепленные Порядком</w:t>
      </w:r>
      <w:r w:rsidRPr="001C5766">
        <w:rPr>
          <w:rFonts w:ascii="Times New Roman" w:hAnsi="Times New Roman" w:cs="Times New Roman"/>
        </w:rPr>
        <w:t xml:space="preserve"> (при наличии)</w:t>
      </w:r>
      <w:r w:rsidRPr="001C5766">
        <w:rPr>
          <w:rStyle w:val="af"/>
          <w:rFonts w:ascii="Times New Roman" w:hAnsi="Times New Roman" w:cs="Times New Roman"/>
          <w:vertAlign w:val="baseline"/>
        </w:rPr>
        <w:t>.</w:t>
      </w:r>
    </w:p>
  </w:footnote>
  <w:footnote w:id="33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</w:t>
      </w:r>
      <w:r w:rsidRPr="001C5766">
        <w:rPr>
          <w:rStyle w:val="af"/>
          <w:rFonts w:ascii="Times New Roman" w:hAnsi="Times New Roman" w:cs="Times New Roman"/>
          <w:vertAlign w:val="baseline"/>
        </w:rPr>
        <w:t>Указать конкретные обязанности, закрепленные Порядком.</w:t>
      </w:r>
      <w:r w:rsidRPr="001C5766">
        <w:rPr>
          <w:rFonts w:ascii="Times New Roman" w:hAnsi="Times New Roman" w:cs="Times New Roman"/>
        </w:rPr>
        <w:t xml:space="preserve"> </w:t>
      </w:r>
      <w:r w:rsidRPr="001C5766">
        <w:rPr>
          <w:rStyle w:val="af"/>
          <w:rFonts w:ascii="Times New Roman" w:hAnsi="Times New Roman" w:cs="Times New Roman"/>
          <w:vertAlign w:val="baseline"/>
        </w:rPr>
        <w:t>Пункт</w:t>
      </w:r>
      <w:r w:rsidRPr="001C5766">
        <w:rPr>
          <w:rFonts w:ascii="Times New Roman" w:hAnsi="Times New Roman" w:cs="Times New Roman"/>
        </w:rPr>
        <w:t xml:space="preserve"> 2.3. и его подпункты </w:t>
      </w:r>
      <w:r w:rsidRPr="001C5766">
        <w:rPr>
          <w:rStyle w:val="af"/>
          <w:rFonts w:ascii="Times New Roman" w:hAnsi="Times New Roman" w:cs="Times New Roman"/>
          <w:vertAlign w:val="baseline"/>
        </w:rPr>
        <w:t>включа</w:t>
      </w:r>
      <w:r w:rsidRPr="001C5766">
        <w:rPr>
          <w:rFonts w:ascii="Times New Roman" w:hAnsi="Times New Roman" w:cs="Times New Roman"/>
        </w:rPr>
        <w:t>ю</w:t>
      </w:r>
      <w:r w:rsidRPr="001C5766">
        <w:rPr>
          <w:rStyle w:val="af"/>
          <w:rFonts w:ascii="Times New Roman" w:hAnsi="Times New Roman" w:cs="Times New Roman"/>
          <w:vertAlign w:val="baseline"/>
        </w:rPr>
        <w:t>тся в случае</w:t>
      </w:r>
      <w:r w:rsidRPr="001C5766">
        <w:rPr>
          <w:rFonts w:ascii="Times New Roman" w:hAnsi="Times New Roman" w:cs="Times New Roman"/>
        </w:rPr>
        <w:t>,</w:t>
      </w:r>
      <w:r w:rsidRPr="001C5766">
        <w:rPr>
          <w:rStyle w:val="af"/>
          <w:rFonts w:ascii="Times New Roman" w:hAnsi="Times New Roman" w:cs="Times New Roman"/>
          <w:vertAlign w:val="baseline"/>
        </w:rPr>
        <w:t xml:space="preserve"> если Соглашение (Договор) является</w:t>
      </w:r>
      <w:r w:rsidRPr="001C5766">
        <w:rPr>
          <w:rFonts w:ascii="Times New Roman" w:hAnsi="Times New Roman" w:cs="Times New Roman"/>
        </w:rPr>
        <w:t xml:space="preserve"> </w:t>
      </w:r>
      <w:r w:rsidRPr="001C5766">
        <w:rPr>
          <w:rStyle w:val="af"/>
          <w:rFonts w:ascii="Times New Roman" w:hAnsi="Times New Roman" w:cs="Times New Roman"/>
          <w:vertAlign w:val="baseline"/>
        </w:rPr>
        <w:t>трехсторонним.</w:t>
      </w:r>
    </w:p>
  </w:footnote>
  <w:footnote w:id="34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Положения о возможности увеличения (уменьшения) размера Субсидии и представлении установленного пакета документов предусматриваются в случае, если это установлено Порядком.</w:t>
      </w:r>
    </w:p>
  </w:footnote>
  <w:footnote w:id="35">
    <w:p w:rsidR="00B00AD9" w:rsidRPr="001C5766" w:rsidRDefault="00B00AD9" w:rsidP="00DC0568">
      <w:pPr>
        <w:pStyle w:val="ConsPlusNonformat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</w:t>
      </w:r>
      <w:r w:rsidRPr="001C5766">
        <w:rPr>
          <w:rStyle w:val="af"/>
          <w:rFonts w:ascii="Times New Roman" w:hAnsi="Times New Roman" w:cs="Times New Roman"/>
          <w:vertAlign w:val="baseline"/>
        </w:rPr>
        <w:t>Указать конкретные случа</w:t>
      </w:r>
      <w:r w:rsidRPr="001C5766">
        <w:rPr>
          <w:rFonts w:ascii="Times New Roman" w:hAnsi="Times New Roman" w:cs="Times New Roman"/>
        </w:rPr>
        <w:t>и</w:t>
      </w:r>
      <w:r w:rsidRPr="001C5766">
        <w:rPr>
          <w:rStyle w:val="af"/>
          <w:rFonts w:ascii="Times New Roman" w:hAnsi="Times New Roman" w:cs="Times New Roman"/>
          <w:vertAlign w:val="baseline"/>
        </w:rPr>
        <w:t>, при которых Получатель субсидии вправе претендовать на остаток Субсидии</w:t>
      </w:r>
      <w:r w:rsidRPr="001C5766">
        <w:rPr>
          <w:rFonts w:ascii="Times New Roman" w:hAnsi="Times New Roman" w:cs="Times New Roman"/>
        </w:rPr>
        <w:t>. Пун</w:t>
      </w:r>
      <w:proofErr w:type="gramStart"/>
      <w:r w:rsidRPr="001C5766">
        <w:rPr>
          <w:rFonts w:ascii="Times New Roman" w:hAnsi="Times New Roman" w:cs="Times New Roman"/>
        </w:rPr>
        <w:t>кт вкл</w:t>
      </w:r>
      <w:proofErr w:type="gramEnd"/>
      <w:r w:rsidRPr="001C5766">
        <w:rPr>
          <w:rFonts w:ascii="Times New Roman" w:hAnsi="Times New Roman" w:cs="Times New Roman"/>
        </w:rPr>
        <w:t>ючается при необходимости в зависимости от условий, указанных в Порядке.</w:t>
      </w:r>
    </w:p>
  </w:footnote>
  <w:footnote w:id="36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</w:t>
      </w:r>
      <w:r w:rsidRPr="001C5766">
        <w:rPr>
          <w:rStyle w:val="af"/>
          <w:rFonts w:ascii="Times New Roman" w:hAnsi="Times New Roman" w:cs="Times New Roman"/>
          <w:vertAlign w:val="baseline"/>
        </w:rPr>
        <w:t>Указать иные права, закрепленные Порядком</w:t>
      </w:r>
      <w:r w:rsidRPr="001C5766">
        <w:rPr>
          <w:rFonts w:ascii="Times New Roman" w:hAnsi="Times New Roman" w:cs="Times New Roman"/>
        </w:rPr>
        <w:t xml:space="preserve"> (при наличии)</w:t>
      </w:r>
      <w:r w:rsidRPr="001C5766">
        <w:rPr>
          <w:rStyle w:val="af"/>
          <w:rFonts w:ascii="Times New Roman" w:hAnsi="Times New Roman" w:cs="Times New Roman"/>
          <w:vertAlign w:val="baseline"/>
        </w:rPr>
        <w:t>.</w:t>
      </w:r>
    </w:p>
  </w:footnote>
  <w:footnote w:id="37">
    <w:p w:rsidR="00B00AD9" w:rsidRPr="001C5766" w:rsidRDefault="00B00AD9" w:rsidP="00AA260F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</w:t>
      </w:r>
      <w:r w:rsidRPr="001C5766">
        <w:rPr>
          <w:rStyle w:val="af"/>
          <w:rFonts w:ascii="Times New Roman" w:hAnsi="Times New Roman" w:cs="Times New Roman"/>
          <w:vertAlign w:val="baseline"/>
        </w:rPr>
        <w:t>Организация включа</w:t>
      </w:r>
      <w:r>
        <w:rPr>
          <w:rFonts w:ascii="Times New Roman" w:hAnsi="Times New Roman" w:cs="Times New Roman"/>
        </w:rPr>
        <w:t>е</w:t>
      </w:r>
      <w:r w:rsidRPr="001C5766">
        <w:rPr>
          <w:rStyle w:val="af"/>
          <w:rFonts w:ascii="Times New Roman" w:hAnsi="Times New Roman" w:cs="Times New Roman"/>
          <w:vertAlign w:val="baseline"/>
        </w:rPr>
        <w:t>тся в случае</w:t>
      </w:r>
      <w:r w:rsidRPr="001C5766">
        <w:rPr>
          <w:rFonts w:ascii="Times New Roman" w:hAnsi="Times New Roman" w:cs="Times New Roman"/>
        </w:rPr>
        <w:t>,</w:t>
      </w:r>
      <w:r w:rsidRPr="001C5766">
        <w:rPr>
          <w:rStyle w:val="af"/>
          <w:rFonts w:ascii="Times New Roman" w:hAnsi="Times New Roman" w:cs="Times New Roman"/>
          <w:vertAlign w:val="baseline"/>
        </w:rPr>
        <w:t xml:space="preserve"> если Соглашение (Договор) является трехсторонним.</w:t>
      </w:r>
    </w:p>
    <w:p w:rsidR="00B00AD9" w:rsidRPr="001C5766" w:rsidRDefault="00B00AD9" w:rsidP="00AA260F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Fonts w:ascii="Times New Roman" w:hAnsi="Times New Roman" w:cs="Times New Roman"/>
        </w:rPr>
        <w:t>Положения о возможности увеличения (уменьшения) размера Субсидии, а также предоставления установленного пакета документов предусматриваются в случае, если это предусмотрено Порядком.</w:t>
      </w:r>
    </w:p>
  </w:footnote>
  <w:footnote w:id="38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Style w:val="af"/>
          <w:rFonts w:ascii="Times New Roman" w:hAnsi="Times New Roman" w:cs="Times New Roman"/>
          <w:vertAlign w:val="baseline"/>
        </w:rPr>
        <w:t xml:space="preserve"> Указать иные права, закрепленные Порядком</w:t>
      </w:r>
      <w:r w:rsidRPr="001C5766">
        <w:rPr>
          <w:rFonts w:ascii="Times New Roman" w:hAnsi="Times New Roman" w:cs="Times New Roman"/>
        </w:rPr>
        <w:t xml:space="preserve"> (при наличии)</w:t>
      </w:r>
      <w:r w:rsidRPr="001C5766">
        <w:rPr>
          <w:rStyle w:val="af"/>
          <w:rFonts w:ascii="Times New Roman" w:hAnsi="Times New Roman" w:cs="Times New Roman"/>
          <w:vertAlign w:val="baseline"/>
        </w:rPr>
        <w:t>.</w:t>
      </w:r>
    </w:p>
  </w:footnote>
  <w:footnote w:id="39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 Указываются права, закрепленные Порядком. </w:t>
      </w:r>
      <w:r w:rsidRPr="001C5766">
        <w:rPr>
          <w:rStyle w:val="af"/>
          <w:rFonts w:ascii="Times New Roman" w:hAnsi="Times New Roman" w:cs="Times New Roman"/>
          <w:vertAlign w:val="baseline"/>
        </w:rPr>
        <w:t>Пункт</w:t>
      </w:r>
      <w:r w:rsidRPr="001C5766">
        <w:rPr>
          <w:rFonts w:ascii="Times New Roman" w:hAnsi="Times New Roman" w:cs="Times New Roman"/>
        </w:rPr>
        <w:t xml:space="preserve"> 2.6. и его подпункты </w:t>
      </w:r>
      <w:r w:rsidRPr="001C5766">
        <w:rPr>
          <w:rStyle w:val="af"/>
          <w:rFonts w:ascii="Times New Roman" w:hAnsi="Times New Roman" w:cs="Times New Roman"/>
          <w:vertAlign w:val="baseline"/>
        </w:rPr>
        <w:t>включа</w:t>
      </w:r>
      <w:r w:rsidRPr="001C5766">
        <w:rPr>
          <w:rFonts w:ascii="Times New Roman" w:hAnsi="Times New Roman" w:cs="Times New Roman"/>
        </w:rPr>
        <w:t>ю</w:t>
      </w:r>
      <w:r w:rsidRPr="001C5766">
        <w:rPr>
          <w:rStyle w:val="af"/>
          <w:rFonts w:ascii="Times New Roman" w:hAnsi="Times New Roman" w:cs="Times New Roman"/>
          <w:vertAlign w:val="baseline"/>
        </w:rPr>
        <w:t>тся в случае</w:t>
      </w:r>
      <w:r w:rsidRPr="001C5766">
        <w:rPr>
          <w:rFonts w:ascii="Times New Roman" w:hAnsi="Times New Roman" w:cs="Times New Roman"/>
        </w:rPr>
        <w:t>,</w:t>
      </w:r>
      <w:r w:rsidRPr="001C5766">
        <w:rPr>
          <w:rStyle w:val="af"/>
          <w:rFonts w:ascii="Times New Roman" w:hAnsi="Times New Roman" w:cs="Times New Roman"/>
          <w:vertAlign w:val="baseline"/>
        </w:rPr>
        <w:t xml:space="preserve"> если Соглашение (Договор) является</w:t>
      </w:r>
      <w:r w:rsidRPr="001C5766">
        <w:rPr>
          <w:rFonts w:ascii="Times New Roman" w:hAnsi="Times New Roman" w:cs="Times New Roman"/>
        </w:rPr>
        <w:t xml:space="preserve"> </w:t>
      </w:r>
      <w:r w:rsidRPr="001C5766">
        <w:rPr>
          <w:rStyle w:val="af"/>
          <w:rFonts w:ascii="Times New Roman" w:hAnsi="Times New Roman" w:cs="Times New Roman"/>
          <w:vertAlign w:val="baseline"/>
        </w:rPr>
        <w:t>трехсторонним.</w:t>
      </w:r>
    </w:p>
  </w:footnote>
  <w:footnote w:id="40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Style w:val="af"/>
          <w:rFonts w:ascii="Times New Roman" w:hAnsi="Times New Roman" w:cs="Times New Roman"/>
          <w:vertAlign w:val="baseline"/>
        </w:rPr>
        <w:t xml:space="preserve"> Организация включа</w:t>
      </w:r>
      <w:r>
        <w:rPr>
          <w:rFonts w:ascii="Times New Roman" w:hAnsi="Times New Roman" w:cs="Times New Roman"/>
        </w:rPr>
        <w:t>е</w:t>
      </w:r>
      <w:r w:rsidRPr="001C5766">
        <w:rPr>
          <w:rStyle w:val="af"/>
          <w:rFonts w:ascii="Times New Roman" w:hAnsi="Times New Roman" w:cs="Times New Roman"/>
          <w:vertAlign w:val="baseline"/>
        </w:rPr>
        <w:t>тся в случае</w:t>
      </w:r>
      <w:r w:rsidRPr="001C5766">
        <w:rPr>
          <w:rFonts w:ascii="Times New Roman" w:hAnsi="Times New Roman" w:cs="Times New Roman"/>
        </w:rPr>
        <w:t>,</w:t>
      </w:r>
      <w:r w:rsidRPr="001C5766">
        <w:rPr>
          <w:rStyle w:val="af"/>
          <w:rFonts w:ascii="Times New Roman" w:hAnsi="Times New Roman" w:cs="Times New Roman"/>
          <w:vertAlign w:val="baseline"/>
        </w:rPr>
        <w:t xml:space="preserve"> если Соглашение (Договор) является</w:t>
      </w:r>
      <w:r w:rsidRPr="001C5766">
        <w:rPr>
          <w:rFonts w:ascii="Times New Roman" w:hAnsi="Times New Roman" w:cs="Times New Roman"/>
        </w:rPr>
        <w:t xml:space="preserve"> </w:t>
      </w:r>
      <w:r w:rsidRPr="001C5766">
        <w:rPr>
          <w:rStyle w:val="af"/>
          <w:rFonts w:ascii="Times New Roman" w:hAnsi="Times New Roman" w:cs="Times New Roman"/>
          <w:vertAlign w:val="baseline"/>
        </w:rPr>
        <w:t>трехсторонним.</w:t>
      </w:r>
    </w:p>
  </w:footnote>
  <w:footnote w:id="41">
    <w:p w:rsidR="00B00AD9" w:rsidRPr="001C5766" w:rsidRDefault="00B00AD9" w:rsidP="00DC0568">
      <w:pPr>
        <w:autoSpaceDE w:val="0"/>
        <w:autoSpaceDN w:val="0"/>
        <w:adjustRightInd w:val="0"/>
        <w:jc w:val="both"/>
      </w:pPr>
      <w:r w:rsidRPr="001C5766">
        <w:rPr>
          <w:rStyle w:val="af"/>
        </w:rPr>
        <w:footnoteRef/>
      </w:r>
      <w:r w:rsidRPr="001C5766">
        <w:t xml:space="preserve"> Указываются иные конкретные положения, установленные Порядком (при наличии).</w:t>
      </w:r>
    </w:p>
  </w:footnote>
  <w:footnote w:id="42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</w:t>
      </w:r>
      <w:r w:rsidRPr="001C5766">
        <w:rPr>
          <w:rStyle w:val="af"/>
          <w:rFonts w:ascii="Times New Roman" w:hAnsi="Times New Roman" w:cs="Times New Roman"/>
          <w:vertAlign w:val="baseline"/>
        </w:rPr>
        <w:t>Организация включа</w:t>
      </w:r>
      <w:r>
        <w:rPr>
          <w:rFonts w:ascii="Times New Roman" w:hAnsi="Times New Roman" w:cs="Times New Roman"/>
        </w:rPr>
        <w:t>е</w:t>
      </w:r>
      <w:r w:rsidRPr="001C5766">
        <w:rPr>
          <w:rStyle w:val="af"/>
          <w:rFonts w:ascii="Times New Roman" w:hAnsi="Times New Roman" w:cs="Times New Roman"/>
          <w:vertAlign w:val="baseline"/>
        </w:rPr>
        <w:t>тся в случае</w:t>
      </w:r>
      <w:r w:rsidRPr="001C5766">
        <w:rPr>
          <w:rFonts w:ascii="Times New Roman" w:hAnsi="Times New Roman" w:cs="Times New Roman"/>
        </w:rPr>
        <w:t>,</w:t>
      </w:r>
      <w:r w:rsidRPr="001C5766">
        <w:rPr>
          <w:rStyle w:val="af"/>
          <w:rFonts w:ascii="Times New Roman" w:hAnsi="Times New Roman" w:cs="Times New Roman"/>
          <w:vertAlign w:val="baseline"/>
        </w:rPr>
        <w:t xml:space="preserve"> если Соглашение (Договор) является</w:t>
      </w:r>
      <w:r w:rsidRPr="001C5766">
        <w:rPr>
          <w:rFonts w:ascii="Times New Roman" w:hAnsi="Times New Roman" w:cs="Times New Roman"/>
        </w:rPr>
        <w:t xml:space="preserve"> </w:t>
      </w:r>
      <w:r w:rsidRPr="001C5766">
        <w:rPr>
          <w:rStyle w:val="af"/>
          <w:rFonts w:ascii="Times New Roman" w:hAnsi="Times New Roman" w:cs="Times New Roman"/>
          <w:vertAlign w:val="baseline"/>
        </w:rPr>
        <w:t>трехсторонним.</w:t>
      </w:r>
    </w:p>
  </w:footnote>
  <w:footnote w:id="43">
    <w:p w:rsidR="00B00AD9" w:rsidRPr="001C5766" w:rsidRDefault="00B00AD9" w:rsidP="002B39BB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 В случае</w:t>
      </w:r>
      <w:proofErr w:type="gramStart"/>
      <w:r w:rsidRPr="001C5766">
        <w:rPr>
          <w:rFonts w:ascii="Times New Roman" w:hAnsi="Times New Roman" w:cs="Times New Roman"/>
        </w:rPr>
        <w:t>,</w:t>
      </w:r>
      <w:proofErr w:type="gramEnd"/>
      <w:r w:rsidRPr="001C5766">
        <w:rPr>
          <w:rFonts w:ascii="Times New Roman" w:hAnsi="Times New Roman" w:cs="Times New Roman"/>
        </w:rPr>
        <w:t xml:space="preserve"> если Соглашение (Договор) явля</w:t>
      </w:r>
      <w:r>
        <w:rPr>
          <w:rFonts w:ascii="Times New Roman" w:hAnsi="Times New Roman" w:cs="Times New Roman"/>
        </w:rPr>
        <w:t>е</w:t>
      </w:r>
      <w:r w:rsidRPr="001C5766">
        <w:rPr>
          <w:rFonts w:ascii="Times New Roman" w:hAnsi="Times New Roman" w:cs="Times New Roman"/>
        </w:rPr>
        <w:t>тся трехсторонним.</w:t>
      </w:r>
    </w:p>
  </w:footnote>
  <w:footnote w:id="44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eastAsiaTheme="minorHAnsi" w:hAnsi="Times New Roman" w:cs="Times New Roman"/>
          <w:lang w:eastAsia="en-US"/>
        </w:rPr>
        <w:t xml:space="preserve"> Пун</w:t>
      </w:r>
      <w:proofErr w:type="gramStart"/>
      <w:r w:rsidRPr="001C5766">
        <w:rPr>
          <w:rFonts w:ascii="Times New Roman" w:eastAsiaTheme="minorHAnsi" w:hAnsi="Times New Roman" w:cs="Times New Roman"/>
          <w:lang w:eastAsia="en-US"/>
        </w:rPr>
        <w:t>кт вкл</w:t>
      </w:r>
      <w:proofErr w:type="gramEnd"/>
      <w:r w:rsidRPr="001C5766">
        <w:rPr>
          <w:rFonts w:ascii="Times New Roman" w:eastAsiaTheme="minorHAnsi" w:hAnsi="Times New Roman" w:cs="Times New Roman"/>
          <w:lang w:eastAsia="en-US"/>
        </w:rPr>
        <w:t>ючается, если Порядком закреплены соответствующие положения.</w:t>
      </w:r>
    </w:p>
  </w:footnote>
  <w:footnote w:id="45">
    <w:p w:rsidR="00B00AD9" w:rsidRPr="001C5766" w:rsidRDefault="00B00AD9" w:rsidP="00DC0568">
      <w:pPr>
        <w:autoSpaceDE w:val="0"/>
        <w:autoSpaceDN w:val="0"/>
        <w:adjustRightInd w:val="0"/>
        <w:jc w:val="both"/>
      </w:pPr>
      <w:r w:rsidRPr="001C5766">
        <w:rPr>
          <w:rStyle w:val="af"/>
        </w:rPr>
        <w:footnoteRef/>
      </w:r>
      <w:r w:rsidRPr="001C5766">
        <w:t xml:space="preserve"> Не предусматривается в случае, если Получателем субсидии является индивидуальный предприниматель, физическое лицо - производитель товаров, работ, услуг.</w:t>
      </w:r>
    </w:p>
  </w:footnote>
  <w:footnote w:id="46">
    <w:p w:rsidR="00B00AD9" w:rsidRPr="001C5766" w:rsidRDefault="00B00AD9" w:rsidP="00DC0568">
      <w:pPr>
        <w:autoSpaceDE w:val="0"/>
        <w:autoSpaceDN w:val="0"/>
        <w:adjustRightInd w:val="0"/>
        <w:jc w:val="both"/>
      </w:pPr>
      <w:r w:rsidRPr="001C5766">
        <w:rPr>
          <w:rStyle w:val="af"/>
        </w:rPr>
        <w:footnoteRef/>
      </w:r>
      <w:r w:rsidRPr="001C5766">
        <w:t xml:space="preserve"> Указывается спосо</w:t>
      </w:r>
      <w:proofErr w:type="gramStart"/>
      <w:r w:rsidRPr="001C5766">
        <w:t>б(</w:t>
      </w:r>
      <w:proofErr w:type="gramEnd"/>
      <w:r w:rsidRPr="001C5766">
        <w:t>-ы) направления документов по выбору Сторон.</w:t>
      </w:r>
    </w:p>
  </w:footnote>
  <w:footnote w:id="47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</w:t>
      </w:r>
      <w:proofErr w:type="gramStart"/>
      <w:r w:rsidRPr="001C5766">
        <w:rPr>
          <w:rFonts w:ascii="Times New Roman" w:hAnsi="Times New Roman" w:cs="Times New Roman"/>
        </w:rPr>
        <w:t>В</w:t>
      </w:r>
      <w:r w:rsidRPr="001C5766">
        <w:rPr>
          <w:rStyle w:val="af"/>
          <w:rFonts w:ascii="Times New Roman" w:hAnsi="Times New Roman" w:cs="Times New Roman"/>
          <w:vertAlign w:val="baseline"/>
        </w:rPr>
        <w:t>ключается в случае</w:t>
      </w:r>
      <w:r w:rsidRPr="001C5766">
        <w:rPr>
          <w:rFonts w:ascii="Times New Roman" w:hAnsi="Times New Roman" w:cs="Times New Roman"/>
        </w:rPr>
        <w:t>,</w:t>
      </w:r>
      <w:r w:rsidRPr="001C5766">
        <w:rPr>
          <w:rStyle w:val="af"/>
          <w:rFonts w:ascii="Times New Roman" w:hAnsi="Times New Roman" w:cs="Times New Roman"/>
          <w:vertAlign w:val="baseline"/>
        </w:rPr>
        <w:t xml:space="preserve"> если Соглашение (Договор) является</w:t>
      </w:r>
      <w:r w:rsidRPr="001C5766">
        <w:rPr>
          <w:rFonts w:ascii="Times New Roman" w:hAnsi="Times New Roman" w:cs="Times New Roman"/>
        </w:rPr>
        <w:t xml:space="preserve"> </w:t>
      </w:r>
      <w:r w:rsidRPr="001C5766">
        <w:rPr>
          <w:rStyle w:val="af"/>
          <w:rFonts w:ascii="Times New Roman" w:hAnsi="Times New Roman" w:cs="Times New Roman"/>
          <w:vertAlign w:val="baseline"/>
        </w:rPr>
        <w:t>трехсторонним.</w:t>
      </w:r>
      <w:proofErr w:type="gramEnd"/>
    </w:p>
  </w:footnote>
  <w:footnote w:id="48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</w:t>
      </w:r>
      <w:proofErr w:type="gramStart"/>
      <w:r w:rsidRPr="001C5766">
        <w:rPr>
          <w:rFonts w:ascii="Times New Roman" w:hAnsi="Times New Roman" w:cs="Times New Roman"/>
        </w:rPr>
        <w:t>В</w:t>
      </w:r>
      <w:r w:rsidRPr="001C5766">
        <w:rPr>
          <w:rStyle w:val="af"/>
          <w:rFonts w:ascii="Times New Roman" w:hAnsi="Times New Roman" w:cs="Times New Roman"/>
          <w:vertAlign w:val="baseline"/>
        </w:rPr>
        <w:t>ключается в случае</w:t>
      </w:r>
      <w:r w:rsidRPr="001C5766">
        <w:rPr>
          <w:rFonts w:ascii="Times New Roman" w:hAnsi="Times New Roman" w:cs="Times New Roman"/>
        </w:rPr>
        <w:t>,</w:t>
      </w:r>
      <w:r w:rsidRPr="001C5766">
        <w:rPr>
          <w:rStyle w:val="af"/>
          <w:rFonts w:ascii="Times New Roman" w:hAnsi="Times New Roman" w:cs="Times New Roman"/>
          <w:vertAlign w:val="baseline"/>
        </w:rPr>
        <w:t xml:space="preserve"> если Соглашение (Договор) является</w:t>
      </w:r>
      <w:r w:rsidRPr="001C5766">
        <w:rPr>
          <w:rFonts w:ascii="Times New Roman" w:hAnsi="Times New Roman" w:cs="Times New Roman"/>
        </w:rPr>
        <w:t xml:space="preserve"> </w:t>
      </w:r>
      <w:r w:rsidRPr="001C5766">
        <w:rPr>
          <w:rStyle w:val="af"/>
          <w:rFonts w:ascii="Times New Roman" w:hAnsi="Times New Roman" w:cs="Times New Roman"/>
          <w:vertAlign w:val="baseline"/>
        </w:rPr>
        <w:t>трехсторонним.</w:t>
      </w:r>
      <w:proofErr w:type="gramEnd"/>
    </w:p>
  </w:footnote>
  <w:footnote w:id="49">
    <w:p w:rsidR="00B00AD9" w:rsidRPr="001C5766" w:rsidRDefault="00B00AD9" w:rsidP="00704107">
      <w:pPr>
        <w:autoSpaceDE w:val="0"/>
        <w:autoSpaceDN w:val="0"/>
        <w:adjustRightInd w:val="0"/>
        <w:jc w:val="both"/>
      </w:pPr>
      <w:r w:rsidRPr="001C5766">
        <w:rPr>
          <w:rStyle w:val="af"/>
        </w:rPr>
        <w:footnoteRef/>
      </w:r>
      <w:r w:rsidRPr="001C5766">
        <w:t> Указывается наименование товаров (работ, услуг), на финансовое обеспечение затрат в связи с производством (реализацией, выполнением, оказанием) которых предоставляется субсидия.</w:t>
      </w:r>
    </w:p>
  </w:footnote>
  <w:footnote w:id="50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> Заполняется в зависимости от положений Порядка.</w:t>
      </w:r>
    </w:p>
  </w:footnote>
  <w:footnote w:id="51">
    <w:p w:rsidR="00B00AD9" w:rsidRPr="001C5766" w:rsidRDefault="00B00AD9">
      <w:pPr>
        <w:pStyle w:val="ad"/>
      </w:pPr>
      <w:r w:rsidRPr="001C5766">
        <w:rPr>
          <w:rStyle w:val="af"/>
        </w:rPr>
        <w:footnoteRef/>
      </w:r>
      <w:r w:rsidRPr="001C5766">
        <w:t xml:space="preserve"> </w:t>
      </w:r>
      <w:r w:rsidRPr="001C5766">
        <w:rPr>
          <w:rFonts w:ascii="Times New Roman" w:hAnsi="Times New Roman" w:cs="Times New Roman"/>
        </w:rPr>
        <w:t>В зависимости от наименования документа указывается соглашение либо договор.</w:t>
      </w:r>
    </w:p>
  </w:footnote>
  <w:footnote w:id="52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> Указываются документы, подтверждающие достижение показателей, указанных в отчете (при необходимости).</w:t>
      </w:r>
    </w:p>
  </w:footnote>
  <w:footnote w:id="53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> Заполняется в зависимости от положений Порядка.</w:t>
      </w:r>
    </w:p>
  </w:footnote>
  <w:footnote w:id="54">
    <w:p w:rsidR="00B00AD9" w:rsidRPr="001C5766" w:rsidRDefault="00B00AD9">
      <w:pPr>
        <w:pStyle w:val="ad"/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В зависимости от наименования документа указывается соглашение либо договор.</w:t>
      </w:r>
    </w:p>
  </w:footnote>
  <w:footnote w:id="55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> Далее приводится расшифровка расходов в зависимости от целевого использования субсидии.</w:t>
      </w:r>
    </w:p>
  </w:footnote>
  <w:footnote w:id="56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> В зависимости от наименования документа указывается соглашение либо договор.</w:t>
      </w:r>
    </w:p>
  </w:footnote>
  <w:footnote w:id="57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> Положения о представителе не заполняются в случае предоставления субсидии индивидуальному предпринимателю или физическому лицу – производителю товаров, работ, услуг, действующему от своего имени.</w:t>
      </w:r>
    </w:p>
  </w:footnote>
  <w:footnote w:id="58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> Положения об основании не заполняются в случае предоставления субсидии физическому лицу – производителю товаров, работ, услуг, действующему от своего имени.</w:t>
      </w:r>
    </w:p>
  </w:footnote>
  <w:footnote w:id="59">
    <w:p w:rsidR="00B00AD9" w:rsidRPr="001C5766" w:rsidRDefault="00B00AD9" w:rsidP="00DC0568">
      <w:pPr>
        <w:autoSpaceDE w:val="0"/>
        <w:autoSpaceDN w:val="0"/>
        <w:adjustRightInd w:val="0"/>
        <w:jc w:val="both"/>
      </w:pPr>
      <w:r w:rsidRPr="001C5766">
        <w:rPr>
          <w:rStyle w:val="af"/>
        </w:rPr>
        <w:footnoteRef/>
      </w:r>
      <w:r w:rsidRPr="001C5766">
        <w:t xml:space="preserve"> Третья сторона включается при необходимости в зависимости от условий, указанных в Порядке.</w:t>
      </w:r>
    </w:p>
  </w:footnote>
  <w:footnote w:id="60">
    <w:p w:rsidR="00B00AD9" w:rsidRPr="001C5766" w:rsidRDefault="00B00AD9" w:rsidP="00DC0568">
      <w:pPr>
        <w:pStyle w:val="headertext"/>
        <w:spacing w:before="0" w:beforeAutospacing="0" w:after="0" w:afterAutospacing="0"/>
        <w:jc w:val="both"/>
        <w:rPr>
          <w:sz w:val="20"/>
          <w:szCs w:val="20"/>
        </w:rPr>
      </w:pPr>
      <w:r w:rsidRPr="001C5766">
        <w:rPr>
          <w:rStyle w:val="af"/>
          <w:sz w:val="20"/>
          <w:szCs w:val="20"/>
        </w:rPr>
        <w:footnoteRef/>
      </w:r>
      <w:r w:rsidRPr="001C5766">
        <w:rPr>
          <w:rFonts w:eastAsiaTheme="minorHAnsi"/>
          <w:sz w:val="20"/>
          <w:szCs w:val="20"/>
          <w:lang w:eastAsia="en-US"/>
        </w:rPr>
        <w:t> </w:t>
      </w:r>
      <w:proofErr w:type="gramStart"/>
      <w:r w:rsidRPr="001C5766">
        <w:rPr>
          <w:rFonts w:eastAsiaTheme="minorHAnsi"/>
          <w:sz w:val="20"/>
          <w:szCs w:val="20"/>
          <w:lang w:eastAsia="en-US"/>
        </w:rPr>
        <w:t>Далее приводятся изменяемые положения (пункты и (или) разделы, приложения) Соглашения (Договора).</w:t>
      </w:r>
      <w:proofErr w:type="gramEnd"/>
      <w:r w:rsidRPr="001C5766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1C5766">
        <w:rPr>
          <w:rFonts w:eastAsiaTheme="minorHAnsi"/>
          <w:sz w:val="20"/>
          <w:szCs w:val="20"/>
          <w:lang w:eastAsia="en-US"/>
        </w:rPr>
        <w:t xml:space="preserve">Изменения не могут противоречить нормам, закрепленным в типовой форме соглашения (договора) о предоставлении из бюджета </w:t>
      </w:r>
      <w:r>
        <w:rPr>
          <w:rFonts w:eastAsiaTheme="minorHAnsi"/>
          <w:sz w:val="20"/>
          <w:szCs w:val="20"/>
          <w:lang w:eastAsia="en-US"/>
        </w:rPr>
        <w:t>муниципального образования муниципального района «Сосногорск»</w:t>
      </w:r>
      <w:r w:rsidRPr="001C5766">
        <w:rPr>
          <w:rFonts w:eastAsiaTheme="minorHAnsi"/>
          <w:sz w:val="20"/>
          <w:szCs w:val="20"/>
          <w:lang w:eastAsia="en-US"/>
        </w:rPr>
        <w:t xml:space="preserve"> </w:t>
      </w:r>
      <w:r w:rsidRPr="001C5766">
        <w:rPr>
          <w:sz w:val="20"/>
          <w:szCs w:val="20"/>
        </w:rPr>
        <w:t>субсидии юридическому лицу (за исключением муниципального учреждения), индивидуальному предпринимателю, а также физическому лицу – производителю товаров, работ, услуг на финансовое обеспечение затрат в связи производством (реализацией) товаров, выполнением работ, оказанием услуг</w:t>
      </w:r>
      <w:r w:rsidRPr="001C5766">
        <w:rPr>
          <w:rFonts w:eastAsiaTheme="minorHAnsi"/>
          <w:sz w:val="20"/>
          <w:szCs w:val="20"/>
          <w:lang w:eastAsia="en-US"/>
        </w:rPr>
        <w:t>.</w:t>
      </w:r>
      <w:proofErr w:type="gramEnd"/>
    </w:p>
  </w:footnote>
  <w:footnote w:id="61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> Указываются иные положения (при наличии). Пун</w:t>
      </w:r>
      <w:proofErr w:type="gramStart"/>
      <w:r w:rsidRPr="001C5766">
        <w:rPr>
          <w:rFonts w:ascii="Times New Roman" w:hAnsi="Times New Roman" w:cs="Times New Roman"/>
        </w:rPr>
        <w:t>кт вкл</w:t>
      </w:r>
      <w:proofErr w:type="gramEnd"/>
      <w:r w:rsidRPr="001C5766">
        <w:rPr>
          <w:rFonts w:ascii="Times New Roman" w:hAnsi="Times New Roman" w:cs="Times New Roman"/>
        </w:rPr>
        <w:t xml:space="preserve">ючается при необходимости. </w:t>
      </w:r>
    </w:p>
  </w:footnote>
  <w:footnote w:id="62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> Включается, если Соглашение (Договор) является трехсторонним.</w:t>
      </w:r>
    </w:p>
  </w:footnote>
  <w:footnote w:id="63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> В зависимости от наименования документа указывается соглашение либо договор.</w:t>
      </w:r>
    </w:p>
  </w:footnote>
  <w:footnote w:id="64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Положения о представителе не заполняются в случае предоставления субсидии индивидуальному предпринимателю или физическому лицу – производителю товаров, работ, услуг, действующему от своего имени.</w:t>
      </w:r>
    </w:p>
  </w:footnote>
  <w:footnote w:id="65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> Положения об основании не заполняются в случае предоставления субсидии физическому лицу – производителю товаров, работ, услуг, действующему от своего имени.</w:t>
      </w:r>
    </w:p>
  </w:footnote>
  <w:footnote w:id="66">
    <w:p w:rsidR="00B00AD9" w:rsidRPr="001C5766" w:rsidRDefault="00B00AD9" w:rsidP="00DC0568">
      <w:pPr>
        <w:autoSpaceDE w:val="0"/>
        <w:autoSpaceDN w:val="0"/>
        <w:adjustRightInd w:val="0"/>
        <w:jc w:val="both"/>
      </w:pPr>
      <w:r w:rsidRPr="001C5766">
        <w:rPr>
          <w:rStyle w:val="af"/>
        </w:rPr>
        <w:footnoteRef/>
      </w:r>
      <w:r w:rsidRPr="001C5766">
        <w:t xml:space="preserve"> Третья сторона включается при необходимости в зависимости от условий, указанных в Порядке.</w:t>
      </w:r>
    </w:p>
  </w:footnote>
  <w:footnote w:id="67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Указывается пункт Соглашения (Договора).</w:t>
      </w:r>
    </w:p>
  </w:footnote>
  <w:footnote w:id="68">
    <w:p w:rsidR="00B00AD9" w:rsidRPr="001C5766" w:rsidRDefault="00B00AD9" w:rsidP="00DC0568">
      <w:pPr>
        <w:autoSpaceDE w:val="0"/>
        <w:autoSpaceDN w:val="0"/>
        <w:adjustRightInd w:val="0"/>
        <w:jc w:val="both"/>
      </w:pPr>
      <w:r w:rsidRPr="001C5766">
        <w:rPr>
          <w:rStyle w:val="af"/>
        </w:rPr>
        <w:footnoteRef/>
      </w:r>
      <w:r w:rsidRPr="001C5766">
        <w:t xml:space="preserve"> Если Субсидия предоставляется по нескольким кодам </w:t>
      </w:r>
      <w:proofErr w:type="gramStart"/>
      <w:r w:rsidRPr="001C5766">
        <w:t xml:space="preserve">классификации расходов бюджета </w:t>
      </w:r>
      <w:r>
        <w:t>муниципального образования муниципального</w:t>
      </w:r>
      <w:proofErr w:type="gramEnd"/>
      <w:r>
        <w:t xml:space="preserve"> района </w:t>
      </w:r>
      <w:r w:rsidRPr="001C5766">
        <w:t>"</w:t>
      </w:r>
      <w:r>
        <w:t>Сосногорск</w:t>
      </w:r>
      <w:r w:rsidRPr="001C5766">
        <w:t>", то указываются последовательно соответствующие коды бюджетной классификации, а также суммы Субсидии, предоставляемые по таким кодам.</w:t>
      </w:r>
    </w:p>
  </w:footnote>
  <w:footnote w:id="69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Пункты 2.3. 2.4. заполняются в зависимости от состояния расчетов между Сторонами. При отсутствии задолженности не включаются.</w:t>
      </w:r>
    </w:p>
  </w:footnote>
  <w:footnote w:id="70">
    <w:p w:rsidR="00B00AD9" w:rsidRPr="001C5766" w:rsidRDefault="00B00AD9" w:rsidP="00DC0568">
      <w:pPr>
        <w:autoSpaceDE w:val="0"/>
        <w:autoSpaceDN w:val="0"/>
        <w:adjustRightInd w:val="0"/>
        <w:jc w:val="both"/>
      </w:pPr>
      <w:r w:rsidRPr="001C5766">
        <w:rPr>
          <w:rStyle w:val="af"/>
        </w:rPr>
        <w:footnoteRef/>
      </w:r>
      <w:r w:rsidRPr="001C5766">
        <w:t xml:space="preserve"> Указываются пункты Соглашения (Договора) (при наличии), предусматривающие условия, исполнение которых предполагается после расторжения Соглашения (Договора) (например, пункт, предусматривающий условие о предоставлении отчетности).</w:t>
      </w:r>
    </w:p>
  </w:footnote>
  <w:footnote w:id="71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Указываются иные положения (при наличии). Пун</w:t>
      </w:r>
      <w:proofErr w:type="gramStart"/>
      <w:r w:rsidRPr="001C5766">
        <w:rPr>
          <w:rFonts w:ascii="Times New Roman" w:hAnsi="Times New Roman" w:cs="Times New Roman"/>
        </w:rPr>
        <w:t>кт вкл</w:t>
      </w:r>
      <w:proofErr w:type="gramEnd"/>
      <w:r w:rsidRPr="001C5766">
        <w:rPr>
          <w:rFonts w:ascii="Times New Roman" w:hAnsi="Times New Roman" w:cs="Times New Roman"/>
        </w:rPr>
        <w:t xml:space="preserve">ючается при необходимости. </w:t>
      </w:r>
    </w:p>
  </w:footnote>
  <w:footnote w:id="72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Включается, если Соглашение (Договор) является трехсторонним.</w:t>
      </w:r>
    </w:p>
  </w:footnote>
  <w:footnote w:id="73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> В зависимости от наименования документа указывается соглашение либо договор.</w:t>
      </w:r>
    </w:p>
  </w:footnote>
  <w:footnote w:id="74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> Положения о представителе не заполняются в случае предоставления субсидии индивидуальному предпринимателю или физическому лицу – производителю товаров, работ, услуг, действующему от своего имени.</w:t>
      </w:r>
    </w:p>
  </w:footnote>
  <w:footnote w:id="75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> Положения об основании не заполняются в случае предоставления субсидии физическому лицу – производителю товаров, работ, услуг, действующему от своего имени.</w:t>
      </w:r>
    </w:p>
  </w:footnote>
  <w:footnote w:id="76">
    <w:p w:rsidR="00B00AD9" w:rsidRPr="001C5766" w:rsidRDefault="00B00AD9" w:rsidP="00DC0568">
      <w:pPr>
        <w:autoSpaceDE w:val="0"/>
        <w:autoSpaceDN w:val="0"/>
        <w:adjustRightInd w:val="0"/>
        <w:jc w:val="both"/>
      </w:pPr>
      <w:r w:rsidRPr="001C5766">
        <w:rPr>
          <w:rStyle w:val="af"/>
        </w:rPr>
        <w:footnoteRef/>
      </w:r>
      <w:r w:rsidRPr="001C5766">
        <w:t> Третья сторона включается при необходимости в зависимости от условий, указанных в Порядке.</w:t>
      </w:r>
    </w:p>
  </w:footnote>
  <w:footnote w:id="77">
    <w:p w:rsidR="00B00AD9" w:rsidRPr="001C5766" w:rsidRDefault="00B00AD9" w:rsidP="00DC0568">
      <w:pPr>
        <w:autoSpaceDE w:val="0"/>
        <w:autoSpaceDN w:val="0"/>
        <w:adjustRightInd w:val="0"/>
        <w:jc w:val="both"/>
      </w:pPr>
      <w:r w:rsidRPr="001C5766">
        <w:rPr>
          <w:rStyle w:val="af"/>
        </w:rPr>
        <w:footnoteRef/>
      </w:r>
      <w:r w:rsidRPr="001C5766">
        <w:t> </w:t>
      </w:r>
      <w:proofErr w:type="gramStart"/>
      <w:r w:rsidRPr="001C5766">
        <w:t>Указывается наименование товаров (работ, услуг)</w:t>
      </w:r>
      <w:r>
        <w:t>,</w:t>
      </w:r>
      <w:r w:rsidRPr="001C5766">
        <w:t xml:space="preserve"> на возмещение затрат (недополученных доходов) </w:t>
      </w:r>
      <w:r>
        <w:t xml:space="preserve">в связи </w:t>
      </w:r>
      <w:r w:rsidRPr="001C5766">
        <w:t>с производством (реализацией, выполнением, оказанием) которых, предоставляется Субсидия.</w:t>
      </w:r>
      <w:proofErr w:type="gramEnd"/>
    </w:p>
  </w:footnote>
  <w:footnote w:id="78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> Положения о достижении отдельных результатов регионального (национального, федерального) проекта, муниципальной программы включаются в случае, если Субсидия предоставляется в целях реализации соответствующих проектов, программ.</w:t>
      </w:r>
    </w:p>
  </w:footnote>
  <w:footnote w:id="79">
    <w:p w:rsidR="00B00AD9" w:rsidRPr="001C5766" w:rsidRDefault="00B00AD9" w:rsidP="00210DED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> Указывается результа</w:t>
      </w:r>
      <w:proofErr w:type="gramStart"/>
      <w:r w:rsidRPr="001C5766">
        <w:rPr>
          <w:rFonts w:ascii="Times New Roman" w:hAnsi="Times New Roman" w:cs="Times New Roman"/>
        </w:rPr>
        <w:t>т(</w:t>
      </w:r>
      <w:proofErr w:type="gramEnd"/>
      <w:r w:rsidRPr="001C5766">
        <w:rPr>
          <w:rFonts w:ascii="Times New Roman" w:hAnsi="Times New Roman" w:cs="Times New Roman"/>
        </w:rPr>
        <w:t>-ы) предоставления Субсидии. Пункт заполняется с учетом положений, установленных в Порядке.</w:t>
      </w:r>
    </w:p>
  </w:footnote>
  <w:footnote w:id="80">
    <w:p w:rsidR="00B00AD9" w:rsidRPr="001C5766" w:rsidRDefault="00B00AD9" w:rsidP="000916D7">
      <w:pPr>
        <w:autoSpaceDE w:val="0"/>
        <w:autoSpaceDN w:val="0"/>
        <w:adjustRightInd w:val="0"/>
        <w:jc w:val="both"/>
      </w:pPr>
      <w:r w:rsidRPr="001C5766">
        <w:rPr>
          <w:rStyle w:val="af"/>
        </w:rPr>
        <w:footnoteRef/>
      </w:r>
      <w:r w:rsidRPr="001C5766">
        <w:t> Указывается конкретный размер предоставляемой Субсидии в соответствующем финансовом году</w:t>
      </w:r>
      <w:r>
        <w:t xml:space="preserve">. </w:t>
      </w:r>
      <w:proofErr w:type="gramStart"/>
      <w:r>
        <w:t>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(Договора) (за исключением случаев, когда размер Субсидии и порядок его расчета определены Порядком.</w:t>
      </w:r>
      <w:r w:rsidRPr="001C5766">
        <w:t xml:space="preserve"> </w:t>
      </w:r>
      <w:proofErr w:type="gramEnd"/>
    </w:p>
    <w:p w:rsidR="00B00AD9" w:rsidRPr="001C5766" w:rsidRDefault="00B00AD9" w:rsidP="000916D7">
      <w:pPr>
        <w:autoSpaceDE w:val="0"/>
        <w:autoSpaceDN w:val="0"/>
        <w:adjustRightInd w:val="0"/>
        <w:jc w:val="both"/>
      </w:pPr>
      <w:r w:rsidRPr="001C5766">
        <w:t>Суммы на плановый период указываются в случае принятия решения о предоставлении субсидии в те</w:t>
      </w:r>
      <w:r>
        <w:t xml:space="preserve">кущем году и плановом периоде. </w:t>
      </w:r>
      <w:r w:rsidRPr="001C5766">
        <w:t>При необходимости в Соглашении (Договоре) осуществляется детализаци</w:t>
      </w:r>
      <w:r>
        <w:t>я</w:t>
      </w:r>
      <w:r w:rsidRPr="001C5766">
        <w:t xml:space="preserve"> размера субсидии по видам затрат</w:t>
      </w:r>
      <w:r>
        <w:t xml:space="preserve"> (недополученных доходов)</w:t>
      </w:r>
      <w:r w:rsidRPr="001C5766">
        <w:t>, направлениям, мероприятиям и т.д.</w:t>
      </w:r>
    </w:p>
  </w:footnote>
  <w:footnote w:id="81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> Указываются установленные в Порядке условия и требования, при соблюдении которых предоставляется Субсидия.</w:t>
      </w:r>
    </w:p>
  </w:footnote>
  <w:footnote w:id="82">
    <w:p w:rsidR="00B00AD9" w:rsidRPr="001C5766" w:rsidRDefault="00B00AD9" w:rsidP="00BB1914">
      <w:pPr>
        <w:autoSpaceDE w:val="0"/>
        <w:autoSpaceDN w:val="0"/>
        <w:adjustRightInd w:val="0"/>
        <w:jc w:val="both"/>
      </w:pPr>
      <w:r w:rsidRPr="001C5766">
        <w:rPr>
          <w:rStyle w:val="af"/>
        </w:rPr>
        <w:footnoteRef/>
      </w:r>
      <w:bookmarkStart w:id="10" w:name="Par45"/>
      <w:bookmarkEnd w:id="10"/>
      <w:r w:rsidRPr="001C5766">
        <w:rPr>
          <w:rFonts w:eastAsiaTheme="minorEastAsia"/>
          <w:lang w:eastAsia="ru-RU"/>
        </w:rPr>
        <w:t> Указывается периодичность перечисления Субсидии: единовременно или ежемесячно/ежеквартально/иная периодичность в соответствии с Порядком.</w:t>
      </w:r>
    </w:p>
  </w:footnote>
  <w:footnote w:id="83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 Указать документы, подтверждающие фактически произведенные затраты (недополученные доходы). В случае если Порядком не предусмотрено предоставление Получателем субсидии документов </w:t>
      </w:r>
      <w:proofErr w:type="gramStart"/>
      <w:r w:rsidRPr="001C5766">
        <w:rPr>
          <w:rFonts w:ascii="Times New Roman" w:hAnsi="Times New Roman" w:cs="Times New Roman"/>
        </w:rPr>
        <w:t>для получения Субсидии в связи с их предоставлением до заключения</w:t>
      </w:r>
      <w:proofErr w:type="gramEnd"/>
      <w:r w:rsidRPr="001C5766">
        <w:rPr>
          <w:rFonts w:ascii="Times New Roman" w:hAnsi="Times New Roman" w:cs="Times New Roman"/>
        </w:rPr>
        <w:t xml:space="preserve"> Соглашения, пункт не заполняется. </w:t>
      </w:r>
    </w:p>
  </w:footnote>
  <w:footnote w:id="84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> Требования к документам включаются при необходимости в зависимости от положений, закрепленных в Порядке.</w:t>
      </w:r>
    </w:p>
  </w:footnote>
  <w:footnote w:id="85">
    <w:p w:rsidR="00B00AD9" w:rsidRPr="001C5766" w:rsidRDefault="00B00AD9" w:rsidP="000916D7">
      <w:pPr>
        <w:pStyle w:val="ConsPlusNonformat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Пункт заполняется с учетом положений Порядка. </w:t>
      </w:r>
    </w:p>
  </w:footnote>
  <w:footnote w:id="86">
    <w:p w:rsidR="00B00AD9" w:rsidRPr="0099585A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> </w:t>
      </w:r>
      <w:r w:rsidRPr="0099585A">
        <w:rPr>
          <w:rFonts w:ascii="Times New Roman" w:hAnsi="Times New Roman" w:cs="Times New Roman"/>
        </w:rPr>
        <w:t xml:space="preserve">В случае предоставления Субсидии за счет межбюджетных трансфертов, предоставленных бюджету </w:t>
      </w:r>
      <w:r>
        <w:rPr>
          <w:rFonts w:ascii="Times New Roman" w:hAnsi="Times New Roman" w:cs="Times New Roman"/>
        </w:rPr>
        <w:t>муниципального образования муниципального района «</w:t>
      </w:r>
      <w:r w:rsidRPr="0099585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осногорск</w:t>
      </w:r>
      <w:r w:rsidRPr="0099585A">
        <w:rPr>
          <w:rFonts w:ascii="Times New Roman" w:hAnsi="Times New Roman" w:cs="Times New Roman"/>
        </w:rPr>
        <w:t>" и имеющих целевое назначение, - органом государственного (муниципального) финансового контроля (в рамках компетенций, установленных статьей 266.1 Бюджетного кодекса Российской Федерации).</w:t>
      </w:r>
    </w:p>
  </w:footnote>
  <w:footnote w:id="87">
    <w:p w:rsidR="00B00AD9" w:rsidRPr="0099585A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99585A">
        <w:rPr>
          <w:rStyle w:val="af"/>
          <w:rFonts w:ascii="Times New Roman" w:hAnsi="Times New Roman" w:cs="Times New Roman"/>
        </w:rPr>
        <w:footnoteRef/>
      </w:r>
      <w:r w:rsidRPr="0099585A">
        <w:rPr>
          <w:rFonts w:ascii="Times New Roman" w:hAnsi="Times New Roman" w:cs="Times New Roman"/>
        </w:rPr>
        <w:t xml:space="preserve"> Согласие не требуется, если Получателем субсидии является муниципальное унитарное предприятие, хозяйственное товарищество и общество с участием </w:t>
      </w:r>
      <w:r>
        <w:rPr>
          <w:rFonts w:ascii="Times New Roman" w:hAnsi="Times New Roman" w:cs="Times New Roman"/>
        </w:rPr>
        <w:t>муниципального образования муниципального района «Сосногорск»</w:t>
      </w:r>
      <w:r w:rsidRPr="0099585A">
        <w:rPr>
          <w:rFonts w:ascii="Times New Roman" w:hAnsi="Times New Roman" w:cs="Times New Roman"/>
        </w:rPr>
        <w:t xml:space="preserve"> в их уставных (складочных) капиталах, а также коммерческая организация с участием таких товариществ и обществ в их уставных (складочных) капиталах.</w:t>
      </w:r>
    </w:p>
  </w:footnote>
  <w:footnote w:id="88">
    <w:p w:rsidR="00B00AD9" w:rsidRPr="0099585A" w:rsidRDefault="00B00AD9">
      <w:pPr>
        <w:pStyle w:val="ad"/>
      </w:pPr>
      <w:r w:rsidRPr="0099585A">
        <w:rPr>
          <w:rStyle w:val="af"/>
          <w:rFonts w:ascii="Times New Roman" w:hAnsi="Times New Roman" w:cs="Times New Roman"/>
        </w:rPr>
        <w:footnoteRef/>
      </w:r>
      <w:r w:rsidRPr="0099585A">
        <w:rPr>
          <w:rFonts w:ascii="Times New Roman" w:hAnsi="Times New Roman" w:cs="Times New Roman"/>
        </w:rPr>
        <w:t> Пункт заполняется с учетом положений Порядка.</w:t>
      </w:r>
    </w:p>
  </w:footnote>
  <w:footnote w:id="89">
    <w:p w:rsidR="00B00AD9" w:rsidRPr="0099585A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99585A">
        <w:rPr>
          <w:rStyle w:val="af"/>
          <w:rFonts w:ascii="Times New Roman" w:hAnsi="Times New Roman" w:cs="Times New Roman"/>
        </w:rPr>
        <w:footnoteRef/>
      </w:r>
      <w:r w:rsidRPr="0099585A">
        <w:rPr>
          <w:rFonts w:ascii="Times New Roman" w:hAnsi="Times New Roman" w:cs="Times New Roman"/>
        </w:rPr>
        <w:t> Указываются отчеты, документы, подлежащие представлению Получателем субсидии в случаях, установленных Порядком, формы и сроки (периодичность) их представления (при необходимости закрепляются в приложени</w:t>
      </w:r>
      <w:proofErr w:type="gramStart"/>
      <w:r w:rsidRPr="0099585A">
        <w:rPr>
          <w:rFonts w:ascii="Times New Roman" w:hAnsi="Times New Roman" w:cs="Times New Roman"/>
        </w:rPr>
        <w:t>и(</w:t>
      </w:r>
      <w:proofErr w:type="gramEnd"/>
      <w:r w:rsidRPr="0099585A">
        <w:rPr>
          <w:rFonts w:ascii="Times New Roman" w:hAnsi="Times New Roman" w:cs="Times New Roman"/>
        </w:rPr>
        <w:t>-</w:t>
      </w:r>
      <w:proofErr w:type="spellStart"/>
      <w:r w:rsidRPr="0099585A">
        <w:rPr>
          <w:rFonts w:ascii="Times New Roman" w:hAnsi="Times New Roman" w:cs="Times New Roman"/>
        </w:rPr>
        <w:t>ях</w:t>
      </w:r>
      <w:proofErr w:type="spellEnd"/>
      <w:r w:rsidRPr="0099585A">
        <w:rPr>
          <w:rFonts w:ascii="Times New Roman" w:hAnsi="Times New Roman" w:cs="Times New Roman"/>
        </w:rPr>
        <w:t>) к Соглашению (Договору)).</w:t>
      </w:r>
    </w:p>
  </w:footnote>
  <w:footnote w:id="90">
    <w:p w:rsidR="00B00AD9" w:rsidRPr="0099585A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99585A">
        <w:rPr>
          <w:rStyle w:val="af"/>
          <w:rFonts w:ascii="Times New Roman" w:hAnsi="Times New Roman" w:cs="Times New Roman"/>
        </w:rPr>
        <w:footnoteRef/>
      </w:r>
      <w:r w:rsidRPr="0099585A">
        <w:rPr>
          <w:rFonts w:ascii="Times New Roman" w:hAnsi="Times New Roman" w:cs="Times New Roman"/>
        </w:rPr>
        <w:t xml:space="preserve"> В случае предоставления Субсидии за счет межбюджетных трансфертов, предоставленных бюджету </w:t>
      </w:r>
      <w:r>
        <w:rPr>
          <w:rFonts w:ascii="Times New Roman" w:hAnsi="Times New Roman" w:cs="Times New Roman"/>
        </w:rPr>
        <w:t>муниципального образования муниципального района «Сосногорск»</w:t>
      </w:r>
      <w:r w:rsidRPr="0099585A">
        <w:rPr>
          <w:rFonts w:ascii="Times New Roman" w:hAnsi="Times New Roman" w:cs="Times New Roman"/>
        </w:rPr>
        <w:t xml:space="preserve"> и имеющих целевое назначение, - органом государственного (муниципального) финансового контроля (в рамках компетенций, установленных статьей 266.1 Бюджетного кодекса Российской Федерации).</w:t>
      </w:r>
    </w:p>
  </w:footnote>
  <w:footnote w:id="91">
    <w:p w:rsidR="00B00AD9" w:rsidRPr="0099585A" w:rsidRDefault="00B00AD9" w:rsidP="00DC0568">
      <w:pPr>
        <w:pStyle w:val="ad"/>
        <w:rPr>
          <w:rFonts w:ascii="Times New Roman" w:hAnsi="Times New Roman" w:cs="Times New Roman"/>
        </w:rPr>
      </w:pPr>
      <w:r w:rsidRPr="0099585A">
        <w:rPr>
          <w:rStyle w:val="af"/>
          <w:rFonts w:ascii="Times New Roman" w:hAnsi="Times New Roman" w:cs="Times New Roman"/>
        </w:rPr>
        <w:footnoteRef/>
      </w:r>
      <w:r w:rsidRPr="0099585A">
        <w:rPr>
          <w:rFonts w:ascii="Times New Roman" w:hAnsi="Times New Roman" w:cs="Times New Roman"/>
        </w:rPr>
        <w:t xml:space="preserve"> В случае предоставления Субсидии за счет межбюджетных трансфертов, предоставленных бюджету </w:t>
      </w:r>
      <w:r>
        <w:rPr>
          <w:rFonts w:ascii="Times New Roman" w:hAnsi="Times New Roman" w:cs="Times New Roman"/>
        </w:rPr>
        <w:t xml:space="preserve">муниципального образования муниципального района «Сосногорск» </w:t>
      </w:r>
      <w:r w:rsidRPr="0099585A">
        <w:rPr>
          <w:rFonts w:ascii="Times New Roman" w:hAnsi="Times New Roman" w:cs="Times New Roman"/>
        </w:rPr>
        <w:t xml:space="preserve"> и имеющих целевое назначение, - органом государственного (муниципального) финансового контроля (в рамках компетенций, установленных статьей 266.1 Бюджетного кодекса Российской Федерации).</w:t>
      </w:r>
    </w:p>
  </w:footnote>
  <w:footnote w:id="92">
    <w:p w:rsidR="00B00AD9" w:rsidRPr="0099585A" w:rsidRDefault="00B00AD9" w:rsidP="00DC0568">
      <w:pPr>
        <w:pStyle w:val="ConsPlusNonformat"/>
        <w:jc w:val="both"/>
        <w:rPr>
          <w:rFonts w:ascii="Times New Roman" w:hAnsi="Times New Roman" w:cs="Times New Roman"/>
        </w:rPr>
      </w:pPr>
      <w:r w:rsidRPr="0099585A">
        <w:rPr>
          <w:rStyle w:val="af"/>
          <w:rFonts w:ascii="Times New Roman" w:hAnsi="Times New Roman" w:cs="Times New Roman"/>
        </w:rPr>
        <w:footnoteRef/>
      </w:r>
      <w:r w:rsidRPr="0099585A">
        <w:rPr>
          <w:rFonts w:ascii="Times New Roman" w:hAnsi="Times New Roman" w:cs="Times New Roman"/>
        </w:rPr>
        <w:t> </w:t>
      </w:r>
      <w:proofErr w:type="gramStart"/>
      <w:r w:rsidRPr="0099585A">
        <w:rPr>
          <w:rFonts w:ascii="Times New Roman" w:hAnsi="Times New Roman" w:cs="Times New Roman"/>
        </w:rPr>
        <w:t>Пункт включается в случае установления в Порядке штрафных санкций за нарушение условий, целей и порядка предоставления Субсидий либо иных мер ответственности.</w:t>
      </w:r>
      <w:proofErr w:type="gramEnd"/>
    </w:p>
    <w:p w:rsidR="00B00AD9" w:rsidRPr="001C5766" w:rsidRDefault="00B00AD9" w:rsidP="00DC0568">
      <w:pPr>
        <w:pStyle w:val="ConsPlusNonformat"/>
        <w:jc w:val="both"/>
        <w:rPr>
          <w:rFonts w:ascii="Times New Roman" w:hAnsi="Times New Roman" w:cs="Times New Roman"/>
        </w:rPr>
      </w:pPr>
      <w:r w:rsidRPr="0099585A">
        <w:rPr>
          <w:rFonts w:ascii="Times New Roman" w:hAnsi="Times New Roman" w:cs="Times New Roman"/>
        </w:rPr>
        <w:t>В случае отсутствия в Порядке порядка и сроков для исполнения штрафных санкций и иных мер ответственности, указанные положения включаются в данный пункт.</w:t>
      </w:r>
    </w:p>
  </w:footnote>
  <w:footnote w:id="93">
    <w:p w:rsidR="00B00AD9" w:rsidRPr="001C5766" w:rsidRDefault="00B00AD9" w:rsidP="00DC0568">
      <w:pPr>
        <w:pStyle w:val="ConsPlusNonformat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Style w:val="af"/>
          <w:rFonts w:ascii="Times New Roman" w:hAnsi="Times New Roman" w:cs="Times New Roman"/>
          <w:vertAlign w:val="baseline"/>
        </w:rPr>
        <w:t> Указываются иные конкретные о</w:t>
      </w:r>
      <w:r w:rsidRPr="001C5766">
        <w:rPr>
          <w:rFonts w:ascii="Times New Roman" w:hAnsi="Times New Roman" w:cs="Times New Roman"/>
        </w:rPr>
        <w:t>бязанности</w:t>
      </w:r>
      <w:r w:rsidRPr="001C5766">
        <w:rPr>
          <w:rStyle w:val="af"/>
          <w:rFonts w:ascii="Times New Roman" w:hAnsi="Times New Roman" w:cs="Times New Roman"/>
          <w:vertAlign w:val="baseline"/>
        </w:rPr>
        <w:t>, установленные Порядком</w:t>
      </w:r>
      <w:r w:rsidRPr="001C5766">
        <w:rPr>
          <w:rFonts w:ascii="Times New Roman" w:hAnsi="Times New Roman" w:cs="Times New Roman"/>
        </w:rPr>
        <w:t xml:space="preserve"> (при наличии)</w:t>
      </w:r>
      <w:r w:rsidRPr="001C5766">
        <w:rPr>
          <w:rStyle w:val="af"/>
          <w:rFonts w:ascii="Times New Roman" w:hAnsi="Times New Roman" w:cs="Times New Roman"/>
          <w:vertAlign w:val="baseline"/>
        </w:rPr>
        <w:t>.</w:t>
      </w:r>
    </w:p>
  </w:footnote>
  <w:footnote w:id="94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> Пун</w:t>
      </w:r>
      <w:proofErr w:type="gramStart"/>
      <w:r w:rsidRPr="001C5766">
        <w:rPr>
          <w:rFonts w:ascii="Times New Roman" w:hAnsi="Times New Roman" w:cs="Times New Roman"/>
        </w:rPr>
        <w:t>кт вкл</w:t>
      </w:r>
      <w:proofErr w:type="gramEnd"/>
      <w:r w:rsidRPr="001C5766">
        <w:rPr>
          <w:rFonts w:ascii="Times New Roman" w:hAnsi="Times New Roman" w:cs="Times New Roman"/>
        </w:rPr>
        <w:t xml:space="preserve">ючается в зависимости от положений, установленных в Порядке. В случае если Порядком не предусмотрено предоставление Получателем субсидии документов </w:t>
      </w:r>
      <w:proofErr w:type="gramStart"/>
      <w:r w:rsidRPr="001C5766">
        <w:rPr>
          <w:rFonts w:ascii="Times New Roman" w:hAnsi="Times New Roman" w:cs="Times New Roman"/>
        </w:rPr>
        <w:t>для получения Субсидии в связи с их предоставлением до заключения</w:t>
      </w:r>
      <w:proofErr w:type="gramEnd"/>
      <w:r w:rsidRPr="001C5766">
        <w:rPr>
          <w:rFonts w:ascii="Times New Roman" w:hAnsi="Times New Roman" w:cs="Times New Roman"/>
        </w:rPr>
        <w:t xml:space="preserve"> Соглашения, пункт не заполняется.</w:t>
      </w:r>
    </w:p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Fonts w:ascii="Times New Roman" w:hAnsi="Times New Roman" w:cs="Times New Roman"/>
        </w:rPr>
        <w:t>Основания для возврата документов  заполняются на основании норм, закрепленных в Порядке.</w:t>
      </w:r>
    </w:p>
  </w:footnote>
  <w:footnote w:id="95">
    <w:p w:rsidR="00B00AD9" w:rsidRPr="001C5766" w:rsidRDefault="00B00AD9" w:rsidP="00DC0568">
      <w:pPr>
        <w:pStyle w:val="ad"/>
        <w:jc w:val="both"/>
        <w:rPr>
          <w:rStyle w:val="af"/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> В случае если предусмотрено Порядком – указать порядок повторного представления документов.</w:t>
      </w:r>
    </w:p>
  </w:footnote>
  <w:footnote w:id="96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> Срок перечисления не может быть позднее десятого рабочего дня после принятия Главным распорядителем решения о финансировании.</w:t>
      </w:r>
    </w:p>
  </w:footnote>
  <w:footnote w:id="97">
    <w:p w:rsidR="00B00AD9" w:rsidRPr="001C5766" w:rsidRDefault="00B00AD9" w:rsidP="00DC0568">
      <w:pPr>
        <w:pStyle w:val="ConsPlusNonformat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> Положения об оценке включаются в зависимости от условий, указанных в Порядке.</w:t>
      </w:r>
    </w:p>
  </w:footnote>
  <w:footnote w:id="98">
    <w:p w:rsidR="00B00AD9" w:rsidRPr="0099585A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99585A">
        <w:rPr>
          <w:rStyle w:val="af"/>
          <w:rFonts w:ascii="Times New Roman" w:hAnsi="Times New Roman" w:cs="Times New Roman"/>
        </w:rPr>
        <w:footnoteRef/>
      </w:r>
      <w:r w:rsidRPr="0099585A">
        <w:rPr>
          <w:rFonts w:ascii="Times New Roman" w:hAnsi="Times New Roman" w:cs="Times New Roman"/>
        </w:rPr>
        <w:t xml:space="preserve"> В случае предоставления Субсидии за счет межбюджетных трансфертов, предоставленных бюджету </w:t>
      </w:r>
      <w:r>
        <w:rPr>
          <w:rFonts w:ascii="Times New Roman" w:hAnsi="Times New Roman" w:cs="Times New Roman"/>
        </w:rPr>
        <w:t>муниципального образования муниципального района «Сосногорск»</w:t>
      </w:r>
      <w:r w:rsidRPr="0099585A">
        <w:rPr>
          <w:rFonts w:ascii="Times New Roman" w:hAnsi="Times New Roman" w:cs="Times New Roman"/>
        </w:rPr>
        <w:t xml:space="preserve"> и имеющих целевое назначение, - органа государственного (муниципального) финансового контроля (в рамках компетенций, установленных статьей 266.1 Бюджетного кодекса Российской Федерации).</w:t>
      </w:r>
    </w:p>
  </w:footnote>
  <w:footnote w:id="99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Style w:val="af"/>
          <w:rFonts w:ascii="Times New Roman" w:hAnsi="Times New Roman" w:cs="Times New Roman"/>
          <w:vertAlign w:val="baseline"/>
        </w:rPr>
        <w:t> Указать иные конкретные обязанности, закрепленные Порядком</w:t>
      </w:r>
      <w:r w:rsidRPr="001C5766">
        <w:rPr>
          <w:rFonts w:ascii="Times New Roman" w:hAnsi="Times New Roman" w:cs="Times New Roman"/>
        </w:rPr>
        <w:t xml:space="preserve"> (при наличии)</w:t>
      </w:r>
      <w:r w:rsidRPr="001C5766">
        <w:rPr>
          <w:rStyle w:val="af"/>
          <w:rFonts w:ascii="Times New Roman" w:hAnsi="Times New Roman" w:cs="Times New Roman"/>
          <w:vertAlign w:val="baseline"/>
        </w:rPr>
        <w:t>.</w:t>
      </w:r>
    </w:p>
  </w:footnote>
  <w:footnote w:id="100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Style w:val="af"/>
          <w:rFonts w:ascii="Times New Roman" w:hAnsi="Times New Roman" w:cs="Times New Roman"/>
          <w:vertAlign w:val="baseline"/>
        </w:rPr>
        <w:t> Указать конкретные обязанности, закрепленные Порядком.</w:t>
      </w:r>
      <w:r w:rsidRPr="001C5766">
        <w:rPr>
          <w:rFonts w:ascii="Times New Roman" w:hAnsi="Times New Roman" w:cs="Times New Roman"/>
        </w:rPr>
        <w:t xml:space="preserve"> </w:t>
      </w:r>
      <w:r w:rsidRPr="001C5766">
        <w:rPr>
          <w:rStyle w:val="af"/>
          <w:rFonts w:ascii="Times New Roman" w:hAnsi="Times New Roman" w:cs="Times New Roman"/>
          <w:vertAlign w:val="baseline"/>
        </w:rPr>
        <w:t>Пункт</w:t>
      </w:r>
      <w:r w:rsidRPr="001C5766">
        <w:rPr>
          <w:rFonts w:ascii="Times New Roman" w:hAnsi="Times New Roman" w:cs="Times New Roman"/>
        </w:rPr>
        <w:t xml:space="preserve"> 2.3</w:t>
      </w:r>
      <w:r>
        <w:rPr>
          <w:rFonts w:ascii="Times New Roman" w:hAnsi="Times New Roman" w:cs="Times New Roman"/>
        </w:rPr>
        <w:t>.</w:t>
      </w:r>
      <w:r w:rsidRPr="001C5766">
        <w:rPr>
          <w:rFonts w:ascii="Times New Roman" w:hAnsi="Times New Roman" w:cs="Times New Roman"/>
        </w:rPr>
        <w:t xml:space="preserve"> и его подпункты </w:t>
      </w:r>
      <w:r w:rsidRPr="001C5766">
        <w:rPr>
          <w:rStyle w:val="af"/>
          <w:rFonts w:ascii="Times New Roman" w:hAnsi="Times New Roman" w:cs="Times New Roman"/>
          <w:vertAlign w:val="baseline"/>
        </w:rPr>
        <w:t>включаются в случае</w:t>
      </w:r>
      <w:r w:rsidRPr="001C5766">
        <w:rPr>
          <w:rFonts w:ascii="Times New Roman" w:hAnsi="Times New Roman" w:cs="Times New Roman"/>
        </w:rPr>
        <w:t>,</w:t>
      </w:r>
      <w:r w:rsidRPr="001C5766">
        <w:rPr>
          <w:rStyle w:val="af"/>
          <w:rFonts w:ascii="Times New Roman" w:hAnsi="Times New Roman" w:cs="Times New Roman"/>
          <w:vertAlign w:val="baseline"/>
        </w:rPr>
        <w:t xml:space="preserve"> если Соглашение (Договор) является</w:t>
      </w:r>
      <w:r w:rsidRPr="001C5766">
        <w:rPr>
          <w:rFonts w:ascii="Times New Roman" w:hAnsi="Times New Roman" w:cs="Times New Roman"/>
        </w:rPr>
        <w:t xml:space="preserve"> </w:t>
      </w:r>
      <w:r w:rsidRPr="001C5766">
        <w:rPr>
          <w:rStyle w:val="af"/>
          <w:rFonts w:ascii="Times New Roman" w:hAnsi="Times New Roman" w:cs="Times New Roman"/>
          <w:vertAlign w:val="baseline"/>
        </w:rPr>
        <w:t>трехсторонним.</w:t>
      </w:r>
    </w:p>
  </w:footnote>
  <w:footnote w:id="101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 Положения о возможности увеличения (уменьшения) размера Субсидии, а также предоставления </w:t>
      </w:r>
      <w:r>
        <w:rPr>
          <w:rFonts w:ascii="Times New Roman" w:hAnsi="Times New Roman" w:cs="Times New Roman"/>
        </w:rPr>
        <w:t>установленного пакета документов</w:t>
      </w:r>
      <w:r w:rsidRPr="001C5766">
        <w:rPr>
          <w:rFonts w:ascii="Times New Roman" w:hAnsi="Times New Roman" w:cs="Times New Roman"/>
        </w:rPr>
        <w:t>, предусматриваются в случае, если это установлено Порядком.</w:t>
      </w:r>
    </w:p>
  </w:footnote>
  <w:footnote w:id="102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Style w:val="af"/>
          <w:rFonts w:ascii="Times New Roman" w:hAnsi="Times New Roman" w:cs="Times New Roman"/>
          <w:vertAlign w:val="baseline"/>
        </w:rPr>
        <w:t> Указать иные права, закрепленные Порядком</w:t>
      </w:r>
      <w:r w:rsidRPr="001C5766">
        <w:rPr>
          <w:rFonts w:ascii="Times New Roman" w:hAnsi="Times New Roman" w:cs="Times New Roman"/>
        </w:rPr>
        <w:t xml:space="preserve"> (при наличии)</w:t>
      </w:r>
      <w:r w:rsidRPr="001C5766">
        <w:rPr>
          <w:rStyle w:val="af"/>
          <w:rFonts w:ascii="Times New Roman" w:hAnsi="Times New Roman" w:cs="Times New Roman"/>
          <w:vertAlign w:val="baseline"/>
        </w:rPr>
        <w:t>.</w:t>
      </w:r>
    </w:p>
  </w:footnote>
  <w:footnote w:id="103">
    <w:p w:rsidR="00B00AD9" w:rsidRPr="001C5766" w:rsidRDefault="00B00AD9" w:rsidP="00AA260F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Style w:val="af"/>
          <w:rFonts w:ascii="Times New Roman" w:hAnsi="Times New Roman" w:cs="Times New Roman"/>
          <w:vertAlign w:val="baseline"/>
        </w:rPr>
        <w:t> Организация включа</w:t>
      </w:r>
      <w:r>
        <w:rPr>
          <w:rFonts w:ascii="Times New Roman" w:hAnsi="Times New Roman" w:cs="Times New Roman"/>
        </w:rPr>
        <w:t>е</w:t>
      </w:r>
      <w:r w:rsidRPr="001C5766">
        <w:rPr>
          <w:rStyle w:val="af"/>
          <w:rFonts w:ascii="Times New Roman" w:hAnsi="Times New Roman" w:cs="Times New Roman"/>
          <w:vertAlign w:val="baseline"/>
        </w:rPr>
        <w:t>тся в случае</w:t>
      </w:r>
      <w:r w:rsidRPr="001C5766">
        <w:rPr>
          <w:rFonts w:ascii="Times New Roman" w:hAnsi="Times New Roman" w:cs="Times New Roman"/>
        </w:rPr>
        <w:t>,</w:t>
      </w:r>
      <w:r w:rsidRPr="001C5766">
        <w:rPr>
          <w:rStyle w:val="af"/>
          <w:rFonts w:ascii="Times New Roman" w:hAnsi="Times New Roman" w:cs="Times New Roman"/>
          <w:vertAlign w:val="baseline"/>
        </w:rPr>
        <w:t xml:space="preserve"> если Соглашение (Договор) является трехсторонним.</w:t>
      </w:r>
    </w:p>
    <w:p w:rsidR="00B00AD9" w:rsidRPr="001C5766" w:rsidRDefault="00B00AD9" w:rsidP="00AA260F">
      <w:pPr>
        <w:pStyle w:val="ad"/>
        <w:jc w:val="both"/>
        <w:rPr>
          <w:rFonts w:ascii="Times New Roman" w:hAnsi="Times New Roman" w:cs="Times New Roman"/>
        </w:rPr>
      </w:pPr>
      <w:r w:rsidRPr="0099585A">
        <w:rPr>
          <w:rStyle w:val="af"/>
          <w:rFonts w:ascii="Times New Roman" w:hAnsi="Times New Roman" w:cs="Times New Roman"/>
          <w:vertAlign w:val="baseline"/>
        </w:rPr>
        <w:t>Положения о возможности увеличения (уменьшения) размера Субсидии, а также предоставления установленного</w:t>
      </w:r>
      <w:r>
        <w:rPr>
          <w:rFonts w:ascii="Times New Roman" w:hAnsi="Times New Roman" w:cs="Times New Roman"/>
        </w:rPr>
        <w:t xml:space="preserve"> </w:t>
      </w:r>
      <w:r w:rsidRPr="0099585A">
        <w:rPr>
          <w:rStyle w:val="af"/>
          <w:rFonts w:ascii="Times New Roman" w:hAnsi="Times New Roman" w:cs="Times New Roman"/>
          <w:vertAlign w:val="baseline"/>
        </w:rPr>
        <w:t xml:space="preserve">пакета документов предусматриваются в случае, если это предусмотрено Порядком. </w:t>
      </w:r>
    </w:p>
  </w:footnote>
  <w:footnote w:id="104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> </w:t>
      </w:r>
      <w:r w:rsidRPr="001C5766">
        <w:rPr>
          <w:rStyle w:val="af"/>
          <w:rFonts w:ascii="Times New Roman" w:hAnsi="Times New Roman" w:cs="Times New Roman"/>
          <w:vertAlign w:val="baseline"/>
        </w:rPr>
        <w:t>Указать иные права, закрепленные Порядком</w:t>
      </w:r>
      <w:r w:rsidRPr="001C5766">
        <w:rPr>
          <w:rFonts w:ascii="Times New Roman" w:hAnsi="Times New Roman" w:cs="Times New Roman"/>
        </w:rPr>
        <w:t xml:space="preserve"> (при наличии)</w:t>
      </w:r>
      <w:r w:rsidRPr="001C5766">
        <w:rPr>
          <w:rStyle w:val="af"/>
          <w:rFonts w:ascii="Times New Roman" w:hAnsi="Times New Roman" w:cs="Times New Roman"/>
          <w:vertAlign w:val="baseline"/>
        </w:rPr>
        <w:t>.</w:t>
      </w:r>
    </w:p>
  </w:footnote>
  <w:footnote w:id="105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 Указываются права, закрепленные Порядком. </w:t>
      </w:r>
      <w:r w:rsidRPr="001C5766">
        <w:rPr>
          <w:rStyle w:val="af"/>
          <w:rFonts w:ascii="Times New Roman" w:hAnsi="Times New Roman" w:cs="Times New Roman"/>
          <w:vertAlign w:val="baseline"/>
        </w:rPr>
        <w:t>Пункт</w:t>
      </w:r>
      <w:r w:rsidRPr="001C5766">
        <w:rPr>
          <w:rFonts w:ascii="Times New Roman" w:hAnsi="Times New Roman" w:cs="Times New Roman"/>
        </w:rPr>
        <w:t xml:space="preserve"> 2.6. и его подпункты </w:t>
      </w:r>
      <w:r w:rsidRPr="001C5766">
        <w:rPr>
          <w:rStyle w:val="af"/>
          <w:rFonts w:ascii="Times New Roman" w:hAnsi="Times New Roman" w:cs="Times New Roman"/>
          <w:vertAlign w:val="baseline"/>
        </w:rPr>
        <w:t>включа</w:t>
      </w:r>
      <w:r w:rsidRPr="001C5766">
        <w:rPr>
          <w:rFonts w:ascii="Times New Roman" w:hAnsi="Times New Roman" w:cs="Times New Roman"/>
        </w:rPr>
        <w:t>ю</w:t>
      </w:r>
      <w:r w:rsidRPr="001C5766">
        <w:rPr>
          <w:rStyle w:val="af"/>
          <w:rFonts w:ascii="Times New Roman" w:hAnsi="Times New Roman" w:cs="Times New Roman"/>
          <w:vertAlign w:val="baseline"/>
        </w:rPr>
        <w:t>тся в случае</w:t>
      </w:r>
      <w:r w:rsidRPr="001C5766">
        <w:rPr>
          <w:rFonts w:ascii="Times New Roman" w:hAnsi="Times New Roman" w:cs="Times New Roman"/>
        </w:rPr>
        <w:t>,</w:t>
      </w:r>
      <w:r w:rsidRPr="001C5766">
        <w:rPr>
          <w:rStyle w:val="af"/>
          <w:rFonts w:ascii="Times New Roman" w:hAnsi="Times New Roman" w:cs="Times New Roman"/>
          <w:vertAlign w:val="baseline"/>
        </w:rPr>
        <w:t xml:space="preserve"> если Соглашение (Договор) является трехсторонним.</w:t>
      </w:r>
    </w:p>
  </w:footnote>
  <w:footnote w:id="106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Style w:val="af"/>
          <w:rFonts w:ascii="Times New Roman" w:hAnsi="Times New Roman" w:cs="Times New Roman"/>
          <w:vertAlign w:val="baseline"/>
        </w:rPr>
        <w:t> Организация включа</w:t>
      </w:r>
      <w:r>
        <w:rPr>
          <w:rFonts w:ascii="Times New Roman" w:hAnsi="Times New Roman" w:cs="Times New Roman"/>
        </w:rPr>
        <w:t>е</w:t>
      </w:r>
      <w:r w:rsidRPr="001C5766">
        <w:rPr>
          <w:rStyle w:val="af"/>
          <w:rFonts w:ascii="Times New Roman" w:hAnsi="Times New Roman" w:cs="Times New Roman"/>
          <w:vertAlign w:val="baseline"/>
        </w:rPr>
        <w:t>тся в случае</w:t>
      </w:r>
      <w:r w:rsidRPr="001C5766">
        <w:rPr>
          <w:rFonts w:ascii="Times New Roman" w:hAnsi="Times New Roman" w:cs="Times New Roman"/>
        </w:rPr>
        <w:t>,</w:t>
      </w:r>
      <w:r w:rsidRPr="001C5766">
        <w:rPr>
          <w:rStyle w:val="af"/>
          <w:rFonts w:ascii="Times New Roman" w:hAnsi="Times New Roman" w:cs="Times New Roman"/>
          <w:vertAlign w:val="baseline"/>
        </w:rPr>
        <w:t xml:space="preserve"> если Соглашение (Договор) является</w:t>
      </w:r>
      <w:r w:rsidRPr="001C5766">
        <w:rPr>
          <w:rFonts w:ascii="Times New Roman" w:hAnsi="Times New Roman" w:cs="Times New Roman"/>
        </w:rPr>
        <w:t xml:space="preserve"> </w:t>
      </w:r>
      <w:r w:rsidRPr="001C5766">
        <w:rPr>
          <w:rStyle w:val="af"/>
          <w:rFonts w:ascii="Times New Roman" w:hAnsi="Times New Roman" w:cs="Times New Roman"/>
          <w:vertAlign w:val="baseline"/>
        </w:rPr>
        <w:t>трехсторонним.</w:t>
      </w:r>
    </w:p>
  </w:footnote>
  <w:footnote w:id="107">
    <w:p w:rsidR="00B00AD9" w:rsidRPr="001C5766" w:rsidRDefault="00B00AD9" w:rsidP="00DC0568">
      <w:pPr>
        <w:autoSpaceDE w:val="0"/>
        <w:autoSpaceDN w:val="0"/>
        <w:adjustRightInd w:val="0"/>
        <w:jc w:val="both"/>
      </w:pPr>
      <w:r w:rsidRPr="001C5766">
        <w:rPr>
          <w:rStyle w:val="af"/>
        </w:rPr>
        <w:footnoteRef/>
      </w:r>
      <w:r w:rsidRPr="001C5766">
        <w:t> Указываются иные конкретные положения, установленные Порядком (при наличии).</w:t>
      </w:r>
    </w:p>
  </w:footnote>
  <w:footnote w:id="108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> </w:t>
      </w:r>
      <w:r w:rsidRPr="001C5766">
        <w:rPr>
          <w:rStyle w:val="af"/>
          <w:rFonts w:ascii="Times New Roman" w:hAnsi="Times New Roman" w:cs="Times New Roman"/>
          <w:vertAlign w:val="baseline"/>
        </w:rPr>
        <w:t>Организация включа</w:t>
      </w:r>
      <w:r>
        <w:rPr>
          <w:rFonts w:ascii="Times New Roman" w:hAnsi="Times New Roman" w:cs="Times New Roman"/>
        </w:rPr>
        <w:t>е</w:t>
      </w:r>
      <w:r w:rsidRPr="001C5766">
        <w:rPr>
          <w:rStyle w:val="af"/>
          <w:rFonts w:ascii="Times New Roman" w:hAnsi="Times New Roman" w:cs="Times New Roman"/>
          <w:vertAlign w:val="baseline"/>
        </w:rPr>
        <w:t>тся в случае</w:t>
      </w:r>
      <w:r w:rsidRPr="001C5766">
        <w:rPr>
          <w:rFonts w:ascii="Times New Roman" w:hAnsi="Times New Roman" w:cs="Times New Roman"/>
        </w:rPr>
        <w:t>,</w:t>
      </w:r>
      <w:r w:rsidRPr="001C5766">
        <w:rPr>
          <w:rStyle w:val="af"/>
          <w:rFonts w:ascii="Times New Roman" w:hAnsi="Times New Roman" w:cs="Times New Roman"/>
          <w:vertAlign w:val="baseline"/>
        </w:rPr>
        <w:t xml:space="preserve"> если Соглашение (Договор) является</w:t>
      </w:r>
      <w:r w:rsidRPr="001C5766">
        <w:rPr>
          <w:rFonts w:ascii="Times New Roman" w:hAnsi="Times New Roman" w:cs="Times New Roman"/>
        </w:rPr>
        <w:t xml:space="preserve"> </w:t>
      </w:r>
      <w:r w:rsidRPr="001C5766">
        <w:rPr>
          <w:rStyle w:val="af"/>
          <w:rFonts w:ascii="Times New Roman" w:hAnsi="Times New Roman" w:cs="Times New Roman"/>
          <w:vertAlign w:val="baseline"/>
        </w:rPr>
        <w:t>трехсторонним.</w:t>
      </w:r>
    </w:p>
  </w:footnote>
  <w:footnote w:id="109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> В случае</w:t>
      </w:r>
      <w:proofErr w:type="gramStart"/>
      <w:r w:rsidRPr="001C5766"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Соглашение (Договор) являе</w:t>
      </w:r>
      <w:r w:rsidRPr="001C5766">
        <w:rPr>
          <w:rFonts w:ascii="Times New Roman" w:hAnsi="Times New Roman" w:cs="Times New Roman"/>
        </w:rPr>
        <w:t>тся трехсторонним.</w:t>
      </w:r>
    </w:p>
  </w:footnote>
  <w:footnote w:id="110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eastAsiaTheme="minorHAnsi" w:hAnsi="Times New Roman" w:cs="Times New Roman"/>
          <w:lang w:eastAsia="en-US"/>
        </w:rPr>
        <w:t xml:space="preserve"> Пун</w:t>
      </w:r>
      <w:proofErr w:type="gramStart"/>
      <w:r w:rsidRPr="001C5766">
        <w:rPr>
          <w:rFonts w:ascii="Times New Roman" w:eastAsiaTheme="minorHAnsi" w:hAnsi="Times New Roman" w:cs="Times New Roman"/>
          <w:lang w:eastAsia="en-US"/>
        </w:rPr>
        <w:t>кт вкл</w:t>
      </w:r>
      <w:proofErr w:type="gramEnd"/>
      <w:r w:rsidRPr="001C5766">
        <w:rPr>
          <w:rFonts w:ascii="Times New Roman" w:eastAsiaTheme="minorHAnsi" w:hAnsi="Times New Roman" w:cs="Times New Roman"/>
          <w:lang w:eastAsia="en-US"/>
        </w:rPr>
        <w:t>ючается</w:t>
      </w:r>
      <w:r>
        <w:rPr>
          <w:rFonts w:ascii="Times New Roman" w:eastAsiaTheme="minorHAnsi" w:hAnsi="Times New Roman" w:cs="Times New Roman"/>
          <w:lang w:eastAsia="en-US"/>
        </w:rPr>
        <w:t>,</w:t>
      </w:r>
      <w:r w:rsidRPr="001C5766">
        <w:rPr>
          <w:rFonts w:ascii="Times New Roman" w:eastAsiaTheme="minorHAnsi" w:hAnsi="Times New Roman" w:cs="Times New Roman"/>
          <w:lang w:eastAsia="en-US"/>
        </w:rPr>
        <w:t xml:space="preserve"> если Порядком закреплены соответствующие положения.</w:t>
      </w:r>
    </w:p>
  </w:footnote>
  <w:footnote w:id="111">
    <w:p w:rsidR="00B00AD9" w:rsidRPr="001C5766" w:rsidRDefault="00B00AD9" w:rsidP="00DC0568">
      <w:pPr>
        <w:autoSpaceDE w:val="0"/>
        <w:autoSpaceDN w:val="0"/>
        <w:adjustRightInd w:val="0"/>
        <w:jc w:val="both"/>
      </w:pPr>
      <w:r w:rsidRPr="001C5766">
        <w:rPr>
          <w:rStyle w:val="af"/>
        </w:rPr>
        <w:footnoteRef/>
      </w:r>
      <w:r w:rsidRPr="001C5766">
        <w:t xml:space="preserve"> Не предусматривается в случае, если Получателем субсидии является индивидуальный предприниматель, физическое лицо - производитель товаров, работ, услуг.</w:t>
      </w:r>
    </w:p>
  </w:footnote>
  <w:footnote w:id="112">
    <w:p w:rsidR="00B00AD9" w:rsidRPr="001C5766" w:rsidRDefault="00B00AD9" w:rsidP="00DC0568">
      <w:pPr>
        <w:autoSpaceDE w:val="0"/>
        <w:autoSpaceDN w:val="0"/>
        <w:adjustRightInd w:val="0"/>
        <w:jc w:val="both"/>
      </w:pPr>
      <w:r w:rsidRPr="001C5766">
        <w:rPr>
          <w:rStyle w:val="af"/>
        </w:rPr>
        <w:footnoteRef/>
      </w:r>
      <w:r w:rsidRPr="001C5766">
        <w:t xml:space="preserve"> Указывается спосо</w:t>
      </w:r>
      <w:proofErr w:type="gramStart"/>
      <w:r w:rsidRPr="001C5766">
        <w:t>б(</w:t>
      </w:r>
      <w:proofErr w:type="gramEnd"/>
      <w:r w:rsidRPr="001C5766">
        <w:t>-ы) направления документов по выбору Сторон.</w:t>
      </w:r>
    </w:p>
  </w:footnote>
  <w:footnote w:id="113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</w:t>
      </w:r>
      <w:proofErr w:type="gramStart"/>
      <w:r w:rsidRPr="001C5766">
        <w:rPr>
          <w:rFonts w:ascii="Times New Roman" w:hAnsi="Times New Roman" w:cs="Times New Roman"/>
        </w:rPr>
        <w:t>В</w:t>
      </w:r>
      <w:r w:rsidRPr="001C5766">
        <w:rPr>
          <w:rStyle w:val="af"/>
          <w:rFonts w:ascii="Times New Roman" w:hAnsi="Times New Roman" w:cs="Times New Roman"/>
          <w:vertAlign w:val="baseline"/>
        </w:rPr>
        <w:t>ключается в случае</w:t>
      </w:r>
      <w:r w:rsidRPr="001C5766">
        <w:rPr>
          <w:rFonts w:ascii="Times New Roman" w:hAnsi="Times New Roman" w:cs="Times New Roman"/>
        </w:rPr>
        <w:t>,</w:t>
      </w:r>
      <w:r w:rsidRPr="001C5766">
        <w:rPr>
          <w:rStyle w:val="af"/>
          <w:rFonts w:ascii="Times New Roman" w:hAnsi="Times New Roman" w:cs="Times New Roman"/>
          <w:vertAlign w:val="baseline"/>
        </w:rPr>
        <w:t xml:space="preserve"> если Соглашение (Договор) является</w:t>
      </w:r>
      <w:r w:rsidRPr="001C5766">
        <w:rPr>
          <w:rFonts w:ascii="Times New Roman" w:hAnsi="Times New Roman" w:cs="Times New Roman"/>
        </w:rPr>
        <w:t xml:space="preserve"> </w:t>
      </w:r>
      <w:r w:rsidRPr="001C5766">
        <w:rPr>
          <w:rStyle w:val="af"/>
          <w:rFonts w:ascii="Times New Roman" w:hAnsi="Times New Roman" w:cs="Times New Roman"/>
          <w:vertAlign w:val="baseline"/>
        </w:rPr>
        <w:t>трехсторонним.</w:t>
      </w:r>
      <w:proofErr w:type="gramEnd"/>
    </w:p>
  </w:footnote>
  <w:footnote w:id="114">
    <w:p w:rsidR="00B00AD9" w:rsidRPr="001C5766" w:rsidRDefault="00B00AD9" w:rsidP="00DC0568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</w:t>
      </w:r>
      <w:proofErr w:type="gramStart"/>
      <w:r w:rsidRPr="001C5766">
        <w:rPr>
          <w:rFonts w:ascii="Times New Roman" w:hAnsi="Times New Roman" w:cs="Times New Roman"/>
        </w:rPr>
        <w:t>В</w:t>
      </w:r>
      <w:r w:rsidRPr="001C5766">
        <w:rPr>
          <w:rStyle w:val="af"/>
          <w:rFonts w:ascii="Times New Roman" w:hAnsi="Times New Roman" w:cs="Times New Roman"/>
          <w:vertAlign w:val="baseline"/>
        </w:rPr>
        <w:t>ключается в случае</w:t>
      </w:r>
      <w:r w:rsidRPr="001C5766">
        <w:rPr>
          <w:rFonts w:ascii="Times New Roman" w:hAnsi="Times New Roman" w:cs="Times New Roman"/>
        </w:rPr>
        <w:t>,</w:t>
      </w:r>
      <w:r w:rsidRPr="001C5766">
        <w:rPr>
          <w:rStyle w:val="af"/>
          <w:rFonts w:ascii="Times New Roman" w:hAnsi="Times New Roman" w:cs="Times New Roman"/>
          <w:vertAlign w:val="baseline"/>
        </w:rPr>
        <w:t xml:space="preserve"> если Соглашение (Договор) является</w:t>
      </w:r>
      <w:r w:rsidRPr="001C5766">
        <w:rPr>
          <w:rFonts w:ascii="Times New Roman" w:hAnsi="Times New Roman" w:cs="Times New Roman"/>
        </w:rPr>
        <w:t xml:space="preserve"> </w:t>
      </w:r>
      <w:r w:rsidRPr="001C5766">
        <w:rPr>
          <w:rStyle w:val="af"/>
          <w:rFonts w:ascii="Times New Roman" w:hAnsi="Times New Roman" w:cs="Times New Roman"/>
          <w:vertAlign w:val="baseline"/>
        </w:rPr>
        <w:t>трехсторонним.</w:t>
      </w:r>
      <w:proofErr w:type="gramEnd"/>
    </w:p>
  </w:footnote>
  <w:footnote w:id="115">
    <w:p w:rsidR="00B00AD9" w:rsidRPr="001C5766" w:rsidRDefault="00B00AD9" w:rsidP="0033288E">
      <w:pPr>
        <w:pStyle w:val="ad"/>
        <w:jc w:val="both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 В случае предоставления Субсидии за счет межбюджетных трансфертов, предоставленных бюджету </w:t>
      </w:r>
      <w:r>
        <w:rPr>
          <w:rFonts w:ascii="Times New Roman" w:hAnsi="Times New Roman" w:cs="Times New Roman"/>
        </w:rPr>
        <w:t>муниципального образования муниципального района «Сосногорск»</w:t>
      </w:r>
      <w:r w:rsidRPr="001C5766">
        <w:rPr>
          <w:rFonts w:ascii="Times New Roman" w:hAnsi="Times New Roman" w:cs="Times New Roman"/>
        </w:rPr>
        <w:t xml:space="preserve"> и имеющих целевое назначение, - органом государственного (муниципального) финансового контроля (в рамках компетенций, установленных статьей 266.1 Бюджетного кодекса Российской Федерации).</w:t>
      </w:r>
    </w:p>
  </w:footnote>
  <w:footnote w:id="116">
    <w:p w:rsidR="00B00AD9" w:rsidRPr="001C5766" w:rsidRDefault="00B00AD9" w:rsidP="0033288E">
      <w:pPr>
        <w:autoSpaceDE w:val="0"/>
        <w:autoSpaceDN w:val="0"/>
        <w:adjustRightInd w:val="0"/>
        <w:jc w:val="both"/>
      </w:pPr>
      <w:r w:rsidRPr="001C5766">
        <w:rPr>
          <w:rStyle w:val="af"/>
        </w:rPr>
        <w:footnoteRef/>
      </w:r>
      <w:r w:rsidRPr="001C5766">
        <w:t> Указывается наименование товаров (работ, услуг), на финансовое обеспечение затрат в связи с производством (реализацией, выполнением, оказанием) которых предоставляется субсидия.</w:t>
      </w:r>
    </w:p>
  </w:footnote>
  <w:footnote w:id="117">
    <w:p w:rsidR="00B00AD9" w:rsidRPr="00F458B8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</w:t>
      </w:r>
      <w:r w:rsidRPr="00F458B8">
        <w:rPr>
          <w:rFonts w:ascii="Times New Roman" w:hAnsi="Times New Roman" w:cs="Times New Roman"/>
        </w:rPr>
        <w:t>Заполняется в зависимости от положений Порядка.</w:t>
      </w:r>
    </w:p>
  </w:footnote>
  <w:footnote w:id="118">
    <w:p w:rsidR="00B00AD9" w:rsidRPr="00F458B8" w:rsidRDefault="00B00AD9">
      <w:pPr>
        <w:pStyle w:val="ad"/>
        <w:rPr>
          <w:rFonts w:ascii="Times New Roman" w:hAnsi="Times New Roman" w:cs="Times New Roman"/>
        </w:rPr>
      </w:pPr>
      <w:r w:rsidRPr="00F458B8">
        <w:rPr>
          <w:rStyle w:val="af"/>
          <w:rFonts w:ascii="Times New Roman" w:hAnsi="Times New Roman" w:cs="Times New Roman"/>
        </w:rPr>
        <w:footnoteRef/>
      </w:r>
      <w:r w:rsidRPr="00F458B8">
        <w:rPr>
          <w:rFonts w:ascii="Times New Roman" w:hAnsi="Times New Roman" w:cs="Times New Roman"/>
        </w:rPr>
        <w:t xml:space="preserve"> В зависимости от наименования документа указывается соглашение либо договор.</w:t>
      </w:r>
    </w:p>
  </w:footnote>
  <w:footnote w:id="119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Указываются документы, подтверждающие достижение показателей, указанных в отчет</w:t>
      </w:r>
      <w:r>
        <w:rPr>
          <w:rFonts w:ascii="Times New Roman" w:hAnsi="Times New Roman" w:cs="Times New Roman"/>
        </w:rPr>
        <w:t>е</w:t>
      </w:r>
      <w:r w:rsidRPr="001C5766">
        <w:rPr>
          <w:rFonts w:ascii="Times New Roman" w:hAnsi="Times New Roman" w:cs="Times New Roman"/>
        </w:rPr>
        <w:t xml:space="preserve"> (при необходимости).</w:t>
      </w:r>
    </w:p>
  </w:footnote>
  <w:footnote w:id="120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В зависимости от наименования документа указывается соглашение либо договор.</w:t>
      </w:r>
    </w:p>
  </w:footnote>
  <w:footnote w:id="121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 Положения о представителе не заполняются в случае предоставления субсидии индивидуальному предпринимателю или физическому лицу – производителю товаров, работ, услуг, действующему от своего имени.</w:t>
      </w:r>
    </w:p>
  </w:footnote>
  <w:footnote w:id="122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Положения об основании не заполняются в случае предоставления субсидии физическому лицу – производителю товаров, работ, услуг, действующему от своего имени.</w:t>
      </w:r>
    </w:p>
  </w:footnote>
  <w:footnote w:id="123">
    <w:p w:rsidR="00B00AD9" w:rsidRPr="001C5766" w:rsidRDefault="00B00AD9" w:rsidP="00DC0568">
      <w:pPr>
        <w:autoSpaceDE w:val="0"/>
        <w:autoSpaceDN w:val="0"/>
        <w:adjustRightInd w:val="0"/>
        <w:jc w:val="both"/>
      </w:pPr>
      <w:r w:rsidRPr="001C5766">
        <w:rPr>
          <w:rStyle w:val="af"/>
        </w:rPr>
        <w:footnoteRef/>
      </w:r>
      <w:r w:rsidRPr="001C5766">
        <w:t xml:space="preserve"> Третья сторона включается при необходимости в зависимости от условий, указанных в Порядке.</w:t>
      </w:r>
    </w:p>
  </w:footnote>
  <w:footnote w:id="124">
    <w:p w:rsidR="00B00AD9" w:rsidRPr="001C5766" w:rsidRDefault="00B00AD9" w:rsidP="00DC0568">
      <w:pPr>
        <w:pStyle w:val="headertext"/>
        <w:spacing w:before="0" w:beforeAutospacing="0" w:after="0" w:afterAutospacing="0"/>
        <w:jc w:val="both"/>
        <w:rPr>
          <w:sz w:val="20"/>
          <w:szCs w:val="20"/>
        </w:rPr>
      </w:pPr>
      <w:r w:rsidRPr="001C5766">
        <w:rPr>
          <w:rStyle w:val="af"/>
          <w:sz w:val="20"/>
          <w:szCs w:val="20"/>
        </w:rPr>
        <w:footnoteRef/>
      </w:r>
      <w:r w:rsidRPr="001C5766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1C5766">
        <w:rPr>
          <w:rFonts w:eastAsiaTheme="minorHAnsi"/>
          <w:sz w:val="20"/>
          <w:szCs w:val="20"/>
          <w:lang w:eastAsia="en-US"/>
        </w:rPr>
        <w:t>Далее приводятся изменяемые положения (пункты и (или) разделы, приложения) Соглашения (Договора).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1C5766">
        <w:rPr>
          <w:rFonts w:eastAsiaTheme="minorHAnsi"/>
          <w:sz w:val="20"/>
          <w:szCs w:val="20"/>
          <w:lang w:eastAsia="en-US"/>
        </w:rPr>
        <w:t xml:space="preserve">Изменения не могут противоречить нормам, закрепленным в типовой форме соглашения (договора) о предоставлении из бюджета </w:t>
      </w:r>
      <w:r>
        <w:rPr>
          <w:rFonts w:eastAsiaTheme="minorHAnsi"/>
          <w:sz w:val="20"/>
          <w:szCs w:val="20"/>
          <w:lang w:eastAsia="en-US"/>
        </w:rPr>
        <w:t>муниципального образования муниципального района «Сосногорск»</w:t>
      </w:r>
      <w:r w:rsidRPr="001C5766">
        <w:rPr>
          <w:rFonts w:eastAsiaTheme="minorHAnsi"/>
          <w:sz w:val="20"/>
          <w:szCs w:val="20"/>
          <w:lang w:eastAsia="en-US"/>
        </w:rPr>
        <w:t xml:space="preserve">  </w:t>
      </w:r>
      <w:r w:rsidRPr="001C5766">
        <w:rPr>
          <w:sz w:val="20"/>
          <w:szCs w:val="20"/>
        </w:rPr>
        <w:t>субсидии юридическому лицу (за исключением муниципального учреждения), индивидуальному предпринимателю, а также физическому лицу – производителю товаров, работ, услуг на возмещение недополученных доходов и (или) возмещение затрат в связи с производством (реализацией) товаров, выполнением работ, оказанием услуг.</w:t>
      </w:r>
      <w:proofErr w:type="gramEnd"/>
    </w:p>
  </w:footnote>
  <w:footnote w:id="125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Указываются иные положения (при наличии). Пун</w:t>
      </w:r>
      <w:proofErr w:type="gramStart"/>
      <w:r w:rsidRPr="001C5766">
        <w:rPr>
          <w:rFonts w:ascii="Times New Roman" w:hAnsi="Times New Roman" w:cs="Times New Roman"/>
        </w:rPr>
        <w:t>кт вкл</w:t>
      </w:r>
      <w:proofErr w:type="gramEnd"/>
      <w:r w:rsidRPr="001C5766">
        <w:rPr>
          <w:rFonts w:ascii="Times New Roman" w:hAnsi="Times New Roman" w:cs="Times New Roman"/>
        </w:rPr>
        <w:t xml:space="preserve">ючается при необходимости. </w:t>
      </w:r>
    </w:p>
  </w:footnote>
  <w:footnote w:id="126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Включается, если Соглашение (Договор) является трехсторонним.</w:t>
      </w:r>
    </w:p>
  </w:footnote>
  <w:footnote w:id="127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1C5766">
        <w:rPr>
          <w:rFonts w:ascii="Times New Roman" w:hAnsi="Times New Roman" w:cs="Times New Roman"/>
        </w:rPr>
        <w:t>В зависимости от наименования документа указывается соглашение либо договор.</w:t>
      </w:r>
    </w:p>
  </w:footnote>
  <w:footnote w:id="128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 Положения о представителе не заполняются в случае предоставления субсидии индивидуальному предпринимателю или физическому лицу – производителю товаров, работ, услуг, действующему от своего имени.</w:t>
      </w:r>
    </w:p>
  </w:footnote>
  <w:footnote w:id="129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Положения об основании не заполняются в случае предоставления субсидии физическому лицу – производителю товаров, работ, услуг, действующему от своего имени.</w:t>
      </w:r>
    </w:p>
  </w:footnote>
  <w:footnote w:id="130">
    <w:p w:rsidR="00B00AD9" w:rsidRPr="001C5766" w:rsidRDefault="00B00AD9" w:rsidP="00DC0568">
      <w:pPr>
        <w:autoSpaceDE w:val="0"/>
        <w:autoSpaceDN w:val="0"/>
        <w:adjustRightInd w:val="0"/>
        <w:jc w:val="both"/>
      </w:pPr>
      <w:r w:rsidRPr="001C5766">
        <w:rPr>
          <w:rStyle w:val="af"/>
        </w:rPr>
        <w:footnoteRef/>
      </w:r>
      <w:r w:rsidRPr="001C5766">
        <w:t xml:space="preserve"> Третья сторона включается при необходимости в зависимости от условий, указанных в Порядке.</w:t>
      </w:r>
    </w:p>
  </w:footnote>
  <w:footnote w:id="131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Указывается пункт Соглашения (Договора).</w:t>
      </w:r>
    </w:p>
  </w:footnote>
  <w:footnote w:id="132">
    <w:p w:rsidR="00B00AD9" w:rsidRPr="001C5766" w:rsidRDefault="00B00AD9" w:rsidP="00DC0568">
      <w:pPr>
        <w:autoSpaceDE w:val="0"/>
        <w:autoSpaceDN w:val="0"/>
        <w:adjustRightInd w:val="0"/>
        <w:jc w:val="both"/>
      </w:pPr>
      <w:r w:rsidRPr="001C5766">
        <w:rPr>
          <w:rStyle w:val="af"/>
        </w:rPr>
        <w:footnoteRef/>
      </w:r>
      <w:r w:rsidRPr="001C5766">
        <w:t xml:space="preserve"> Если Субсидия предоставляется по нескольким кодам </w:t>
      </w:r>
      <w:proofErr w:type="gramStart"/>
      <w:r w:rsidRPr="001C5766">
        <w:t xml:space="preserve">классификации расходов бюджета </w:t>
      </w:r>
      <w:r>
        <w:t>муниципального образования муниципального</w:t>
      </w:r>
      <w:proofErr w:type="gramEnd"/>
      <w:r>
        <w:t xml:space="preserve"> района «Сосногорск»</w:t>
      </w:r>
      <w:r w:rsidRPr="001C5766">
        <w:t>, то указываются последовательно соответствующие коды бюджетной классификации, а также суммы Субсидии, предоставляемые по таким кодам.</w:t>
      </w:r>
    </w:p>
  </w:footnote>
  <w:footnote w:id="133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Пункты 2.3. 2.4. заполняются в зависимости от состояния расчетов между Сторонами. При отсутствии задолженности не включаются.</w:t>
      </w:r>
    </w:p>
  </w:footnote>
  <w:footnote w:id="134">
    <w:p w:rsidR="00B00AD9" w:rsidRPr="001C5766" w:rsidRDefault="00B00AD9" w:rsidP="00DC0568">
      <w:pPr>
        <w:autoSpaceDE w:val="0"/>
        <w:autoSpaceDN w:val="0"/>
        <w:adjustRightInd w:val="0"/>
        <w:jc w:val="both"/>
      </w:pPr>
      <w:r w:rsidRPr="001C5766">
        <w:rPr>
          <w:rStyle w:val="af"/>
        </w:rPr>
        <w:footnoteRef/>
      </w:r>
      <w:r w:rsidRPr="001C5766">
        <w:t xml:space="preserve"> Указываются пункты Соглашения (Договора) (при наличии), предусматривающие условия, исполнение которых предполагается после расторжения Соглашения</w:t>
      </w:r>
      <w:r>
        <w:t xml:space="preserve"> (Договора)</w:t>
      </w:r>
      <w:r w:rsidRPr="001C5766">
        <w:t xml:space="preserve"> (например, пункт, предусматривающий условие о предоставлении отчетности).</w:t>
      </w:r>
    </w:p>
  </w:footnote>
  <w:footnote w:id="135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Указываются иные положения (при наличии). Пун</w:t>
      </w:r>
      <w:proofErr w:type="gramStart"/>
      <w:r w:rsidRPr="001C5766">
        <w:rPr>
          <w:rFonts w:ascii="Times New Roman" w:hAnsi="Times New Roman" w:cs="Times New Roman"/>
        </w:rPr>
        <w:t>кт вкл</w:t>
      </w:r>
      <w:proofErr w:type="gramEnd"/>
      <w:r w:rsidRPr="001C5766">
        <w:rPr>
          <w:rFonts w:ascii="Times New Roman" w:hAnsi="Times New Roman" w:cs="Times New Roman"/>
        </w:rPr>
        <w:t xml:space="preserve">ючается при необходимости. </w:t>
      </w:r>
    </w:p>
  </w:footnote>
  <w:footnote w:id="136">
    <w:p w:rsidR="00B00AD9" w:rsidRPr="001C5766" w:rsidRDefault="00B00AD9" w:rsidP="00DC0568">
      <w:pPr>
        <w:pStyle w:val="ad"/>
        <w:rPr>
          <w:rFonts w:ascii="Times New Roman" w:hAnsi="Times New Roman" w:cs="Times New Roman"/>
        </w:rPr>
      </w:pPr>
      <w:r w:rsidRPr="001C5766">
        <w:rPr>
          <w:rStyle w:val="af"/>
          <w:rFonts w:ascii="Times New Roman" w:hAnsi="Times New Roman" w:cs="Times New Roman"/>
        </w:rPr>
        <w:footnoteRef/>
      </w:r>
      <w:r w:rsidRPr="001C5766">
        <w:rPr>
          <w:rFonts w:ascii="Times New Roman" w:hAnsi="Times New Roman" w:cs="Times New Roman"/>
        </w:rPr>
        <w:t xml:space="preserve"> Включается, если Соглашение (Договор) является трехсторонним.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406677"/>
      <w:docPartObj>
        <w:docPartGallery w:val="Page Numbers (Top of Page)"/>
        <w:docPartUnique/>
      </w:docPartObj>
    </w:sdtPr>
    <w:sdtEndPr/>
    <w:sdtContent>
      <w:p w:rsidR="00B00AD9" w:rsidRDefault="00B00AD9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2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0AD9" w:rsidRDefault="00B00A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EE8"/>
    <w:multiLevelType w:val="multilevel"/>
    <w:tmpl w:val="586A5D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9780276"/>
    <w:multiLevelType w:val="hybridMultilevel"/>
    <w:tmpl w:val="1262BF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17D95"/>
    <w:multiLevelType w:val="hybridMultilevel"/>
    <w:tmpl w:val="205CC2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C315F8"/>
    <w:multiLevelType w:val="hybridMultilevel"/>
    <w:tmpl w:val="9DF434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3C08E3"/>
    <w:multiLevelType w:val="hybridMultilevel"/>
    <w:tmpl w:val="81F6395E"/>
    <w:lvl w:ilvl="0" w:tplc="7B726A46">
      <w:start w:val="9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7F3E11"/>
    <w:multiLevelType w:val="multilevel"/>
    <w:tmpl w:val="C1A469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4E32E9E"/>
    <w:multiLevelType w:val="multilevel"/>
    <w:tmpl w:val="20DCE4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A7A234A"/>
    <w:multiLevelType w:val="hybridMultilevel"/>
    <w:tmpl w:val="A218FE20"/>
    <w:lvl w:ilvl="0" w:tplc="B9045C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AC83DDE"/>
    <w:multiLevelType w:val="multilevel"/>
    <w:tmpl w:val="D450AA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9">
    <w:nsid w:val="445F402F"/>
    <w:multiLevelType w:val="multilevel"/>
    <w:tmpl w:val="3C002F7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BC757E1"/>
    <w:multiLevelType w:val="hybridMultilevel"/>
    <w:tmpl w:val="9660645A"/>
    <w:lvl w:ilvl="0" w:tplc="915E3C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C04E24"/>
    <w:multiLevelType w:val="hybridMultilevel"/>
    <w:tmpl w:val="6CF8E35A"/>
    <w:lvl w:ilvl="0" w:tplc="CD2A55C2">
      <w:start w:val="9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847754"/>
    <w:multiLevelType w:val="hybridMultilevel"/>
    <w:tmpl w:val="3B64D9E0"/>
    <w:lvl w:ilvl="0" w:tplc="041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0"/>
  </w:num>
  <w:num w:numId="9">
    <w:abstractNumId w:val="5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25"/>
    <w:rsid w:val="00000BD9"/>
    <w:rsid w:val="000010DF"/>
    <w:rsid w:val="00001265"/>
    <w:rsid w:val="0000190B"/>
    <w:rsid w:val="00001C04"/>
    <w:rsid w:val="0000271E"/>
    <w:rsid w:val="00002EFC"/>
    <w:rsid w:val="00003700"/>
    <w:rsid w:val="000039FC"/>
    <w:rsid w:val="00003DB2"/>
    <w:rsid w:val="00004199"/>
    <w:rsid w:val="00004245"/>
    <w:rsid w:val="0000483F"/>
    <w:rsid w:val="00005575"/>
    <w:rsid w:val="00005E2D"/>
    <w:rsid w:val="000061C4"/>
    <w:rsid w:val="0000675D"/>
    <w:rsid w:val="0000678A"/>
    <w:rsid w:val="00006A2E"/>
    <w:rsid w:val="00007816"/>
    <w:rsid w:val="00007CE8"/>
    <w:rsid w:val="00007E9B"/>
    <w:rsid w:val="0001074A"/>
    <w:rsid w:val="00010D5E"/>
    <w:rsid w:val="00011943"/>
    <w:rsid w:val="00011CAD"/>
    <w:rsid w:val="00012121"/>
    <w:rsid w:val="000128D8"/>
    <w:rsid w:val="0001331A"/>
    <w:rsid w:val="0001357F"/>
    <w:rsid w:val="00013980"/>
    <w:rsid w:val="00013EC9"/>
    <w:rsid w:val="000150CF"/>
    <w:rsid w:val="00016480"/>
    <w:rsid w:val="000167B6"/>
    <w:rsid w:val="00017E07"/>
    <w:rsid w:val="00017E65"/>
    <w:rsid w:val="00017F11"/>
    <w:rsid w:val="000203FA"/>
    <w:rsid w:val="000206B7"/>
    <w:rsid w:val="00022F8D"/>
    <w:rsid w:val="000232BC"/>
    <w:rsid w:val="00023481"/>
    <w:rsid w:val="00023AA5"/>
    <w:rsid w:val="00023B2E"/>
    <w:rsid w:val="00023EA7"/>
    <w:rsid w:val="00024719"/>
    <w:rsid w:val="00024C6E"/>
    <w:rsid w:val="000250B7"/>
    <w:rsid w:val="00025426"/>
    <w:rsid w:val="0002569A"/>
    <w:rsid w:val="00025758"/>
    <w:rsid w:val="000264AE"/>
    <w:rsid w:val="00026C93"/>
    <w:rsid w:val="00030799"/>
    <w:rsid w:val="000313ED"/>
    <w:rsid w:val="00031C25"/>
    <w:rsid w:val="00032F4B"/>
    <w:rsid w:val="00032F72"/>
    <w:rsid w:val="00033539"/>
    <w:rsid w:val="000336A2"/>
    <w:rsid w:val="0003371B"/>
    <w:rsid w:val="00033F5B"/>
    <w:rsid w:val="00034209"/>
    <w:rsid w:val="0003490A"/>
    <w:rsid w:val="000359A6"/>
    <w:rsid w:val="00035AF3"/>
    <w:rsid w:val="00035CCE"/>
    <w:rsid w:val="00036D4B"/>
    <w:rsid w:val="0003763F"/>
    <w:rsid w:val="00037DEB"/>
    <w:rsid w:val="0004002E"/>
    <w:rsid w:val="00040177"/>
    <w:rsid w:val="000415E3"/>
    <w:rsid w:val="00041A59"/>
    <w:rsid w:val="00043D0D"/>
    <w:rsid w:val="00043D19"/>
    <w:rsid w:val="00043DAB"/>
    <w:rsid w:val="00044656"/>
    <w:rsid w:val="00044E95"/>
    <w:rsid w:val="000454BE"/>
    <w:rsid w:val="000456FB"/>
    <w:rsid w:val="00045BEE"/>
    <w:rsid w:val="00045E61"/>
    <w:rsid w:val="00046477"/>
    <w:rsid w:val="000468E6"/>
    <w:rsid w:val="00046967"/>
    <w:rsid w:val="000476B2"/>
    <w:rsid w:val="00047B4D"/>
    <w:rsid w:val="00047D7F"/>
    <w:rsid w:val="00050BF7"/>
    <w:rsid w:val="00051774"/>
    <w:rsid w:val="000523E1"/>
    <w:rsid w:val="00053399"/>
    <w:rsid w:val="00054C88"/>
    <w:rsid w:val="00054DC9"/>
    <w:rsid w:val="00055826"/>
    <w:rsid w:val="00055858"/>
    <w:rsid w:val="00055B4D"/>
    <w:rsid w:val="000560B6"/>
    <w:rsid w:val="00057431"/>
    <w:rsid w:val="00060194"/>
    <w:rsid w:val="0006064C"/>
    <w:rsid w:val="00062203"/>
    <w:rsid w:val="00062C35"/>
    <w:rsid w:val="0006302E"/>
    <w:rsid w:val="00063DD5"/>
    <w:rsid w:val="00064A1E"/>
    <w:rsid w:val="00064B27"/>
    <w:rsid w:val="0006542B"/>
    <w:rsid w:val="00065A9C"/>
    <w:rsid w:val="0006721A"/>
    <w:rsid w:val="00067942"/>
    <w:rsid w:val="00067A2B"/>
    <w:rsid w:val="00067A93"/>
    <w:rsid w:val="00070221"/>
    <w:rsid w:val="000704D2"/>
    <w:rsid w:val="000712D5"/>
    <w:rsid w:val="000724D0"/>
    <w:rsid w:val="0007301A"/>
    <w:rsid w:val="00073324"/>
    <w:rsid w:val="000743CD"/>
    <w:rsid w:val="0007558D"/>
    <w:rsid w:val="00075738"/>
    <w:rsid w:val="00075FA8"/>
    <w:rsid w:val="0007609D"/>
    <w:rsid w:val="000768EF"/>
    <w:rsid w:val="00077A4B"/>
    <w:rsid w:val="00077B0C"/>
    <w:rsid w:val="00077ECF"/>
    <w:rsid w:val="00077FD2"/>
    <w:rsid w:val="00080337"/>
    <w:rsid w:val="00080BC8"/>
    <w:rsid w:val="0008114C"/>
    <w:rsid w:val="00081AFE"/>
    <w:rsid w:val="00081F8D"/>
    <w:rsid w:val="00081FCA"/>
    <w:rsid w:val="00082848"/>
    <w:rsid w:val="00083DDF"/>
    <w:rsid w:val="00083EFD"/>
    <w:rsid w:val="00084164"/>
    <w:rsid w:val="00085DCA"/>
    <w:rsid w:val="00087412"/>
    <w:rsid w:val="00087C7B"/>
    <w:rsid w:val="000905D5"/>
    <w:rsid w:val="00090E31"/>
    <w:rsid w:val="000912FC"/>
    <w:rsid w:val="000916D7"/>
    <w:rsid w:val="000918C9"/>
    <w:rsid w:val="00092EF8"/>
    <w:rsid w:val="00093062"/>
    <w:rsid w:val="00093AF0"/>
    <w:rsid w:val="00093E9E"/>
    <w:rsid w:val="00094619"/>
    <w:rsid w:val="00094D20"/>
    <w:rsid w:val="0009515F"/>
    <w:rsid w:val="000962F3"/>
    <w:rsid w:val="000A0BB9"/>
    <w:rsid w:val="000A13B2"/>
    <w:rsid w:val="000A20BD"/>
    <w:rsid w:val="000A210C"/>
    <w:rsid w:val="000A261F"/>
    <w:rsid w:val="000A272C"/>
    <w:rsid w:val="000A2DA0"/>
    <w:rsid w:val="000A3016"/>
    <w:rsid w:val="000A3619"/>
    <w:rsid w:val="000A4808"/>
    <w:rsid w:val="000A5499"/>
    <w:rsid w:val="000A6003"/>
    <w:rsid w:val="000A7637"/>
    <w:rsid w:val="000A78A6"/>
    <w:rsid w:val="000B0F9E"/>
    <w:rsid w:val="000B1AE5"/>
    <w:rsid w:val="000B1FDE"/>
    <w:rsid w:val="000B2C1C"/>
    <w:rsid w:val="000B38E1"/>
    <w:rsid w:val="000B4E4F"/>
    <w:rsid w:val="000B69C0"/>
    <w:rsid w:val="000B7A28"/>
    <w:rsid w:val="000C0262"/>
    <w:rsid w:val="000C0F44"/>
    <w:rsid w:val="000C1815"/>
    <w:rsid w:val="000C2441"/>
    <w:rsid w:val="000C289B"/>
    <w:rsid w:val="000C4FF1"/>
    <w:rsid w:val="000C51ED"/>
    <w:rsid w:val="000C57CC"/>
    <w:rsid w:val="000C5A75"/>
    <w:rsid w:val="000C68F5"/>
    <w:rsid w:val="000C6E77"/>
    <w:rsid w:val="000C7954"/>
    <w:rsid w:val="000D085A"/>
    <w:rsid w:val="000D0FED"/>
    <w:rsid w:val="000D1271"/>
    <w:rsid w:val="000D1853"/>
    <w:rsid w:val="000D1E55"/>
    <w:rsid w:val="000D1EA3"/>
    <w:rsid w:val="000D1FC8"/>
    <w:rsid w:val="000D20CA"/>
    <w:rsid w:val="000D28D8"/>
    <w:rsid w:val="000D3CC7"/>
    <w:rsid w:val="000D62F9"/>
    <w:rsid w:val="000D6C32"/>
    <w:rsid w:val="000D7187"/>
    <w:rsid w:val="000D74E7"/>
    <w:rsid w:val="000D7D51"/>
    <w:rsid w:val="000D7FC2"/>
    <w:rsid w:val="000E11D2"/>
    <w:rsid w:val="000E159A"/>
    <w:rsid w:val="000E32A4"/>
    <w:rsid w:val="000E3976"/>
    <w:rsid w:val="000E3E8F"/>
    <w:rsid w:val="000E509B"/>
    <w:rsid w:val="000E5A06"/>
    <w:rsid w:val="000E5D47"/>
    <w:rsid w:val="000E6AF3"/>
    <w:rsid w:val="000E6B14"/>
    <w:rsid w:val="000E7778"/>
    <w:rsid w:val="000E7EDB"/>
    <w:rsid w:val="000E7F4E"/>
    <w:rsid w:val="000F06CA"/>
    <w:rsid w:val="000F0ED9"/>
    <w:rsid w:val="000F4E26"/>
    <w:rsid w:val="000F66C1"/>
    <w:rsid w:val="000F7374"/>
    <w:rsid w:val="000F75CD"/>
    <w:rsid w:val="000F77FB"/>
    <w:rsid w:val="000F7A4D"/>
    <w:rsid w:val="00100BEC"/>
    <w:rsid w:val="00101109"/>
    <w:rsid w:val="00102273"/>
    <w:rsid w:val="001023B3"/>
    <w:rsid w:val="00102482"/>
    <w:rsid w:val="001028CA"/>
    <w:rsid w:val="00104E9C"/>
    <w:rsid w:val="00104F75"/>
    <w:rsid w:val="001053AD"/>
    <w:rsid w:val="001057CA"/>
    <w:rsid w:val="0010755A"/>
    <w:rsid w:val="001078E3"/>
    <w:rsid w:val="00107FF7"/>
    <w:rsid w:val="00110123"/>
    <w:rsid w:val="00110191"/>
    <w:rsid w:val="00110577"/>
    <w:rsid w:val="00110EF4"/>
    <w:rsid w:val="00111C21"/>
    <w:rsid w:val="00111F48"/>
    <w:rsid w:val="0011233A"/>
    <w:rsid w:val="001124F8"/>
    <w:rsid w:val="00113AEA"/>
    <w:rsid w:val="00113C71"/>
    <w:rsid w:val="001145AB"/>
    <w:rsid w:val="00114B6D"/>
    <w:rsid w:val="00116D51"/>
    <w:rsid w:val="00116F5C"/>
    <w:rsid w:val="001206FC"/>
    <w:rsid w:val="0012092E"/>
    <w:rsid w:val="00122096"/>
    <w:rsid w:val="0012231A"/>
    <w:rsid w:val="00122570"/>
    <w:rsid w:val="00122E9C"/>
    <w:rsid w:val="00123232"/>
    <w:rsid w:val="001239C4"/>
    <w:rsid w:val="00124CE5"/>
    <w:rsid w:val="00125427"/>
    <w:rsid w:val="001261AC"/>
    <w:rsid w:val="00127847"/>
    <w:rsid w:val="00127BF7"/>
    <w:rsid w:val="001307D4"/>
    <w:rsid w:val="00130940"/>
    <w:rsid w:val="00131311"/>
    <w:rsid w:val="00131D50"/>
    <w:rsid w:val="00132992"/>
    <w:rsid w:val="00132D53"/>
    <w:rsid w:val="00132DAE"/>
    <w:rsid w:val="00132E2C"/>
    <w:rsid w:val="00132E49"/>
    <w:rsid w:val="00133217"/>
    <w:rsid w:val="001332D3"/>
    <w:rsid w:val="001334B2"/>
    <w:rsid w:val="001349C4"/>
    <w:rsid w:val="00135077"/>
    <w:rsid w:val="0013669A"/>
    <w:rsid w:val="00137254"/>
    <w:rsid w:val="001373DC"/>
    <w:rsid w:val="001376ED"/>
    <w:rsid w:val="001378F3"/>
    <w:rsid w:val="00140A74"/>
    <w:rsid w:val="001410F1"/>
    <w:rsid w:val="00141643"/>
    <w:rsid w:val="00141D49"/>
    <w:rsid w:val="00141F23"/>
    <w:rsid w:val="00141FDA"/>
    <w:rsid w:val="00142278"/>
    <w:rsid w:val="00142F11"/>
    <w:rsid w:val="0014327C"/>
    <w:rsid w:val="001446E1"/>
    <w:rsid w:val="00145EB6"/>
    <w:rsid w:val="001461E6"/>
    <w:rsid w:val="00146410"/>
    <w:rsid w:val="00146A87"/>
    <w:rsid w:val="00147EFE"/>
    <w:rsid w:val="0015000E"/>
    <w:rsid w:val="001511F6"/>
    <w:rsid w:val="0015148F"/>
    <w:rsid w:val="001515C6"/>
    <w:rsid w:val="00151837"/>
    <w:rsid w:val="00152160"/>
    <w:rsid w:val="0015475C"/>
    <w:rsid w:val="001550A3"/>
    <w:rsid w:val="001561C3"/>
    <w:rsid w:val="00157A52"/>
    <w:rsid w:val="00157C63"/>
    <w:rsid w:val="00160AD6"/>
    <w:rsid w:val="00160EA7"/>
    <w:rsid w:val="00160EE9"/>
    <w:rsid w:val="001611D4"/>
    <w:rsid w:val="0016158D"/>
    <w:rsid w:val="001616E3"/>
    <w:rsid w:val="00161AD7"/>
    <w:rsid w:val="00162175"/>
    <w:rsid w:val="001624AC"/>
    <w:rsid w:val="00162830"/>
    <w:rsid w:val="00162E3E"/>
    <w:rsid w:val="00162F8A"/>
    <w:rsid w:val="001630EB"/>
    <w:rsid w:val="00163531"/>
    <w:rsid w:val="0016377F"/>
    <w:rsid w:val="0016438D"/>
    <w:rsid w:val="0016480C"/>
    <w:rsid w:val="00164DC8"/>
    <w:rsid w:val="0016569B"/>
    <w:rsid w:val="00165CF8"/>
    <w:rsid w:val="001668F9"/>
    <w:rsid w:val="0016759F"/>
    <w:rsid w:val="00167FCA"/>
    <w:rsid w:val="001701EC"/>
    <w:rsid w:val="00170FAF"/>
    <w:rsid w:val="0017195E"/>
    <w:rsid w:val="001728E1"/>
    <w:rsid w:val="00172FFC"/>
    <w:rsid w:val="001738D2"/>
    <w:rsid w:val="00174E99"/>
    <w:rsid w:val="0017589B"/>
    <w:rsid w:val="001760CF"/>
    <w:rsid w:val="00176657"/>
    <w:rsid w:val="001766E7"/>
    <w:rsid w:val="00180558"/>
    <w:rsid w:val="0018055C"/>
    <w:rsid w:val="00180D28"/>
    <w:rsid w:val="0018119E"/>
    <w:rsid w:val="00182674"/>
    <w:rsid w:val="00182F88"/>
    <w:rsid w:val="001847A2"/>
    <w:rsid w:val="00185415"/>
    <w:rsid w:val="00185594"/>
    <w:rsid w:val="00186115"/>
    <w:rsid w:val="001871FB"/>
    <w:rsid w:val="00187E18"/>
    <w:rsid w:val="001903DD"/>
    <w:rsid w:val="0019065D"/>
    <w:rsid w:val="0019274D"/>
    <w:rsid w:val="00193286"/>
    <w:rsid w:val="0019463B"/>
    <w:rsid w:val="00195334"/>
    <w:rsid w:val="00195AB7"/>
    <w:rsid w:val="00196CB3"/>
    <w:rsid w:val="00197010"/>
    <w:rsid w:val="0019759B"/>
    <w:rsid w:val="00197D0E"/>
    <w:rsid w:val="001A0246"/>
    <w:rsid w:val="001A07EE"/>
    <w:rsid w:val="001A0B6F"/>
    <w:rsid w:val="001A1B2F"/>
    <w:rsid w:val="001A1B81"/>
    <w:rsid w:val="001A25A4"/>
    <w:rsid w:val="001A28C8"/>
    <w:rsid w:val="001A2CB0"/>
    <w:rsid w:val="001A3D9B"/>
    <w:rsid w:val="001A421E"/>
    <w:rsid w:val="001A4366"/>
    <w:rsid w:val="001A43A9"/>
    <w:rsid w:val="001A4FCD"/>
    <w:rsid w:val="001A5AA0"/>
    <w:rsid w:val="001A66BD"/>
    <w:rsid w:val="001A6AEA"/>
    <w:rsid w:val="001A6BF9"/>
    <w:rsid w:val="001A6EB7"/>
    <w:rsid w:val="001A7E96"/>
    <w:rsid w:val="001B07DA"/>
    <w:rsid w:val="001B0A77"/>
    <w:rsid w:val="001B107B"/>
    <w:rsid w:val="001B1253"/>
    <w:rsid w:val="001B2D57"/>
    <w:rsid w:val="001B3578"/>
    <w:rsid w:val="001B3E24"/>
    <w:rsid w:val="001B401A"/>
    <w:rsid w:val="001B41C3"/>
    <w:rsid w:val="001B4219"/>
    <w:rsid w:val="001B49FB"/>
    <w:rsid w:val="001B55AE"/>
    <w:rsid w:val="001B58B0"/>
    <w:rsid w:val="001B59D6"/>
    <w:rsid w:val="001B6930"/>
    <w:rsid w:val="001B7095"/>
    <w:rsid w:val="001B731D"/>
    <w:rsid w:val="001B7B3E"/>
    <w:rsid w:val="001C0683"/>
    <w:rsid w:val="001C0AD4"/>
    <w:rsid w:val="001C108B"/>
    <w:rsid w:val="001C1299"/>
    <w:rsid w:val="001C1AD2"/>
    <w:rsid w:val="001C3477"/>
    <w:rsid w:val="001C4415"/>
    <w:rsid w:val="001C5766"/>
    <w:rsid w:val="001C599B"/>
    <w:rsid w:val="001C59D0"/>
    <w:rsid w:val="001D0676"/>
    <w:rsid w:val="001D088E"/>
    <w:rsid w:val="001D1286"/>
    <w:rsid w:val="001D2380"/>
    <w:rsid w:val="001D24DA"/>
    <w:rsid w:val="001D343A"/>
    <w:rsid w:val="001D3559"/>
    <w:rsid w:val="001D3D4B"/>
    <w:rsid w:val="001D4524"/>
    <w:rsid w:val="001D5543"/>
    <w:rsid w:val="001D5750"/>
    <w:rsid w:val="001D6094"/>
    <w:rsid w:val="001D6661"/>
    <w:rsid w:val="001D6EB7"/>
    <w:rsid w:val="001D7695"/>
    <w:rsid w:val="001D7B63"/>
    <w:rsid w:val="001E0181"/>
    <w:rsid w:val="001E057D"/>
    <w:rsid w:val="001E181C"/>
    <w:rsid w:val="001E1B53"/>
    <w:rsid w:val="001E1DBE"/>
    <w:rsid w:val="001E1E7C"/>
    <w:rsid w:val="001E3605"/>
    <w:rsid w:val="001E36D4"/>
    <w:rsid w:val="001E4615"/>
    <w:rsid w:val="001E494A"/>
    <w:rsid w:val="001E58F2"/>
    <w:rsid w:val="001E60EC"/>
    <w:rsid w:val="001E6E57"/>
    <w:rsid w:val="001E6FA0"/>
    <w:rsid w:val="001E75E7"/>
    <w:rsid w:val="001F02A4"/>
    <w:rsid w:val="001F0452"/>
    <w:rsid w:val="001F0565"/>
    <w:rsid w:val="001F09AC"/>
    <w:rsid w:val="001F10AA"/>
    <w:rsid w:val="001F2936"/>
    <w:rsid w:val="001F300C"/>
    <w:rsid w:val="001F372A"/>
    <w:rsid w:val="001F3D16"/>
    <w:rsid w:val="001F40D2"/>
    <w:rsid w:val="001F4149"/>
    <w:rsid w:val="001F45C2"/>
    <w:rsid w:val="001F475E"/>
    <w:rsid w:val="001F5789"/>
    <w:rsid w:val="001F58EB"/>
    <w:rsid w:val="001F5D54"/>
    <w:rsid w:val="001F6858"/>
    <w:rsid w:val="001F6A86"/>
    <w:rsid w:val="001F702D"/>
    <w:rsid w:val="001F76A0"/>
    <w:rsid w:val="001F77B4"/>
    <w:rsid w:val="001F7F14"/>
    <w:rsid w:val="00200087"/>
    <w:rsid w:val="0020029F"/>
    <w:rsid w:val="00200E81"/>
    <w:rsid w:val="002013CC"/>
    <w:rsid w:val="00201B0E"/>
    <w:rsid w:val="00201E2C"/>
    <w:rsid w:val="0020201B"/>
    <w:rsid w:val="0020264C"/>
    <w:rsid w:val="0020351B"/>
    <w:rsid w:val="00203578"/>
    <w:rsid w:val="00204F64"/>
    <w:rsid w:val="00205327"/>
    <w:rsid w:val="00205713"/>
    <w:rsid w:val="00205AB2"/>
    <w:rsid w:val="00206208"/>
    <w:rsid w:val="0020656A"/>
    <w:rsid w:val="002069B3"/>
    <w:rsid w:val="00207180"/>
    <w:rsid w:val="00207605"/>
    <w:rsid w:val="00210094"/>
    <w:rsid w:val="00210DED"/>
    <w:rsid w:val="00211181"/>
    <w:rsid w:val="002111C0"/>
    <w:rsid w:val="00211735"/>
    <w:rsid w:val="002156F3"/>
    <w:rsid w:val="002177AC"/>
    <w:rsid w:val="002177C9"/>
    <w:rsid w:val="00220131"/>
    <w:rsid w:val="0022038E"/>
    <w:rsid w:val="00221367"/>
    <w:rsid w:val="00221414"/>
    <w:rsid w:val="002221A5"/>
    <w:rsid w:val="0022238F"/>
    <w:rsid w:val="00222464"/>
    <w:rsid w:val="00222BF0"/>
    <w:rsid w:val="00223FBC"/>
    <w:rsid w:val="00223FF2"/>
    <w:rsid w:val="002250F6"/>
    <w:rsid w:val="00225A37"/>
    <w:rsid w:val="002261FA"/>
    <w:rsid w:val="0023019C"/>
    <w:rsid w:val="00231803"/>
    <w:rsid w:val="00234110"/>
    <w:rsid w:val="00234E9C"/>
    <w:rsid w:val="002350D9"/>
    <w:rsid w:val="00236CF3"/>
    <w:rsid w:val="00237560"/>
    <w:rsid w:val="00240B7E"/>
    <w:rsid w:val="00241B3F"/>
    <w:rsid w:val="00242497"/>
    <w:rsid w:val="002425C3"/>
    <w:rsid w:val="00244DE8"/>
    <w:rsid w:val="00244E86"/>
    <w:rsid w:val="00245A02"/>
    <w:rsid w:val="00246DAF"/>
    <w:rsid w:val="002478E9"/>
    <w:rsid w:val="0025019B"/>
    <w:rsid w:val="002502ED"/>
    <w:rsid w:val="002514E5"/>
    <w:rsid w:val="00251A75"/>
    <w:rsid w:val="00251D10"/>
    <w:rsid w:val="00252E82"/>
    <w:rsid w:val="002536DB"/>
    <w:rsid w:val="002537DF"/>
    <w:rsid w:val="0025383E"/>
    <w:rsid w:val="00253CC6"/>
    <w:rsid w:val="0025416D"/>
    <w:rsid w:val="00254AB0"/>
    <w:rsid w:val="0025591E"/>
    <w:rsid w:val="00255C52"/>
    <w:rsid w:val="0025664B"/>
    <w:rsid w:val="002566E8"/>
    <w:rsid w:val="00256AB3"/>
    <w:rsid w:val="00256B1A"/>
    <w:rsid w:val="00257044"/>
    <w:rsid w:val="00257C27"/>
    <w:rsid w:val="00257CBD"/>
    <w:rsid w:val="002606DF"/>
    <w:rsid w:val="0026080D"/>
    <w:rsid w:val="00260BCA"/>
    <w:rsid w:val="00260D9C"/>
    <w:rsid w:val="00260DCF"/>
    <w:rsid w:val="00261CBF"/>
    <w:rsid w:val="00262268"/>
    <w:rsid w:val="00262B85"/>
    <w:rsid w:val="00262DFF"/>
    <w:rsid w:val="00262E46"/>
    <w:rsid w:val="002633B7"/>
    <w:rsid w:val="00263E16"/>
    <w:rsid w:val="00263FB1"/>
    <w:rsid w:val="00264CCE"/>
    <w:rsid w:val="00264D5E"/>
    <w:rsid w:val="00265FA8"/>
    <w:rsid w:val="00265FCE"/>
    <w:rsid w:val="00266140"/>
    <w:rsid w:val="00266ABF"/>
    <w:rsid w:val="00266C00"/>
    <w:rsid w:val="00266E74"/>
    <w:rsid w:val="00267437"/>
    <w:rsid w:val="0026792F"/>
    <w:rsid w:val="002703D7"/>
    <w:rsid w:val="00270426"/>
    <w:rsid w:val="00270657"/>
    <w:rsid w:val="00270749"/>
    <w:rsid w:val="002711BC"/>
    <w:rsid w:val="00271C0E"/>
    <w:rsid w:val="00271D63"/>
    <w:rsid w:val="002722FD"/>
    <w:rsid w:val="00273A29"/>
    <w:rsid w:val="00273C03"/>
    <w:rsid w:val="00274206"/>
    <w:rsid w:val="002743A6"/>
    <w:rsid w:val="002748E1"/>
    <w:rsid w:val="002749DE"/>
    <w:rsid w:val="002760E1"/>
    <w:rsid w:val="00276B2A"/>
    <w:rsid w:val="00276E82"/>
    <w:rsid w:val="00280447"/>
    <w:rsid w:val="002807E5"/>
    <w:rsid w:val="00281310"/>
    <w:rsid w:val="0028131A"/>
    <w:rsid w:val="00281652"/>
    <w:rsid w:val="0028236A"/>
    <w:rsid w:val="002829EC"/>
    <w:rsid w:val="00282C45"/>
    <w:rsid w:val="00282C7D"/>
    <w:rsid w:val="00282CF0"/>
    <w:rsid w:val="002833F7"/>
    <w:rsid w:val="00283997"/>
    <w:rsid w:val="00283FB1"/>
    <w:rsid w:val="002841AA"/>
    <w:rsid w:val="002849FA"/>
    <w:rsid w:val="00285459"/>
    <w:rsid w:val="0028584E"/>
    <w:rsid w:val="002866F2"/>
    <w:rsid w:val="00286916"/>
    <w:rsid w:val="00286C9F"/>
    <w:rsid w:val="002879BC"/>
    <w:rsid w:val="002904DC"/>
    <w:rsid w:val="00290A15"/>
    <w:rsid w:val="00290E22"/>
    <w:rsid w:val="0029123F"/>
    <w:rsid w:val="00291715"/>
    <w:rsid w:val="00291C44"/>
    <w:rsid w:val="00293065"/>
    <w:rsid w:val="0029547E"/>
    <w:rsid w:val="002966DC"/>
    <w:rsid w:val="00297433"/>
    <w:rsid w:val="00297468"/>
    <w:rsid w:val="00297691"/>
    <w:rsid w:val="002A0FA0"/>
    <w:rsid w:val="002A109C"/>
    <w:rsid w:val="002A111C"/>
    <w:rsid w:val="002A1F4E"/>
    <w:rsid w:val="002A534A"/>
    <w:rsid w:val="002A614F"/>
    <w:rsid w:val="002A6B64"/>
    <w:rsid w:val="002A6E9D"/>
    <w:rsid w:val="002A7C3D"/>
    <w:rsid w:val="002B0718"/>
    <w:rsid w:val="002B0B32"/>
    <w:rsid w:val="002B0D25"/>
    <w:rsid w:val="002B1BCB"/>
    <w:rsid w:val="002B366E"/>
    <w:rsid w:val="002B3923"/>
    <w:rsid w:val="002B39BB"/>
    <w:rsid w:val="002B3D7D"/>
    <w:rsid w:val="002B40FF"/>
    <w:rsid w:val="002B475A"/>
    <w:rsid w:val="002B4F2E"/>
    <w:rsid w:val="002B5BFE"/>
    <w:rsid w:val="002B6202"/>
    <w:rsid w:val="002B6E9D"/>
    <w:rsid w:val="002B7048"/>
    <w:rsid w:val="002B74D4"/>
    <w:rsid w:val="002B75AA"/>
    <w:rsid w:val="002B77F5"/>
    <w:rsid w:val="002C0194"/>
    <w:rsid w:val="002C133B"/>
    <w:rsid w:val="002C215C"/>
    <w:rsid w:val="002C22EF"/>
    <w:rsid w:val="002C2A43"/>
    <w:rsid w:val="002C2B85"/>
    <w:rsid w:val="002C3402"/>
    <w:rsid w:val="002C4447"/>
    <w:rsid w:val="002C554C"/>
    <w:rsid w:val="002C57FE"/>
    <w:rsid w:val="002C630A"/>
    <w:rsid w:val="002C7220"/>
    <w:rsid w:val="002D023E"/>
    <w:rsid w:val="002D2DB3"/>
    <w:rsid w:val="002D2EA7"/>
    <w:rsid w:val="002D38CC"/>
    <w:rsid w:val="002D3991"/>
    <w:rsid w:val="002D3E75"/>
    <w:rsid w:val="002D412E"/>
    <w:rsid w:val="002D58F8"/>
    <w:rsid w:val="002D5D79"/>
    <w:rsid w:val="002D6039"/>
    <w:rsid w:val="002D7165"/>
    <w:rsid w:val="002D7272"/>
    <w:rsid w:val="002D7699"/>
    <w:rsid w:val="002D78FF"/>
    <w:rsid w:val="002E00C6"/>
    <w:rsid w:val="002E09F0"/>
    <w:rsid w:val="002E0B77"/>
    <w:rsid w:val="002E10B1"/>
    <w:rsid w:val="002E1200"/>
    <w:rsid w:val="002E1F44"/>
    <w:rsid w:val="002E2116"/>
    <w:rsid w:val="002E26BE"/>
    <w:rsid w:val="002E2EF3"/>
    <w:rsid w:val="002E3931"/>
    <w:rsid w:val="002E393D"/>
    <w:rsid w:val="002E3EEF"/>
    <w:rsid w:val="002E458C"/>
    <w:rsid w:val="002E45C9"/>
    <w:rsid w:val="002E4BB8"/>
    <w:rsid w:val="002E4F29"/>
    <w:rsid w:val="002E5C99"/>
    <w:rsid w:val="002E5FBC"/>
    <w:rsid w:val="002E6BA7"/>
    <w:rsid w:val="002E7505"/>
    <w:rsid w:val="002E7D32"/>
    <w:rsid w:val="002F0D7C"/>
    <w:rsid w:val="002F1220"/>
    <w:rsid w:val="002F1882"/>
    <w:rsid w:val="002F200F"/>
    <w:rsid w:val="002F3457"/>
    <w:rsid w:val="002F406F"/>
    <w:rsid w:val="002F4443"/>
    <w:rsid w:val="002F48A5"/>
    <w:rsid w:val="002F567A"/>
    <w:rsid w:val="002F589A"/>
    <w:rsid w:val="002F5B34"/>
    <w:rsid w:val="002F6384"/>
    <w:rsid w:val="002F63BA"/>
    <w:rsid w:val="002F64E0"/>
    <w:rsid w:val="00300381"/>
    <w:rsid w:val="00300756"/>
    <w:rsid w:val="003008EE"/>
    <w:rsid w:val="0030140D"/>
    <w:rsid w:val="0030189A"/>
    <w:rsid w:val="00302C44"/>
    <w:rsid w:val="00303108"/>
    <w:rsid w:val="00306106"/>
    <w:rsid w:val="003065F0"/>
    <w:rsid w:val="0030695E"/>
    <w:rsid w:val="00307612"/>
    <w:rsid w:val="00307A2D"/>
    <w:rsid w:val="00307AD4"/>
    <w:rsid w:val="00310234"/>
    <w:rsid w:val="003102D4"/>
    <w:rsid w:val="00310C9F"/>
    <w:rsid w:val="0031145B"/>
    <w:rsid w:val="0031197A"/>
    <w:rsid w:val="00311DB3"/>
    <w:rsid w:val="0031267D"/>
    <w:rsid w:val="0031323F"/>
    <w:rsid w:val="00313D00"/>
    <w:rsid w:val="0031436F"/>
    <w:rsid w:val="00314671"/>
    <w:rsid w:val="00314949"/>
    <w:rsid w:val="003155AB"/>
    <w:rsid w:val="003157B8"/>
    <w:rsid w:val="00315E5D"/>
    <w:rsid w:val="00315F0F"/>
    <w:rsid w:val="00316474"/>
    <w:rsid w:val="003171C3"/>
    <w:rsid w:val="0031731F"/>
    <w:rsid w:val="00317A93"/>
    <w:rsid w:val="00320525"/>
    <w:rsid w:val="003207D0"/>
    <w:rsid w:val="00321437"/>
    <w:rsid w:val="00321A84"/>
    <w:rsid w:val="00322102"/>
    <w:rsid w:val="00322534"/>
    <w:rsid w:val="00322C22"/>
    <w:rsid w:val="003230EC"/>
    <w:rsid w:val="00323610"/>
    <w:rsid w:val="003249BE"/>
    <w:rsid w:val="00324FC5"/>
    <w:rsid w:val="003253E7"/>
    <w:rsid w:val="00325A4E"/>
    <w:rsid w:val="00325DC2"/>
    <w:rsid w:val="003262D2"/>
    <w:rsid w:val="003263CA"/>
    <w:rsid w:val="00327042"/>
    <w:rsid w:val="003301F1"/>
    <w:rsid w:val="00330452"/>
    <w:rsid w:val="0033045B"/>
    <w:rsid w:val="00332761"/>
    <w:rsid w:val="0033288E"/>
    <w:rsid w:val="00332FC4"/>
    <w:rsid w:val="003341C6"/>
    <w:rsid w:val="003345AE"/>
    <w:rsid w:val="003346A3"/>
    <w:rsid w:val="00334D13"/>
    <w:rsid w:val="00334DB1"/>
    <w:rsid w:val="00335071"/>
    <w:rsid w:val="003362E5"/>
    <w:rsid w:val="003400B6"/>
    <w:rsid w:val="00340827"/>
    <w:rsid w:val="0034121C"/>
    <w:rsid w:val="00341B5A"/>
    <w:rsid w:val="00342E03"/>
    <w:rsid w:val="003430D3"/>
    <w:rsid w:val="00343268"/>
    <w:rsid w:val="00343696"/>
    <w:rsid w:val="00344116"/>
    <w:rsid w:val="003444ED"/>
    <w:rsid w:val="00346296"/>
    <w:rsid w:val="00346A18"/>
    <w:rsid w:val="00347004"/>
    <w:rsid w:val="003473A1"/>
    <w:rsid w:val="003478A7"/>
    <w:rsid w:val="003504B0"/>
    <w:rsid w:val="003504DB"/>
    <w:rsid w:val="00350667"/>
    <w:rsid w:val="00351129"/>
    <w:rsid w:val="00351A1C"/>
    <w:rsid w:val="00352169"/>
    <w:rsid w:val="003526B2"/>
    <w:rsid w:val="00353CC5"/>
    <w:rsid w:val="00353CFF"/>
    <w:rsid w:val="00353D5D"/>
    <w:rsid w:val="0035412B"/>
    <w:rsid w:val="00354708"/>
    <w:rsid w:val="003559C0"/>
    <w:rsid w:val="003568F4"/>
    <w:rsid w:val="00356AC7"/>
    <w:rsid w:val="00357DA3"/>
    <w:rsid w:val="00360400"/>
    <w:rsid w:val="0036128D"/>
    <w:rsid w:val="00361294"/>
    <w:rsid w:val="003614E7"/>
    <w:rsid w:val="00361FFC"/>
    <w:rsid w:val="00363139"/>
    <w:rsid w:val="0036360E"/>
    <w:rsid w:val="00363737"/>
    <w:rsid w:val="00364139"/>
    <w:rsid w:val="003644C4"/>
    <w:rsid w:val="0036481E"/>
    <w:rsid w:val="00364BA1"/>
    <w:rsid w:val="00364F27"/>
    <w:rsid w:val="00366AFE"/>
    <w:rsid w:val="0036730C"/>
    <w:rsid w:val="00370026"/>
    <w:rsid w:val="00370EE0"/>
    <w:rsid w:val="00371571"/>
    <w:rsid w:val="00371D76"/>
    <w:rsid w:val="00372016"/>
    <w:rsid w:val="00372A9F"/>
    <w:rsid w:val="00372F35"/>
    <w:rsid w:val="00372F92"/>
    <w:rsid w:val="0037343C"/>
    <w:rsid w:val="00373A16"/>
    <w:rsid w:val="00373B92"/>
    <w:rsid w:val="00373DB2"/>
    <w:rsid w:val="00374B3F"/>
    <w:rsid w:val="00376EAE"/>
    <w:rsid w:val="00380CC2"/>
    <w:rsid w:val="00381120"/>
    <w:rsid w:val="00382FCC"/>
    <w:rsid w:val="00383AC9"/>
    <w:rsid w:val="003850F6"/>
    <w:rsid w:val="00385ECA"/>
    <w:rsid w:val="00385F62"/>
    <w:rsid w:val="00387870"/>
    <w:rsid w:val="00387B8B"/>
    <w:rsid w:val="00387DCD"/>
    <w:rsid w:val="003901DA"/>
    <w:rsid w:val="00390CDE"/>
    <w:rsid w:val="003929B2"/>
    <w:rsid w:val="003929D5"/>
    <w:rsid w:val="00393B3B"/>
    <w:rsid w:val="00393DA2"/>
    <w:rsid w:val="003941D0"/>
    <w:rsid w:val="00394426"/>
    <w:rsid w:val="003949B0"/>
    <w:rsid w:val="0039547A"/>
    <w:rsid w:val="00395BFE"/>
    <w:rsid w:val="00395F9A"/>
    <w:rsid w:val="00396838"/>
    <w:rsid w:val="0039704A"/>
    <w:rsid w:val="003A0F77"/>
    <w:rsid w:val="003A0F81"/>
    <w:rsid w:val="003A16BF"/>
    <w:rsid w:val="003A1FBF"/>
    <w:rsid w:val="003A2A68"/>
    <w:rsid w:val="003A2E2B"/>
    <w:rsid w:val="003A44F9"/>
    <w:rsid w:val="003A4959"/>
    <w:rsid w:val="003A511B"/>
    <w:rsid w:val="003A597E"/>
    <w:rsid w:val="003A5D4B"/>
    <w:rsid w:val="003A6203"/>
    <w:rsid w:val="003A69D2"/>
    <w:rsid w:val="003A6B5C"/>
    <w:rsid w:val="003A6C5E"/>
    <w:rsid w:val="003A753A"/>
    <w:rsid w:val="003B079B"/>
    <w:rsid w:val="003B0EE0"/>
    <w:rsid w:val="003B1561"/>
    <w:rsid w:val="003B1A22"/>
    <w:rsid w:val="003B1BCD"/>
    <w:rsid w:val="003B1FC5"/>
    <w:rsid w:val="003B3A34"/>
    <w:rsid w:val="003B3B80"/>
    <w:rsid w:val="003B4191"/>
    <w:rsid w:val="003B47C3"/>
    <w:rsid w:val="003B50E2"/>
    <w:rsid w:val="003B6295"/>
    <w:rsid w:val="003B775D"/>
    <w:rsid w:val="003C0682"/>
    <w:rsid w:val="003C0739"/>
    <w:rsid w:val="003C108B"/>
    <w:rsid w:val="003C1913"/>
    <w:rsid w:val="003C2683"/>
    <w:rsid w:val="003C2BE0"/>
    <w:rsid w:val="003C45DF"/>
    <w:rsid w:val="003C763C"/>
    <w:rsid w:val="003D0346"/>
    <w:rsid w:val="003D10C7"/>
    <w:rsid w:val="003D16C9"/>
    <w:rsid w:val="003D1860"/>
    <w:rsid w:val="003D1F3D"/>
    <w:rsid w:val="003D2691"/>
    <w:rsid w:val="003D2842"/>
    <w:rsid w:val="003D319B"/>
    <w:rsid w:val="003D3ABD"/>
    <w:rsid w:val="003D405C"/>
    <w:rsid w:val="003D46C2"/>
    <w:rsid w:val="003D4ABB"/>
    <w:rsid w:val="003D4FAD"/>
    <w:rsid w:val="003D5970"/>
    <w:rsid w:val="003D691D"/>
    <w:rsid w:val="003D6CF5"/>
    <w:rsid w:val="003D73BC"/>
    <w:rsid w:val="003E03E6"/>
    <w:rsid w:val="003E0BE4"/>
    <w:rsid w:val="003E0EDF"/>
    <w:rsid w:val="003E1348"/>
    <w:rsid w:val="003E13BC"/>
    <w:rsid w:val="003E1588"/>
    <w:rsid w:val="003E1798"/>
    <w:rsid w:val="003E1856"/>
    <w:rsid w:val="003E205A"/>
    <w:rsid w:val="003E3206"/>
    <w:rsid w:val="003E3833"/>
    <w:rsid w:val="003E39B4"/>
    <w:rsid w:val="003E42C0"/>
    <w:rsid w:val="003E4348"/>
    <w:rsid w:val="003E4B14"/>
    <w:rsid w:val="003E6FAC"/>
    <w:rsid w:val="003E7A2C"/>
    <w:rsid w:val="003F054A"/>
    <w:rsid w:val="003F0683"/>
    <w:rsid w:val="003F0981"/>
    <w:rsid w:val="003F108D"/>
    <w:rsid w:val="003F116F"/>
    <w:rsid w:val="003F1E0F"/>
    <w:rsid w:val="003F2DCC"/>
    <w:rsid w:val="003F2F2B"/>
    <w:rsid w:val="003F3BD5"/>
    <w:rsid w:val="003F3DDF"/>
    <w:rsid w:val="003F4921"/>
    <w:rsid w:val="003F59CD"/>
    <w:rsid w:val="003F6652"/>
    <w:rsid w:val="003F66B9"/>
    <w:rsid w:val="003F7AD6"/>
    <w:rsid w:val="0040011E"/>
    <w:rsid w:val="004006EF"/>
    <w:rsid w:val="004009C2"/>
    <w:rsid w:val="00400E68"/>
    <w:rsid w:val="004013AE"/>
    <w:rsid w:val="00401F3D"/>
    <w:rsid w:val="00402A46"/>
    <w:rsid w:val="00402B1C"/>
    <w:rsid w:val="00402EDE"/>
    <w:rsid w:val="00403D24"/>
    <w:rsid w:val="00403E72"/>
    <w:rsid w:val="00404893"/>
    <w:rsid w:val="004048EF"/>
    <w:rsid w:val="00404965"/>
    <w:rsid w:val="00406882"/>
    <w:rsid w:val="004068FA"/>
    <w:rsid w:val="00406BDA"/>
    <w:rsid w:val="00406FF3"/>
    <w:rsid w:val="00407A64"/>
    <w:rsid w:val="004103C0"/>
    <w:rsid w:val="004110E4"/>
    <w:rsid w:val="004112DE"/>
    <w:rsid w:val="00412D64"/>
    <w:rsid w:val="00414D1F"/>
    <w:rsid w:val="00415F5B"/>
    <w:rsid w:val="00416D44"/>
    <w:rsid w:val="004203F8"/>
    <w:rsid w:val="00420684"/>
    <w:rsid w:val="00420DC4"/>
    <w:rsid w:val="00420E36"/>
    <w:rsid w:val="00421A95"/>
    <w:rsid w:val="004223B2"/>
    <w:rsid w:val="004230D6"/>
    <w:rsid w:val="0042324A"/>
    <w:rsid w:val="0042331D"/>
    <w:rsid w:val="004239B9"/>
    <w:rsid w:val="0042435B"/>
    <w:rsid w:val="00424B70"/>
    <w:rsid w:val="00424FCD"/>
    <w:rsid w:val="00425179"/>
    <w:rsid w:val="00425433"/>
    <w:rsid w:val="004258CC"/>
    <w:rsid w:val="004258F2"/>
    <w:rsid w:val="00426214"/>
    <w:rsid w:val="00427715"/>
    <w:rsid w:val="0043023F"/>
    <w:rsid w:val="00430B88"/>
    <w:rsid w:val="00430E1C"/>
    <w:rsid w:val="00430F9B"/>
    <w:rsid w:val="00431C5C"/>
    <w:rsid w:val="00431C65"/>
    <w:rsid w:val="00431D7E"/>
    <w:rsid w:val="00432907"/>
    <w:rsid w:val="00433201"/>
    <w:rsid w:val="00433E1E"/>
    <w:rsid w:val="00436BC6"/>
    <w:rsid w:val="00436F3D"/>
    <w:rsid w:val="0043707D"/>
    <w:rsid w:val="0043767F"/>
    <w:rsid w:val="004376FF"/>
    <w:rsid w:val="00437908"/>
    <w:rsid w:val="00437D4E"/>
    <w:rsid w:val="00437D81"/>
    <w:rsid w:val="00440CD1"/>
    <w:rsid w:val="00441315"/>
    <w:rsid w:val="0044194C"/>
    <w:rsid w:val="00443922"/>
    <w:rsid w:val="004440A9"/>
    <w:rsid w:val="00444268"/>
    <w:rsid w:val="00444D99"/>
    <w:rsid w:val="00444DB0"/>
    <w:rsid w:val="0044674B"/>
    <w:rsid w:val="0044721E"/>
    <w:rsid w:val="004475D3"/>
    <w:rsid w:val="00447B0B"/>
    <w:rsid w:val="00447C3C"/>
    <w:rsid w:val="00447E73"/>
    <w:rsid w:val="00447F6D"/>
    <w:rsid w:val="004502E2"/>
    <w:rsid w:val="0045080C"/>
    <w:rsid w:val="00451227"/>
    <w:rsid w:val="00451559"/>
    <w:rsid w:val="004518CC"/>
    <w:rsid w:val="00452888"/>
    <w:rsid w:val="004529E6"/>
    <w:rsid w:val="0045319B"/>
    <w:rsid w:val="00453272"/>
    <w:rsid w:val="00453AC5"/>
    <w:rsid w:val="00453DD2"/>
    <w:rsid w:val="0045420C"/>
    <w:rsid w:val="0045433A"/>
    <w:rsid w:val="00454A78"/>
    <w:rsid w:val="00454DAD"/>
    <w:rsid w:val="0045547B"/>
    <w:rsid w:val="00455FB2"/>
    <w:rsid w:val="00456115"/>
    <w:rsid w:val="00456228"/>
    <w:rsid w:val="0045635D"/>
    <w:rsid w:val="0045745F"/>
    <w:rsid w:val="00457A9A"/>
    <w:rsid w:val="00460168"/>
    <w:rsid w:val="00460CBC"/>
    <w:rsid w:val="00460D0D"/>
    <w:rsid w:val="00460DD2"/>
    <w:rsid w:val="0046170F"/>
    <w:rsid w:val="00461A65"/>
    <w:rsid w:val="00461C5F"/>
    <w:rsid w:val="00462091"/>
    <w:rsid w:val="004624B0"/>
    <w:rsid w:val="004625C1"/>
    <w:rsid w:val="00464668"/>
    <w:rsid w:val="00465C1B"/>
    <w:rsid w:val="004666B8"/>
    <w:rsid w:val="00466BED"/>
    <w:rsid w:val="00466C15"/>
    <w:rsid w:val="00467306"/>
    <w:rsid w:val="004673C6"/>
    <w:rsid w:val="004678AC"/>
    <w:rsid w:val="00467C4A"/>
    <w:rsid w:val="0047230D"/>
    <w:rsid w:val="0047267F"/>
    <w:rsid w:val="0047337A"/>
    <w:rsid w:val="00473D07"/>
    <w:rsid w:val="00473DF1"/>
    <w:rsid w:val="00473EFD"/>
    <w:rsid w:val="00474BC1"/>
    <w:rsid w:val="00474E5B"/>
    <w:rsid w:val="00474FB1"/>
    <w:rsid w:val="004756E2"/>
    <w:rsid w:val="0047599C"/>
    <w:rsid w:val="00475B9D"/>
    <w:rsid w:val="004764AA"/>
    <w:rsid w:val="00476E52"/>
    <w:rsid w:val="004774C0"/>
    <w:rsid w:val="00477BB5"/>
    <w:rsid w:val="00477E03"/>
    <w:rsid w:val="00480C00"/>
    <w:rsid w:val="00480E45"/>
    <w:rsid w:val="0048129C"/>
    <w:rsid w:val="00481AC5"/>
    <w:rsid w:val="00481D4C"/>
    <w:rsid w:val="00482EDF"/>
    <w:rsid w:val="00483BBA"/>
    <w:rsid w:val="004848E6"/>
    <w:rsid w:val="00484E39"/>
    <w:rsid w:val="00485E1D"/>
    <w:rsid w:val="00485E8C"/>
    <w:rsid w:val="00485EB9"/>
    <w:rsid w:val="00486EA6"/>
    <w:rsid w:val="00487243"/>
    <w:rsid w:val="004900F9"/>
    <w:rsid w:val="0049046D"/>
    <w:rsid w:val="00490892"/>
    <w:rsid w:val="00491441"/>
    <w:rsid w:val="004914BE"/>
    <w:rsid w:val="00491C39"/>
    <w:rsid w:val="0049348A"/>
    <w:rsid w:val="00494365"/>
    <w:rsid w:val="0049466D"/>
    <w:rsid w:val="00494A57"/>
    <w:rsid w:val="00494D24"/>
    <w:rsid w:val="00495398"/>
    <w:rsid w:val="004959BA"/>
    <w:rsid w:val="004974F0"/>
    <w:rsid w:val="00497715"/>
    <w:rsid w:val="00497E2E"/>
    <w:rsid w:val="004A1615"/>
    <w:rsid w:val="004A1BC2"/>
    <w:rsid w:val="004A210F"/>
    <w:rsid w:val="004A21C4"/>
    <w:rsid w:val="004A23A4"/>
    <w:rsid w:val="004A261A"/>
    <w:rsid w:val="004A2B12"/>
    <w:rsid w:val="004A2E88"/>
    <w:rsid w:val="004A384E"/>
    <w:rsid w:val="004A3B44"/>
    <w:rsid w:val="004A428C"/>
    <w:rsid w:val="004A43AC"/>
    <w:rsid w:val="004A4C45"/>
    <w:rsid w:val="004A5324"/>
    <w:rsid w:val="004A55CF"/>
    <w:rsid w:val="004A5CB7"/>
    <w:rsid w:val="004A5CED"/>
    <w:rsid w:val="004A5E9E"/>
    <w:rsid w:val="004A79CB"/>
    <w:rsid w:val="004A7A21"/>
    <w:rsid w:val="004A7C9A"/>
    <w:rsid w:val="004B00A9"/>
    <w:rsid w:val="004B0BD6"/>
    <w:rsid w:val="004B0E3C"/>
    <w:rsid w:val="004B0F04"/>
    <w:rsid w:val="004B1672"/>
    <w:rsid w:val="004B200A"/>
    <w:rsid w:val="004B2637"/>
    <w:rsid w:val="004B2E04"/>
    <w:rsid w:val="004B439A"/>
    <w:rsid w:val="004B492F"/>
    <w:rsid w:val="004B4E4E"/>
    <w:rsid w:val="004B5E73"/>
    <w:rsid w:val="004B6C29"/>
    <w:rsid w:val="004B6F36"/>
    <w:rsid w:val="004B75BC"/>
    <w:rsid w:val="004C04F7"/>
    <w:rsid w:val="004C1320"/>
    <w:rsid w:val="004C39D7"/>
    <w:rsid w:val="004C3C4E"/>
    <w:rsid w:val="004C42A2"/>
    <w:rsid w:val="004C4616"/>
    <w:rsid w:val="004C463F"/>
    <w:rsid w:val="004C4870"/>
    <w:rsid w:val="004C4CDE"/>
    <w:rsid w:val="004C4E21"/>
    <w:rsid w:val="004C5846"/>
    <w:rsid w:val="004C6169"/>
    <w:rsid w:val="004C6947"/>
    <w:rsid w:val="004C732E"/>
    <w:rsid w:val="004C7CDB"/>
    <w:rsid w:val="004D011E"/>
    <w:rsid w:val="004D118D"/>
    <w:rsid w:val="004D1818"/>
    <w:rsid w:val="004D1979"/>
    <w:rsid w:val="004D21DD"/>
    <w:rsid w:val="004D335F"/>
    <w:rsid w:val="004D3BE1"/>
    <w:rsid w:val="004D40AD"/>
    <w:rsid w:val="004D42E6"/>
    <w:rsid w:val="004D44BB"/>
    <w:rsid w:val="004D5CF7"/>
    <w:rsid w:val="004D608E"/>
    <w:rsid w:val="004D77C1"/>
    <w:rsid w:val="004D78E6"/>
    <w:rsid w:val="004E05EF"/>
    <w:rsid w:val="004E1547"/>
    <w:rsid w:val="004E27BF"/>
    <w:rsid w:val="004E29C0"/>
    <w:rsid w:val="004E2D1C"/>
    <w:rsid w:val="004E33B3"/>
    <w:rsid w:val="004E34A2"/>
    <w:rsid w:val="004E3737"/>
    <w:rsid w:val="004E376B"/>
    <w:rsid w:val="004E3839"/>
    <w:rsid w:val="004E39BA"/>
    <w:rsid w:val="004E4D9C"/>
    <w:rsid w:val="004E521A"/>
    <w:rsid w:val="004E5A95"/>
    <w:rsid w:val="004E5BB1"/>
    <w:rsid w:val="004E671D"/>
    <w:rsid w:val="004E6A30"/>
    <w:rsid w:val="004F0D6B"/>
    <w:rsid w:val="004F0E1F"/>
    <w:rsid w:val="004F0FCD"/>
    <w:rsid w:val="004F13CD"/>
    <w:rsid w:val="004F1BB2"/>
    <w:rsid w:val="004F1E2F"/>
    <w:rsid w:val="004F216A"/>
    <w:rsid w:val="004F311A"/>
    <w:rsid w:val="004F3F36"/>
    <w:rsid w:val="004F4408"/>
    <w:rsid w:val="004F5573"/>
    <w:rsid w:val="004F56AF"/>
    <w:rsid w:val="004F5CE6"/>
    <w:rsid w:val="004F76BE"/>
    <w:rsid w:val="004F7E1A"/>
    <w:rsid w:val="004F7ECB"/>
    <w:rsid w:val="00500CC4"/>
    <w:rsid w:val="00500FBC"/>
    <w:rsid w:val="005013AE"/>
    <w:rsid w:val="005016F9"/>
    <w:rsid w:val="0050203A"/>
    <w:rsid w:val="00502676"/>
    <w:rsid w:val="0050267C"/>
    <w:rsid w:val="00502B14"/>
    <w:rsid w:val="00503651"/>
    <w:rsid w:val="005039FF"/>
    <w:rsid w:val="005043CD"/>
    <w:rsid w:val="005045B4"/>
    <w:rsid w:val="005054F0"/>
    <w:rsid w:val="00505A93"/>
    <w:rsid w:val="005069B9"/>
    <w:rsid w:val="00506B76"/>
    <w:rsid w:val="00506FD5"/>
    <w:rsid w:val="0050761E"/>
    <w:rsid w:val="0050798D"/>
    <w:rsid w:val="00507CA3"/>
    <w:rsid w:val="00507DED"/>
    <w:rsid w:val="005104BA"/>
    <w:rsid w:val="0051058B"/>
    <w:rsid w:val="00510F10"/>
    <w:rsid w:val="00511861"/>
    <w:rsid w:val="00512115"/>
    <w:rsid w:val="00512D7C"/>
    <w:rsid w:val="00513AFA"/>
    <w:rsid w:val="00513D61"/>
    <w:rsid w:val="00513D75"/>
    <w:rsid w:val="00513EB3"/>
    <w:rsid w:val="00514046"/>
    <w:rsid w:val="0051482A"/>
    <w:rsid w:val="00514DAA"/>
    <w:rsid w:val="005151AC"/>
    <w:rsid w:val="00515806"/>
    <w:rsid w:val="00515F19"/>
    <w:rsid w:val="00517673"/>
    <w:rsid w:val="005205AD"/>
    <w:rsid w:val="00521CB0"/>
    <w:rsid w:val="00521EC3"/>
    <w:rsid w:val="0052215E"/>
    <w:rsid w:val="005226E0"/>
    <w:rsid w:val="00522D00"/>
    <w:rsid w:val="00522F33"/>
    <w:rsid w:val="0052319D"/>
    <w:rsid w:val="005243DB"/>
    <w:rsid w:val="00524AA9"/>
    <w:rsid w:val="00524BB4"/>
    <w:rsid w:val="00525836"/>
    <w:rsid w:val="005261F5"/>
    <w:rsid w:val="005262F1"/>
    <w:rsid w:val="005263B0"/>
    <w:rsid w:val="00526599"/>
    <w:rsid w:val="00526C51"/>
    <w:rsid w:val="00526CE4"/>
    <w:rsid w:val="00526E68"/>
    <w:rsid w:val="00527328"/>
    <w:rsid w:val="0052757C"/>
    <w:rsid w:val="00527B4F"/>
    <w:rsid w:val="00527E0A"/>
    <w:rsid w:val="00531519"/>
    <w:rsid w:val="00531803"/>
    <w:rsid w:val="005320F0"/>
    <w:rsid w:val="00532203"/>
    <w:rsid w:val="005342EA"/>
    <w:rsid w:val="00534697"/>
    <w:rsid w:val="00535002"/>
    <w:rsid w:val="005366C2"/>
    <w:rsid w:val="00536E4F"/>
    <w:rsid w:val="0053735C"/>
    <w:rsid w:val="0053760F"/>
    <w:rsid w:val="00537E02"/>
    <w:rsid w:val="005416CB"/>
    <w:rsid w:val="00541765"/>
    <w:rsid w:val="00541819"/>
    <w:rsid w:val="005418C5"/>
    <w:rsid w:val="00541AE4"/>
    <w:rsid w:val="00541C0E"/>
    <w:rsid w:val="00543228"/>
    <w:rsid w:val="0054353C"/>
    <w:rsid w:val="00544131"/>
    <w:rsid w:val="00544211"/>
    <w:rsid w:val="00544B42"/>
    <w:rsid w:val="005459D3"/>
    <w:rsid w:val="00546787"/>
    <w:rsid w:val="00546A7B"/>
    <w:rsid w:val="00546B0F"/>
    <w:rsid w:val="00546CDD"/>
    <w:rsid w:val="00547099"/>
    <w:rsid w:val="00547B9F"/>
    <w:rsid w:val="00547CCD"/>
    <w:rsid w:val="00550C6B"/>
    <w:rsid w:val="00550ECC"/>
    <w:rsid w:val="00551911"/>
    <w:rsid w:val="00551B18"/>
    <w:rsid w:val="00551B87"/>
    <w:rsid w:val="00551C3C"/>
    <w:rsid w:val="00552E38"/>
    <w:rsid w:val="005544A5"/>
    <w:rsid w:val="0055468D"/>
    <w:rsid w:val="005552BD"/>
    <w:rsid w:val="005556C2"/>
    <w:rsid w:val="00555A24"/>
    <w:rsid w:val="005560B4"/>
    <w:rsid w:val="00556DF6"/>
    <w:rsid w:val="00557F28"/>
    <w:rsid w:val="00560120"/>
    <w:rsid w:val="005603BC"/>
    <w:rsid w:val="0056092A"/>
    <w:rsid w:val="00560AA9"/>
    <w:rsid w:val="005610DB"/>
    <w:rsid w:val="005614C7"/>
    <w:rsid w:val="005617EC"/>
    <w:rsid w:val="005618E4"/>
    <w:rsid w:val="00561BD4"/>
    <w:rsid w:val="00561FCA"/>
    <w:rsid w:val="00563A3C"/>
    <w:rsid w:val="00563D08"/>
    <w:rsid w:val="00563EAC"/>
    <w:rsid w:val="005655A0"/>
    <w:rsid w:val="005657C9"/>
    <w:rsid w:val="00565CE8"/>
    <w:rsid w:val="0056677C"/>
    <w:rsid w:val="00567580"/>
    <w:rsid w:val="00567879"/>
    <w:rsid w:val="00567972"/>
    <w:rsid w:val="00567CAF"/>
    <w:rsid w:val="00570395"/>
    <w:rsid w:val="005704D7"/>
    <w:rsid w:val="00570558"/>
    <w:rsid w:val="00570629"/>
    <w:rsid w:val="00570FD6"/>
    <w:rsid w:val="005713A4"/>
    <w:rsid w:val="00572486"/>
    <w:rsid w:val="005729EB"/>
    <w:rsid w:val="00573D40"/>
    <w:rsid w:val="00574425"/>
    <w:rsid w:val="00575391"/>
    <w:rsid w:val="00575555"/>
    <w:rsid w:val="00575ECC"/>
    <w:rsid w:val="00576400"/>
    <w:rsid w:val="0057707A"/>
    <w:rsid w:val="005772C3"/>
    <w:rsid w:val="00577983"/>
    <w:rsid w:val="00577988"/>
    <w:rsid w:val="00577F5A"/>
    <w:rsid w:val="0058003D"/>
    <w:rsid w:val="005817B8"/>
    <w:rsid w:val="00582BFB"/>
    <w:rsid w:val="00584C6A"/>
    <w:rsid w:val="00584D8E"/>
    <w:rsid w:val="00584DB7"/>
    <w:rsid w:val="005854F8"/>
    <w:rsid w:val="005856C9"/>
    <w:rsid w:val="005869A0"/>
    <w:rsid w:val="00586BFE"/>
    <w:rsid w:val="00587E85"/>
    <w:rsid w:val="00587FDD"/>
    <w:rsid w:val="005903F4"/>
    <w:rsid w:val="00590916"/>
    <w:rsid w:val="00590F20"/>
    <w:rsid w:val="005918EA"/>
    <w:rsid w:val="00591B57"/>
    <w:rsid w:val="0059236B"/>
    <w:rsid w:val="00592933"/>
    <w:rsid w:val="0059355B"/>
    <w:rsid w:val="0059390F"/>
    <w:rsid w:val="00593CCF"/>
    <w:rsid w:val="00593EB7"/>
    <w:rsid w:val="00594332"/>
    <w:rsid w:val="005946B5"/>
    <w:rsid w:val="005948F6"/>
    <w:rsid w:val="00594E88"/>
    <w:rsid w:val="00595079"/>
    <w:rsid w:val="0059531D"/>
    <w:rsid w:val="00596849"/>
    <w:rsid w:val="00596AE2"/>
    <w:rsid w:val="00597040"/>
    <w:rsid w:val="00597127"/>
    <w:rsid w:val="005972CC"/>
    <w:rsid w:val="005A0D50"/>
    <w:rsid w:val="005A237F"/>
    <w:rsid w:val="005A2396"/>
    <w:rsid w:val="005A2EF8"/>
    <w:rsid w:val="005A31B3"/>
    <w:rsid w:val="005A33A2"/>
    <w:rsid w:val="005A47F2"/>
    <w:rsid w:val="005A4EFE"/>
    <w:rsid w:val="005A528A"/>
    <w:rsid w:val="005A57D1"/>
    <w:rsid w:val="005A638F"/>
    <w:rsid w:val="005A6DF0"/>
    <w:rsid w:val="005A7B3B"/>
    <w:rsid w:val="005A7F1D"/>
    <w:rsid w:val="005B03D8"/>
    <w:rsid w:val="005B05B5"/>
    <w:rsid w:val="005B1144"/>
    <w:rsid w:val="005B1624"/>
    <w:rsid w:val="005B1D60"/>
    <w:rsid w:val="005B2546"/>
    <w:rsid w:val="005B2C35"/>
    <w:rsid w:val="005B447B"/>
    <w:rsid w:val="005B4D70"/>
    <w:rsid w:val="005B4ED5"/>
    <w:rsid w:val="005B4FF8"/>
    <w:rsid w:val="005B687A"/>
    <w:rsid w:val="005B6D19"/>
    <w:rsid w:val="005B78F7"/>
    <w:rsid w:val="005B7AA8"/>
    <w:rsid w:val="005B7E0E"/>
    <w:rsid w:val="005C0087"/>
    <w:rsid w:val="005C0EAC"/>
    <w:rsid w:val="005C1113"/>
    <w:rsid w:val="005C1473"/>
    <w:rsid w:val="005C2811"/>
    <w:rsid w:val="005C44C7"/>
    <w:rsid w:val="005C4DEC"/>
    <w:rsid w:val="005C5300"/>
    <w:rsid w:val="005C5A6C"/>
    <w:rsid w:val="005C6BCA"/>
    <w:rsid w:val="005C706E"/>
    <w:rsid w:val="005C7C5B"/>
    <w:rsid w:val="005D0FB1"/>
    <w:rsid w:val="005D19F1"/>
    <w:rsid w:val="005D1E86"/>
    <w:rsid w:val="005D203D"/>
    <w:rsid w:val="005D2271"/>
    <w:rsid w:val="005D24ED"/>
    <w:rsid w:val="005D3753"/>
    <w:rsid w:val="005D399B"/>
    <w:rsid w:val="005D42D3"/>
    <w:rsid w:val="005D583C"/>
    <w:rsid w:val="005D5D11"/>
    <w:rsid w:val="005D61F7"/>
    <w:rsid w:val="005E05D4"/>
    <w:rsid w:val="005E0F05"/>
    <w:rsid w:val="005E17FF"/>
    <w:rsid w:val="005E18F6"/>
    <w:rsid w:val="005E1C8E"/>
    <w:rsid w:val="005E2086"/>
    <w:rsid w:val="005E25A3"/>
    <w:rsid w:val="005E2B02"/>
    <w:rsid w:val="005E3059"/>
    <w:rsid w:val="005E335A"/>
    <w:rsid w:val="005E3B32"/>
    <w:rsid w:val="005E4092"/>
    <w:rsid w:val="005E4171"/>
    <w:rsid w:val="005E4F3C"/>
    <w:rsid w:val="005E631C"/>
    <w:rsid w:val="005E644F"/>
    <w:rsid w:val="005E659D"/>
    <w:rsid w:val="005E6D1A"/>
    <w:rsid w:val="005E7151"/>
    <w:rsid w:val="005E74B0"/>
    <w:rsid w:val="005F0B06"/>
    <w:rsid w:val="005F0E50"/>
    <w:rsid w:val="005F108A"/>
    <w:rsid w:val="005F2D03"/>
    <w:rsid w:val="005F2F24"/>
    <w:rsid w:val="005F2F3C"/>
    <w:rsid w:val="005F311B"/>
    <w:rsid w:val="005F33BE"/>
    <w:rsid w:val="005F3A3C"/>
    <w:rsid w:val="005F3C80"/>
    <w:rsid w:val="005F4072"/>
    <w:rsid w:val="005F40D5"/>
    <w:rsid w:val="005F4F47"/>
    <w:rsid w:val="005F511D"/>
    <w:rsid w:val="005F58A4"/>
    <w:rsid w:val="005F6112"/>
    <w:rsid w:val="005F6A4A"/>
    <w:rsid w:val="005F70B9"/>
    <w:rsid w:val="005F7397"/>
    <w:rsid w:val="0060029B"/>
    <w:rsid w:val="00600672"/>
    <w:rsid w:val="00600BD2"/>
    <w:rsid w:val="00601420"/>
    <w:rsid w:val="0060146C"/>
    <w:rsid w:val="006015E6"/>
    <w:rsid w:val="00601796"/>
    <w:rsid w:val="00601F8E"/>
    <w:rsid w:val="00602636"/>
    <w:rsid w:val="00602CC6"/>
    <w:rsid w:val="006040AF"/>
    <w:rsid w:val="006048F9"/>
    <w:rsid w:val="00604A17"/>
    <w:rsid w:val="00604AA6"/>
    <w:rsid w:val="006064C1"/>
    <w:rsid w:val="00610704"/>
    <w:rsid w:val="00610981"/>
    <w:rsid w:val="00610B28"/>
    <w:rsid w:val="00610C03"/>
    <w:rsid w:val="00610FF3"/>
    <w:rsid w:val="0061103F"/>
    <w:rsid w:val="00611B25"/>
    <w:rsid w:val="00612CF8"/>
    <w:rsid w:val="0061369E"/>
    <w:rsid w:val="006138EE"/>
    <w:rsid w:val="006139E3"/>
    <w:rsid w:val="00614085"/>
    <w:rsid w:val="00614585"/>
    <w:rsid w:val="00614CD3"/>
    <w:rsid w:val="00614D94"/>
    <w:rsid w:val="00615515"/>
    <w:rsid w:val="00615B6F"/>
    <w:rsid w:val="00615D5D"/>
    <w:rsid w:val="006163C0"/>
    <w:rsid w:val="00617100"/>
    <w:rsid w:val="006200C5"/>
    <w:rsid w:val="00620A5D"/>
    <w:rsid w:val="00620A5E"/>
    <w:rsid w:val="00620B0A"/>
    <w:rsid w:val="00620F3B"/>
    <w:rsid w:val="00621351"/>
    <w:rsid w:val="00621856"/>
    <w:rsid w:val="006218B8"/>
    <w:rsid w:val="006224B1"/>
    <w:rsid w:val="006226D3"/>
    <w:rsid w:val="006230E0"/>
    <w:rsid w:val="00623682"/>
    <w:rsid w:val="00623F0B"/>
    <w:rsid w:val="006243A1"/>
    <w:rsid w:val="0062450E"/>
    <w:rsid w:val="00624C7D"/>
    <w:rsid w:val="00625120"/>
    <w:rsid w:val="00625BEC"/>
    <w:rsid w:val="0062639A"/>
    <w:rsid w:val="0062679B"/>
    <w:rsid w:val="0062717B"/>
    <w:rsid w:val="006279AA"/>
    <w:rsid w:val="006279DD"/>
    <w:rsid w:val="00627E47"/>
    <w:rsid w:val="00630606"/>
    <w:rsid w:val="00631171"/>
    <w:rsid w:val="006323FA"/>
    <w:rsid w:val="006328D2"/>
    <w:rsid w:val="00633135"/>
    <w:rsid w:val="0063346E"/>
    <w:rsid w:val="006339BB"/>
    <w:rsid w:val="006352B5"/>
    <w:rsid w:val="00635713"/>
    <w:rsid w:val="00636190"/>
    <w:rsid w:val="00636951"/>
    <w:rsid w:val="00636DD8"/>
    <w:rsid w:val="00637060"/>
    <w:rsid w:val="00641157"/>
    <w:rsid w:val="006426A5"/>
    <w:rsid w:val="00642B5B"/>
    <w:rsid w:val="00643D1E"/>
    <w:rsid w:val="00643EB3"/>
    <w:rsid w:val="00644092"/>
    <w:rsid w:val="00644A6B"/>
    <w:rsid w:val="00645858"/>
    <w:rsid w:val="006461D5"/>
    <w:rsid w:val="00647322"/>
    <w:rsid w:val="006474FD"/>
    <w:rsid w:val="00647EF4"/>
    <w:rsid w:val="00650A4A"/>
    <w:rsid w:val="0065149C"/>
    <w:rsid w:val="006516F8"/>
    <w:rsid w:val="00651F24"/>
    <w:rsid w:val="00652F32"/>
    <w:rsid w:val="006558A9"/>
    <w:rsid w:val="006559A4"/>
    <w:rsid w:val="00656139"/>
    <w:rsid w:val="0065630F"/>
    <w:rsid w:val="006566CB"/>
    <w:rsid w:val="00656AEF"/>
    <w:rsid w:val="00657284"/>
    <w:rsid w:val="00657ED0"/>
    <w:rsid w:val="006603BA"/>
    <w:rsid w:val="0066041B"/>
    <w:rsid w:val="0066041D"/>
    <w:rsid w:val="006608FC"/>
    <w:rsid w:val="00661BB3"/>
    <w:rsid w:val="00661E86"/>
    <w:rsid w:val="00662579"/>
    <w:rsid w:val="00662B4F"/>
    <w:rsid w:val="00662CB6"/>
    <w:rsid w:val="00662FD3"/>
    <w:rsid w:val="00663837"/>
    <w:rsid w:val="006643AA"/>
    <w:rsid w:val="00664A4A"/>
    <w:rsid w:val="00664FF2"/>
    <w:rsid w:val="006652AF"/>
    <w:rsid w:val="006657E1"/>
    <w:rsid w:val="00665844"/>
    <w:rsid w:val="00665B30"/>
    <w:rsid w:val="00666546"/>
    <w:rsid w:val="00666C68"/>
    <w:rsid w:val="00670020"/>
    <w:rsid w:val="00670581"/>
    <w:rsid w:val="006710B3"/>
    <w:rsid w:val="00671FF6"/>
    <w:rsid w:val="00672086"/>
    <w:rsid w:val="006727BA"/>
    <w:rsid w:val="00674FD9"/>
    <w:rsid w:val="0067601B"/>
    <w:rsid w:val="00676683"/>
    <w:rsid w:val="006767A7"/>
    <w:rsid w:val="0068150A"/>
    <w:rsid w:val="006835CB"/>
    <w:rsid w:val="00683FCC"/>
    <w:rsid w:val="0068434E"/>
    <w:rsid w:val="00684FB8"/>
    <w:rsid w:val="006853A5"/>
    <w:rsid w:val="00686C21"/>
    <w:rsid w:val="006870F4"/>
    <w:rsid w:val="006876A9"/>
    <w:rsid w:val="00690AE6"/>
    <w:rsid w:val="006913EF"/>
    <w:rsid w:val="00691810"/>
    <w:rsid w:val="00692B48"/>
    <w:rsid w:val="00692BC5"/>
    <w:rsid w:val="006932C6"/>
    <w:rsid w:val="0069357B"/>
    <w:rsid w:val="00693B81"/>
    <w:rsid w:val="00694A50"/>
    <w:rsid w:val="00694AE6"/>
    <w:rsid w:val="00695058"/>
    <w:rsid w:val="00695151"/>
    <w:rsid w:val="0069529F"/>
    <w:rsid w:val="00695528"/>
    <w:rsid w:val="006964AD"/>
    <w:rsid w:val="006965CC"/>
    <w:rsid w:val="00696B00"/>
    <w:rsid w:val="00696CFA"/>
    <w:rsid w:val="006974BC"/>
    <w:rsid w:val="00697D81"/>
    <w:rsid w:val="006A0117"/>
    <w:rsid w:val="006A2067"/>
    <w:rsid w:val="006A2092"/>
    <w:rsid w:val="006A2521"/>
    <w:rsid w:val="006A27C8"/>
    <w:rsid w:val="006A2B64"/>
    <w:rsid w:val="006A2D0C"/>
    <w:rsid w:val="006A2E50"/>
    <w:rsid w:val="006A38FF"/>
    <w:rsid w:val="006A41DC"/>
    <w:rsid w:val="006A42BA"/>
    <w:rsid w:val="006A4539"/>
    <w:rsid w:val="006A4896"/>
    <w:rsid w:val="006A5A11"/>
    <w:rsid w:val="006A6291"/>
    <w:rsid w:val="006A661E"/>
    <w:rsid w:val="006A7370"/>
    <w:rsid w:val="006A75B5"/>
    <w:rsid w:val="006A7CC3"/>
    <w:rsid w:val="006A7D2F"/>
    <w:rsid w:val="006A7EAE"/>
    <w:rsid w:val="006B14D3"/>
    <w:rsid w:val="006B188C"/>
    <w:rsid w:val="006B211B"/>
    <w:rsid w:val="006B2467"/>
    <w:rsid w:val="006B2585"/>
    <w:rsid w:val="006B2A79"/>
    <w:rsid w:val="006B2E77"/>
    <w:rsid w:val="006B319D"/>
    <w:rsid w:val="006B3DAC"/>
    <w:rsid w:val="006B415E"/>
    <w:rsid w:val="006B46B8"/>
    <w:rsid w:val="006B4847"/>
    <w:rsid w:val="006B5290"/>
    <w:rsid w:val="006B5BB0"/>
    <w:rsid w:val="006B5EBE"/>
    <w:rsid w:val="006B6559"/>
    <w:rsid w:val="006B6F7F"/>
    <w:rsid w:val="006B7F00"/>
    <w:rsid w:val="006C0185"/>
    <w:rsid w:val="006C02A3"/>
    <w:rsid w:val="006C0F41"/>
    <w:rsid w:val="006C1FE1"/>
    <w:rsid w:val="006C2178"/>
    <w:rsid w:val="006C30A4"/>
    <w:rsid w:val="006C3BDC"/>
    <w:rsid w:val="006C3BDD"/>
    <w:rsid w:val="006C404B"/>
    <w:rsid w:val="006C41B1"/>
    <w:rsid w:val="006C4772"/>
    <w:rsid w:val="006C47D7"/>
    <w:rsid w:val="006C4B7E"/>
    <w:rsid w:val="006C4B94"/>
    <w:rsid w:val="006C5C7F"/>
    <w:rsid w:val="006C5FCB"/>
    <w:rsid w:val="006C6282"/>
    <w:rsid w:val="006C6A1D"/>
    <w:rsid w:val="006C77E1"/>
    <w:rsid w:val="006C7CFC"/>
    <w:rsid w:val="006D077F"/>
    <w:rsid w:val="006D0E3C"/>
    <w:rsid w:val="006D339F"/>
    <w:rsid w:val="006D3DD6"/>
    <w:rsid w:val="006D4E62"/>
    <w:rsid w:val="006D5963"/>
    <w:rsid w:val="006D5C41"/>
    <w:rsid w:val="006D5E64"/>
    <w:rsid w:val="006D6200"/>
    <w:rsid w:val="006D6221"/>
    <w:rsid w:val="006D6756"/>
    <w:rsid w:val="006D676C"/>
    <w:rsid w:val="006D6937"/>
    <w:rsid w:val="006E0192"/>
    <w:rsid w:val="006E091C"/>
    <w:rsid w:val="006E0FE2"/>
    <w:rsid w:val="006E152E"/>
    <w:rsid w:val="006E1B68"/>
    <w:rsid w:val="006E2368"/>
    <w:rsid w:val="006E2B0E"/>
    <w:rsid w:val="006E2B91"/>
    <w:rsid w:val="006E311B"/>
    <w:rsid w:val="006E3555"/>
    <w:rsid w:val="006E361C"/>
    <w:rsid w:val="006E398E"/>
    <w:rsid w:val="006E4707"/>
    <w:rsid w:val="006E4C7C"/>
    <w:rsid w:val="006E4CF4"/>
    <w:rsid w:val="006E52E2"/>
    <w:rsid w:val="006E6886"/>
    <w:rsid w:val="006E69A0"/>
    <w:rsid w:val="006E6D90"/>
    <w:rsid w:val="006E7F6F"/>
    <w:rsid w:val="006F08B7"/>
    <w:rsid w:val="006F08D0"/>
    <w:rsid w:val="006F0D70"/>
    <w:rsid w:val="006F0E23"/>
    <w:rsid w:val="006F13E5"/>
    <w:rsid w:val="006F1AAC"/>
    <w:rsid w:val="006F1CEC"/>
    <w:rsid w:val="006F1D05"/>
    <w:rsid w:val="006F1DAD"/>
    <w:rsid w:val="006F23A4"/>
    <w:rsid w:val="006F262D"/>
    <w:rsid w:val="006F3CEF"/>
    <w:rsid w:val="006F57E5"/>
    <w:rsid w:val="006F5E45"/>
    <w:rsid w:val="006F6287"/>
    <w:rsid w:val="006F70D3"/>
    <w:rsid w:val="006F71B3"/>
    <w:rsid w:val="00700D14"/>
    <w:rsid w:val="00701200"/>
    <w:rsid w:val="007012A9"/>
    <w:rsid w:val="00702A13"/>
    <w:rsid w:val="00702E88"/>
    <w:rsid w:val="0070319E"/>
    <w:rsid w:val="0070348D"/>
    <w:rsid w:val="007038D8"/>
    <w:rsid w:val="00703959"/>
    <w:rsid w:val="00703DBC"/>
    <w:rsid w:val="00704107"/>
    <w:rsid w:val="0070445B"/>
    <w:rsid w:val="007045CC"/>
    <w:rsid w:val="00704E36"/>
    <w:rsid w:val="00704E7C"/>
    <w:rsid w:val="007050A2"/>
    <w:rsid w:val="007050E8"/>
    <w:rsid w:val="007055C6"/>
    <w:rsid w:val="00705A5B"/>
    <w:rsid w:val="007065A5"/>
    <w:rsid w:val="007069CC"/>
    <w:rsid w:val="00706A4F"/>
    <w:rsid w:val="00706ACC"/>
    <w:rsid w:val="007079CA"/>
    <w:rsid w:val="00707BCD"/>
    <w:rsid w:val="00707C55"/>
    <w:rsid w:val="00707EFF"/>
    <w:rsid w:val="0071078C"/>
    <w:rsid w:val="00710A74"/>
    <w:rsid w:val="0071218B"/>
    <w:rsid w:val="007132A6"/>
    <w:rsid w:val="007153B5"/>
    <w:rsid w:val="0071584C"/>
    <w:rsid w:val="007158F2"/>
    <w:rsid w:val="00715D72"/>
    <w:rsid w:val="0071694C"/>
    <w:rsid w:val="00716BB0"/>
    <w:rsid w:val="00716C39"/>
    <w:rsid w:val="00716D5F"/>
    <w:rsid w:val="0072004D"/>
    <w:rsid w:val="00720271"/>
    <w:rsid w:val="00720642"/>
    <w:rsid w:val="00721085"/>
    <w:rsid w:val="007220B5"/>
    <w:rsid w:val="007220E8"/>
    <w:rsid w:val="007224FE"/>
    <w:rsid w:val="00722716"/>
    <w:rsid w:val="00723767"/>
    <w:rsid w:val="007239C2"/>
    <w:rsid w:val="00724E88"/>
    <w:rsid w:val="00725425"/>
    <w:rsid w:val="0072557F"/>
    <w:rsid w:val="00725F20"/>
    <w:rsid w:val="0072684C"/>
    <w:rsid w:val="007268A7"/>
    <w:rsid w:val="007268B2"/>
    <w:rsid w:val="00726F13"/>
    <w:rsid w:val="0072735F"/>
    <w:rsid w:val="00727A40"/>
    <w:rsid w:val="00730083"/>
    <w:rsid w:val="007303B6"/>
    <w:rsid w:val="00730988"/>
    <w:rsid w:val="00730B54"/>
    <w:rsid w:val="00730E14"/>
    <w:rsid w:val="00730F8A"/>
    <w:rsid w:val="0073149A"/>
    <w:rsid w:val="00733CDE"/>
    <w:rsid w:val="007340FC"/>
    <w:rsid w:val="00735508"/>
    <w:rsid w:val="00735607"/>
    <w:rsid w:val="00736110"/>
    <w:rsid w:val="00736BCA"/>
    <w:rsid w:val="00736F0F"/>
    <w:rsid w:val="00737036"/>
    <w:rsid w:val="007376B5"/>
    <w:rsid w:val="00737B8C"/>
    <w:rsid w:val="00737E81"/>
    <w:rsid w:val="007405E5"/>
    <w:rsid w:val="00740A26"/>
    <w:rsid w:val="00741188"/>
    <w:rsid w:val="007411CF"/>
    <w:rsid w:val="00741223"/>
    <w:rsid w:val="007415A4"/>
    <w:rsid w:val="00742487"/>
    <w:rsid w:val="00742998"/>
    <w:rsid w:val="00743083"/>
    <w:rsid w:val="00743A19"/>
    <w:rsid w:val="00743F12"/>
    <w:rsid w:val="00743F25"/>
    <w:rsid w:val="0074521F"/>
    <w:rsid w:val="00745434"/>
    <w:rsid w:val="0074550A"/>
    <w:rsid w:val="00745E26"/>
    <w:rsid w:val="007473B1"/>
    <w:rsid w:val="00747D0C"/>
    <w:rsid w:val="00747EA4"/>
    <w:rsid w:val="00750B62"/>
    <w:rsid w:val="0075108C"/>
    <w:rsid w:val="007518DE"/>
    <w:rsid w:val="00751DEE"/>
    <w:rsid w:val="00751EE2"/>
    <w:rsid w:val="0075646C"/>
    <w:rsid w:val="00757225"/>
    <w:rsid w:val="007616F1"/>
    <w:rsid w:val="00762539"/>
    <w:rsid w:val="00762982"/>
    <w:rsid w:val="00762BD4"/>
    <w:rsid w:val="007630D9"/>
    <w:rsid w:val="007631EA"/>
    <w:rsid w:val="0076367D"/>
    <w:rsid w:val="0076383C"/>
    <w:rsid w:val="0076426D"/>
    <w:rsid w:val="00764B24"/>
    <w:rsid w:val="00765446"/>
    <w:rsid w:val="0076776A"/>
    <w:rsid w:val="007705E4"/>
    <w:rsid w:val="00770681"/>
    <w:rsid w:val="00770B4D"/>
    <w:rsid w:val="00771517"/>
    <w:rsid w:val="00771645"/>
    <w:rsid w:val="00771719"/>
    <w:rsid w:val="007726A4"/>
    <w:rsid w:val="00772A28"/>
    <w:rsid w:val="0077321B"/>
    <w:rsid w:val="00773260"/>
    <w:rsid w:val="007733D1"/>
    <w:rsid w:val="007737E6"/>
    <w:rsid w:val="00773EC9"/>
    <w:rsid w:val="007741F7"/>
    <w:rsid w:val="0077475D"/>
    <w:rsid w:val="00774801"/>
    <w:rsid w:val="00775594"/>
    <w:rsid w:val="007758FB"/>
    <w:rsid w:val="00776396"/>
    <w:rsid w:val="0077713D"/>
    <w:rsid w:val="0078050C"/>
    <w:rsid w:val="00780565"/>
    <w:rsid w:val="007807E5"/>
    <w:rsid w:val="00780FDB"/>
    <w:rsid w:val="00781901"/>
    <w:rsid w:val="00781B27"/>
    <w:rsid w:val="00782220"/>
    <w:rsid w:val="00783D46"/>
    <w:rsid w:val="00783D82"/>
    <w:rsid w:val="0078407E"/>
    <w:rsid w:val="007842B9"/>
    <w:rsid w:val="00784E36"/>
    <w:rsid w:val="00785860"/>
    <w:rsid w:val="00787315"/>
    <w:rsid w:val="00787369"/>
    <w:rsid w:val="00787AF7"/>
    <w:rsid w:val="007903CC"/>
    <w:rsid w:val="0079040B"/>
    <w:rsid w:val="00790CC6"/>
    <w:rsid w:val="0079143F"/>
    <w:rsid w:val="00792621"/>
    <w:rsid w:val="007932AA"/>
    <w:rsid w:val="00793FAE"/>
    <w:rsid w:val="00794D7E"/>
    <w:rsid w:val="00795221"/>
    <w:rsid w:val="0079535B"/>
    <w:rsid w:val="00795435"/>
    <w:rsid w:val="00795993"/>
    <w:rsid w:val="0079639C"/>
    <w:rsid w:val="00796AF8"/>
    <w:rsid w:val="00796DA7"/>
    <w:rsid w:val="00797726"/>
    <w:rsid w:val="00797C4D"/>
    <w:rsid w:val="00797EB0"/>
    <w:rsid w:val="007A03AE"/>
    <w:rsid w:val="007A15E2"/>
    <w:rsid w:val="007A1AC4"/>
    <w:rsid w:val="007A1BBA"/>
    <w:rsid w:val="007A3B54"/>
    <w:rsid w:val="007A3FC5"/>
    <w:rsid w:val="007A4A04"/>
    <w:rsid w:val="007A56E8"/>
    <w:rsid w:val="007A64AC"/>
    <w:rsid w:val="007A6C25"/>
    <w:rsid w:val="007A6C4E"/>
    <w:rsid w:val="007A6FDD"/>
    <w:rsid w:val="007A735E"/>
    <w:rsid w:val="007A7A6D"/>
    <w:rsid w:val="007A7E99"/>
    <w:rsid w:val="007B044C"/>
    <w:rsid w:val="007B0A7A"/>
    <w:rsid w:val="007B0C3A"/>
    <w:rsid w:val="007B1299"/>
    <w:rsid w:val="007B171B"/>
    <w:rsid w:val="007B1DA3"/>
    <w:rsid w:val="007B1E25"/>
    <w:rsid w:val="007B2124"/>
    <w:rsid w:val="007B24D6"/>
    <w:rsid w:val="007B27A5"/>
    <w:rsid w:val="007B2F9C"/>
    <w:rsid w:val="007B3911"/>
    <w:rsid w:val="007B43EF"/>
    <w:rsid w:val="007B4506"/>
    <w:rsid w:val="007B5039"/>
    <w:rsid w:val="007B5C3C"/>
    <w:rsid w:val="007B6121"/>
    <w:rsid w:val="007B6799"/>
    <w:rsid w:val="007B67D6"/>
    <w:rsid w:val="007B6C0D"/>
    <w:rsid w:val="007B716D"/>
    <w:rsid w:val="007B7381"/>
    <w:rsid w:val="007B779C"/>
    <w:rsid w:val="007B7C8A"/>
    <w:rsid w:val="007C0200"/>
    <w:rsid w:val="007C06D6"/>
    <w:rsid w:val="007C0AF1"/>
    <w:rsid w:val="007C0B86"/>
    <w:rsid w:val="007C0C17"/>
    <w:rsid w:val="007C16CE"/>
    <w:rsid w:val="007C1A13"/>
    <w:rsid w:val="007C1A8E"/>
    <w:rsid w:val="007C290F"/>
    <w:rsid w:val="007C3335"/>
    <w:rsid w:val="007C42DE"/>
    <w:rsid w:val="007C59FA"/>
    <w:rsid w:val="007C5DB9"/>
    <w:rsid w:val="007D02A8"/>
    <w:rsid w:val="007D064D"/>
    <w:rsid w:val="007D15A6"/>
    <w:rsid w:val="007D1D99"/>
    <w:rsid w:val="007D41E5"/>
    <w:rsid w:val="007D44E1"/>
    <w:rsid w:val="007D56C9"/>
    <w:rsid w:val="007D5E77"/>
    <w:rsid w:val="007D5F29"/>
    <w:rsid w:val="007D685A"/>
    <w:rsid w:val="007D7EE0"/>
    <w:rsid w:val="007E0191"/>
    <w:rsid w:val="007E03DB"/>
    <w:rsid w:val="007E0D6E"/>
    <w:rsid w:val="007E13FF"/>
    <w:rsid w:val="007E2153"/>
    <w:rsid w:val="007E3714"/>
    <w:rsid w:val="007E44F4"/>
    <w:rsid w:val="007E4B92"/>
    <w:rsid w:val="007E50EA"/>
    <w:rsid w:val="007E5446"/>
    <w:rsid w:val="007E5759"/>
    <w:rsid w:val="007E5870"/>
    <w:rsid w:val="007E5AD2"/>
    <w:rsid w:val="007E695A"/>
    <w:rsid w:val="007E6FCE"/>
    <w:rsid w:val="007E6FF5"/>
    <w:rsid w:val="007E74BA"/>
    <w:rsid w:val="007E7641"/>
    <w:rsid w:val="007F2162"/>
    <w:rsid w:val="007F2C45"/>
    <w:rsid w:val="007F2F90"/>
    <w:rsid w:val="007F376B"/>
    <w:rsid w:val="007F43C5"/>
    <w:rsid w:val="007F5121"/>
    <w:rsid w:val="007F6A18"/>
    <w:rsid w:val="007F6F0F"/>
    <w:rsid w:val="007F798C"/>
    <w:rsid w:val="007F7A5E"/>
    <w:rsid w:val="007F7BDD"/>
    <w:rsid w:val="007F7CA5"/>
    <w:rsid w:val="0080006A"/>
    <w:rsid w:val="00800073"/>
    <w:rsid w:val="0080094D"/>
    <w:rsid w:val="0080198C"/>
    <w:rsid w:val="00802640"/>
    <w:rsid w:val="0080320C"/>
    <w:rsid w:val="00803672"/>
    <w:rsid w:val="00803AF5"/>
    <w:rsid w:val="00803BF9"/>
    <w:rsid w:val="008043FB"/>
    <w:rsid w:val="00805517"/>
    <w:rsid w:val="00805575"/>
    <w:rsid w:val="0080599E"/>
    <w:rsid w:val="00805AA5"/>
    <w:rsid w:val="00805E70"/>
    <w:rsid w:val="008065CA"/>
    <w:rsid w:val="00806DCF"/>
    <w:rsid w:val="00806E77"/>
    <w:rsid w:val="0080747D"/>
    <w:rsid w:val="008078BE"/>
    <w:rsid w:val="00810DAB"/>
    <w:rsid w:val="00812486"/>
    <w:rsid w:val="00812EC5"/>
    <w:rsid w:val="008133EB"/>
    <w:rsid w:val="00813C0B"/>
    <w:rsid w:val="00813E31"/>
    <w:rsid w:val="0081409B"/>
    <w:rsid w:val="00816270"/>
    <w:rsid w:val="008164D5"/>
    <w:rsid w:val="00820256"/>
    <w:rsid w:val="00820927"/>
    <w:rsid w:val="00820AF8"/>
    <w:rsid w:val="00820B0A"/>
    <w:rsid w:val="00820BF2"/>
    <w:rsid w:val="008214EE"/>
    <w:rsid w:val="00821811"/>
    <w:rsid w:val="00821D7D"/>
    <w:rsid w:val="0082211E"/>
    <w:rsid w:val="00824579"/>
    <w:rsid w:val="008246E7"/>
    <w:rsid w:val="00824F8A"/>
    <w:rsid w:val="00825E86"/>
    <w:rsid w:val="008267D6"/>
    <w:rsid w:val="00826957"/>
    <w:rsid w:val="00827C61"/>
    <w:rsid w:val="008303EF"/>
    <w:rsid w:val="008314BB"/>
    <w:rsid w:val="00831686"/>
    <w:rsid w:val="0083301F"/>
    <w:rsid w:val="00833D99"/>
    <w:rsid w:val="008344A8"/>
    <w:rsid w:val="00834715"/>
    <w:rsid w:val="00835336"/>
    <w:rsid w:val="00837987"/>
    <w:rsid w:val="00837CF4"/>
    <w:rsid w:val="008400B2"/>
    <w:rsid w:val="0084075F"/>
    <w:rsid w:val="00840D81"/>
    <w:rsid w:val="00840DAC"/>
    <w:rsid w:val="00841484"/>
    <w:rsid w:val="008415E4"/>
    <w:rsid w:val="00841DAD"/>
    <w:rsid w:val="00841FBB"/>
    <w:rsid w:val="00841FBD"/>
    <w:rsid w:val="0084231F"/>
    <w:rsid w:val="0084338E"/>
    <w:rsid w:val="00844EBB"/>
    <w:rsid w:val="00846443"/>
    <w:rsid w:val="00846A58"/>
    <w:rsid w:val="00846F69"/>
    <w:rsid w:val="008473F1"/>
    <w:rsid w:val="00847832"/>
    <w:rsid w:val="00851522"/>
    <w:rsid w:val="008516E2"/>
    <w:rsid w:val="00851AE6"/>
    <w:rsid w:val="00851D5A"/>
    <w:rsid w:val="00851F7A"/>
    <w:rsid w:val="00853563"/>
    <w:rsid w:val="00853993"/>
    <w:rsid w:val="00853D26"/>
    <w:rsid w:val="008544D9"/>
    <w:rsid w:val="00854D84"/>
    <w:rsid w:val="00854FAF"/>
    <w:rsid w:val="00855CCD"/>
    <w:rsid w:val="0085610C"/>
    <w:rsid w:val="0085637C"/>
    <w:rsid w:val="0085647E"/>
    <w:rsid w:val="008569AA"/>
    <w:rsid w:val="00856E7C"/>
    <w:rsid w:val="00860066"/>
    <w:rsid w:val="008606E5"/>
    <w:rsid w:val="00860D3D"/>
    <w:rsid w:val="0086224B"/>
    <w:rsid w:val="00862351"/>
    <w:rsid w:val="00862556"/>
    <w:rsid w:val="0086276B"/>
    <w:rsid w:val="00864749"/>
    <w:rsid w:val="00865066"/>
    <w:rsid w:val="00865875"/>
    <w:rsid w:val="00866032"/>
    <w:rsid w:val="00866E41"/>
    <w:rsid w:val="0086709C"/>
    <w:rsid w:val="00867707"/>
    <w:rsid w:val="008679A9"/>
    <w:rsid w:val="008700BA"/>
    <w:rsid w:val="00870E68"/>
    <w:rsid w:val="00871492"/>
    <w:rsid w:val="00872484"/>
    <w:rsid w:val="008726A3"/>
    <w:rsid w:val="00872C56"/>
    <w:rsid w:val="00872FE5"/>
    <w:rsid w:val="008731FF"/>
    <w:rsid w:val="00873652"/>
    <w:rsid w:val="008737A9"/>
    <w:rsid w:val="0087512E"/>
    <w:rsid w:val="008759E6"/>
    <w:rsid w:val="00875D3B"/>
    <w:rsid w:val="008761D3"/>
    <w:rsid w:val="00876DB9"/>
    <w:rsid w:val="00876FCA"/>
    <w:rsid w:val="0087766A"/>
    <w:rsid w:val="0087779F"/>
    <w:rsid w:val="00877D91"/>
    <w:rsid w:val="0088031A"/>
    <w:rsid w:val="00882256"/>
    <w:rsid w:val="00882D87"/>
    <w:rsid w:val="0088637D"/>
    <w:rsid w:val="00887052"/>
    <w:rsid w:val="00890338"/>
    <w:rsid w:val="00890834"/>
    <w:rsid w:val="0089093E"/>
    <w:rsid w:val="00891B2E"/>
    <w:rsid w:val="008920F3"/>
    <w:rsid w:val="00892D63"/>
    <w:rsid w:val="00893EB1"/>
    <w:rsid w:val="008945CF"/>
    <w:rsid w:val="00894771"/>
    <w:rsid w:val="00894A33"/>
    <w:rsid w:val="00894F2D"/>
    <w:rsid w:val="00894F8C"/>
    <w:rsid w:val="0089563F"/>
    <w:rsid w:val="008957F6"/>
    <w:rsid w:val="00895E1F"/>
    <w:rsid w:val="00895F1C"/>
    <w:rsid w:val="00896307"/>
    <w:rsid w:val="008963C8"/>
    <w:rsid w:val="008967DF"/>
    <w:rsid w:val="00896F7B"/>
    <w:rsid w:val="00896FFD"/>
    <w:rsid w:val="0089734F"/>
    <w:rsid w:val="008975AA"/>
    <w:rsid w:val="008A02D4"/>
    <w:rsid w:val="008A0AB1"/>
    <w:rsid w:val="008A0DC1"/>
    <w:rsid w:val="008A33D6"/>
    <w:rsid w:val="008A420B"/>
    <w:rsid w:val="008A4F6A"/>
    <w:rsid w:val="008A5B1C"/>
    <w:rsid w:val="008A5C10"/>
    <w:rsid w:val="008A5DB0"/>
    <w:rsid w:val="008A6087"/>
    <w:rsid w:val="008A62A8"/>
    <w:rsid w:val="008A68C4"/>
    <w:rsid w:val="008A69F0"/>
    <w:rsid w:val="008B0150"/>
    <w:rsid w:val="008B0382"/>
    <w:rsid w:val="008B1EC9"/>
    <w:rsid w:val="008B251D"/>
    <w:rsid w:val="008B2A5D"/>
    <w:rsid w:val="008B2D79"/>
    <w:rsid w:val="008B2DE0"/>
    <w:rsid w:val="008B303D"/>
    <w:rsid w:val="008B3715"/>
    <w:rsid w:val="008B37F3"/>
    <w:rsid w:val="008B40A7"/>
    <w:rsid w:val="008B4380"/>
    <w:rsid w:val="008B4C5D"/>
    <w:rsid w:val="008B53E6"/>
    <w:rsid w:val="008B555F"/>
    <w:rsid w:val="008B596E"/>
    <w:rsid w:val="008B5FCC"/>
    <w:rsid w:val="008B668C"/>
    <w:rsid w:val="008B6C77"/>
    <w:rsid w:val="008B6D45"/>
    <w:rsid w:val="008B71A9"/>
    <w:rsid w:val="008B7C49"/>
    <w:rsid w:val="008B7CC5"/>
    <w:rsid w:val="008B7E49"/>
    <w:rsid w:val="008C0696"/>
    <w:rsid w:val="008C13E3"/>
    <w:rsid w:val="008C1AEC"/>
    <w:rsid w:val="008C1CFD"/>
    <w:rsid w:val="008C245E"/>
    <w:rsid w:val="008C26CF"/>
    <w:rsid w:val="008C33D0"/>
    <w:rsid w:val="008C3D48"/>
    <w:rsid w:val="008C47C9"/>
    <w:rsid w:val="008C4FD7"/>
    <w:rsid w:val="008C500B"/>
    <w:rsid w:val="008C5168"/>
    <w:rsid w:val="008C7EC6"/>
    <w:rsid w:val="008D1054"/>
    <w:rsid w:val="008D278A"/>
    <w:rsid w:val="008E18EE"/>
    <w:rsid w:val="008E1E10"/>
    <w:rsid w:val="008E2DF4"/>
    <w:rsid w:val="008E37DF"/>
    <w:rsid w:val="008E3F17"/>
    <w:rsid w:val="008E5EE1"/>
    <w:rsid w:val="008E67C1"/>
    <w:rsid w:val="008E79F0"/>
    <w:rsid w:val="008E7A36"/>
    <w:rsid w:val="008E7C0A"/>
    <w:rsid w:val="008F000A"/>
    <w:rsid w:val="008F15C8"/>
    <w:rsid w:val="008F1B7F"/>
    <w:rsid w:val="008F260D"/>
    <w:rsid w:val="008F337B"/>
    <w:rsid w:val="008F46A8"/>
    <w:rsid w:val="008F5E54"/>
    <w:rsid w:val="009001B2"/>
    <w:rsid w:val="009002CF"/>
    <w:rsid w:val="00900876"/>
    <w:rsid w:val="009009FB"/>
    <w:rsid w:val="00900B3C"/>
    <w:rsid w:val="00900E92"/>
    <w:rsid w:val="00900EC0"/>
    <w:rsid w:val="0090393F"/>
    <w:rsid w:val="0090395F"/>
    <w:rsid w:val="00903DCE"/>
    <w:rsid w:val="00904860"/>
    <w:rsid w:val="00904F69"/>
    <w:rsid w:val="009060E6"/>
    <w:rsid w:val="00906162"/>
    <w:rsid w:val="00906575"/>
    <w:rsid w:val="009068A8"/>
    <w:rsid w:val="00907136"/>
    <w:rsid w:val="009072C2"/>
    <w:rsid w:val="00907869"/>
    <w:rsid w:val="00907F27"/>
    <w:rsid w:val="00911A77"/>
    <w:rsid w:val="0091366B"/>
    <w:rsid w:val="009139F8"/>
    <w:rsid w:val="009143CB"/>
    <w:rsid w:val="00914961"/>
    <w:rsid w:val="00914A07"/>
    <w:rsid w:val="00914FA3"/>
    <w:rsid w:val="009151E1"/>
    <w:rsid w:val="00915E8A"/>
    <w:rsid w:val="009162C2"/>
    <w:rsid w:val="00916472"/>
    <w:rsid w:val="00916655"/>
    <w:rsid w:val="009168E0"/>
    <w:rsid w:val="00917259"/>
    <w:rsid w:val="009202E8"/>
    <w:rsid w:val="00920ECC"/>
    <w:rsid w:val="00921109"/>
    <w:rsid w:val="0092204B"/>
    <w:rsid w:val="00922509"/>
    <w:rsid w:val="009242F0"/>
    <w:rsid w:val="00924773"/>
    <w:rsid w:val="00925405"/>
    <w:rsid w:val="00925B64"/>
    <w:rsid w:val="00925EE4"/>
    <w:rsid w:val="00925F6C"/>
    <w:rsid w:val="00926047"/>
    <w:rsid w:val="009264F7"/>
    <w:rsid w:val="009265E3"/>
    <w:rsid w:val="009265E4"/>
    <w:rsid w:val="00927783"/>
    <w:rsid w:val="00927D59"/>
    <w:rsid w:val="0093063B"/>
    <w:rsid w:val="0093064D"/>
    <w:rsid w:val="0093067C"/>
    <w:rsid w:val="009306BC"/>
    <w:rsid w:val="00930867"/>
    <w:rsid w:val="00932005"/>
    <w:rsid w:val="00932CD4"/>
    <w:rsid w:val="0093335B"/>
    <w:rsid w:val="00935BAA"/>
    <w:rsid w:val="009372FB"/>
    <w:rsid w:val="00937597"/>
    <w:rsid w:val="00937640"/>
    <w:rsid w:val="00940AB5"/>
    <w:rsid w:val="009427FB"/>
    <w:rsid w:val="0094282C"/>
    <w:rsid w:val="00942FC5"/>
    <w:rsid w:val="00944101"/>
    <w:rsid w:val="00944DAA"/>
    <w:rsid w:val="00945419"/>
    <w:rsid w:val="00946355"/>
    <w:rsid w:val="0094639D"/>
    <w:rsid w:val="00946F99"/>
    <w:rsid w:val="009478D8"/>
    <w:rsid w:val="00947B62"/>
    <w:rsid w:val="0095053A"/>
    <w:rsid w:val="00951632"/>
    <w:rsid w:val="009516A1"/>
    <w:rsid w:val="0095185E"/>
    <w:rsid w:val="009527EC"/>
    <w:rsid w:val="0095339E"/>
    <w:rsid w:val="00953443"/>
    <w:rsid w:val="00953563"/>
    <w:rsid w:val="0095379C"/>
    <w:rsid w:val="00954929"/>
    <w:rsid w:val="00954A45"/>
    <w:rsid w:val="00954BF1"/>
    <w:rsid w:val="009551E5"/>
    <w:rsid w:val="00955435"/>
    <w:rsid w:val="009558D3"/>
    <w:rsid w:val="00955C88"/>
    <w:rsid w:val="00956D29"/>
    <w:rsid w:val="009570DB"/>
    <w:rsid w:val="00957120"/>
    <w:rsid w:val="00960303"/>
    <w:rsid w:val="00960340"/>
    <w:rsid w:val="009611D7"/>
    <w:rsid w:val="0096132E"/>
    <w:rsid w:val="009613D9"/>
    <w:rsid w:val="00961D98"/>
    <w:rsid w:val="00961FCA"/>
    <w:rsid w:val="0096246C"/>
    <w:rsid w:val="009625A2"/>
    <w:rsid w:val="0096341F"/>
    <w:rsid w:val="009636B1"/>
    <w:rsid w:val="00964D6E"/>
    <w:rsid w:val="00965282"/>
    <w:rsid w:val="009653D6"/>
    <w:rsid w:val="0096560C"/>
    <w:rsid w:val="00965CFD"/>
    <w:rsid w:val="00966565"/>
    <w:rsid w:val="00967520"/>
    <w:rsid w:val="00970406"/>
    <w:rsid w:val="00970935"/>
    <w:rsid w:val="00972F18"/>
    <w:rsid w:val="00973443"/>
    <w:rsid w:val="009746E3"/>
    <w:rsid w:val="009758F2"/>
    <w:rsid w:val="00975999"/>
    <w:rsid w:val="009760B2"/>
    <w:rsid w:val="009765A7"/>
    <w:rsid w:val="009772FE"/>
    <w:rsid w:val="009773B1"/>
    <w:rsid w:val="00977F01"/>
    <w:rsid w:val="00980897"/>
    <w:rsid w:val="00981692"/>
    <w:rsid w:val="00982AB1"/>
    <w:rsid w:val="00982B9A"/>
    <w:rsid w:val="00983987"/>
    <w:rsid w:val="0098412C"/>
    <w:rsid w:val="009849BA"/>
    <w:rsid w:val="00985326"/>
    <w:rsid w:val="00985839"/>
    <w:rsid w:val="00985942"/>
    <w:rsid w:val="0098596C"/>
    <w:rsid w:val="00986599"/>
    <w:rsid w:val="00986BD1"/>
    <w:rsid w:val="00987AA8"/>
    <w:rsid w:val="00987DE0"/>
    <w:rsid w:val="009901BB"/>
    <w:rsid w:val="00990EE0"/>
    <w:rsid w:val="00990FCA"/>
    <w:rsid w:val="00993345"/>
    <w:rsid w:val="009938B8"/>
    <w:rsid w:val="00993F7C"/>
    <w:rsid w:val="00994767"/>
    <w:rsid w:val="00994E76"/>
    <w:rsid w:val="00995742"/>
    <w:rsid w:val="0099585A"/>
    <w:rsid w:val="00996852"/>
    <w:rsid w:val="00996F06"/>
    <w:rsid w:val="009A09C8"/>
    <w:rsid w:val="009A0C72"/>
    <w:rsid w:val="009A10F9"/>
    <w:rsid w:val="009A1CF1"/>
    <w:rsid w:val="009A1F9E"/>
    <w:rsid w:val="009A2481"/>
    <w:rsid w:val="009A34F1"/>
    <w:rsid w:val="009A395C"/>
    <w:rsid w:val="009A3A3C"/>
    <w:rsid w:val="009A3DCC"/>
    <w:rsid w:val="009A40DF"/>
    <w:rsid w:val="009A5410"/>
    <w:rsid w:val="009A788C"/>
    <w:rsid w:val="009B020B"/>
    <w:rsid w:val="009B0A6B"/>
    <w:rsid w:val="009B0ADD"/>
    <w:rsid w:val="009B10AE"/>
    <w:rsid w:val="009B13F3"/>
    <w:rsid w:val="009B1452"/>
    <w:rsid w:val="009B2FDE"/>
    <w:rsid w:val="009B322A"/>
    <w:rsid w:val="009B3611"/>
    <w:rsid w:val="009B3C2D"/>
    <w:rsid w:val="009B3F56"/>
    <w:rsid w:val="009B4140"/>
    <w:rsid w:val="009B5474"/>
    <w:rsid w:val="009B557D"/>
    <w:rsid w:val="009B5620"/>
    <w:rsid w:val="009B5A75"/>
    <w:rsid w:val="009B5C9E"/>
    <w:rsid w:val="009B64A9"/>
    <w:rsid w:val="009B6DC3"/>
    <w:rsid w:val="009B7D8D"/>
    <w:rsid w:val="009C197C"/>
    <w:rsid w:val="009C2278"/>
    <w:rsid w:val="009C299B"/>
    <w:rsid w:val="009C3794"/>
    <w:rsid w:val="009C4055"/>
    <w:rsid w:val="009C41CB"/>
    <w:rsid w:val="009C5D65"/>
    <w:rsid w:val="009C6D60"/>
    <w:rsid w:val="009C6F6F"/>
    <w:rsid w:val="009C7273"/>
    <w:rsid w:val="009C7565"/>
    <w:rsid w:val="009C7F30"/>
    <w:rsid w:val="009D0324"/>
    <w:rsid w:val="009D0491"/>
    <w:rsid w:val="009D0507"/>
    <w:rsid w:val="009D0FB6"/>
    <w:rsid w:val="009D2CBC"/>
    <w:rsid w:val="009D2FF6"/>
    <w:rsid w:val="009D3468"/>
    <w:rsid w:val="009D3591"/>
    <w:rsid w:val="009D47CF"/>
    <w:rsid w:val="009D6B0D"/>
    <w:rsid w:val="009D7076"/>
    <w:rsid w:val="009D77CF"/>
    <w:rsid w:val="009D7885"/>
    <w:rsid w:val="009E145A"/>
    <w:rsid w:val="009E1DA6"/>
    <w:rsid w:val="009E1FA2"/>
    <w:rsid w:val="009E233B"/>
    <w:rsid w:val="009E284F"/>
    <w:rsid w:val="009E287C"/>
    <w:rsid w:val="009E2B4C"/>
    <w:rsid w:val="009E2E84"/>
    <w:rsid w:val="009E3667"/>
    <w:rsid w:val="009E4F57"/>
    <w:rsid w:val="009E5E93"/>
    <w:rsid w:val="009E6849"/>
    <w:rsid w:val="009E6BB4"/>
    <w:rsid w:val="009E6FB1"/>
    <w:rsid w:val="009E7127"/>
    <w:rsid w:val="009E7437"/>
    <w:rsid w:val="009E7A5D"/>
    <w:rsid w:val="009F16C0"/>
    <w:rsid w:val="009F1BDB"/>
    <w:rsid w:val="009F267E"/>
    <w:rsid w:val="009F2D20"/>
    <w:rsid w:val="009F3103"/>
    <w:rsid w:val="009F5D4E"/>
    <w:rsid w:val="009F662F"/>
    <w:rsid w:val="009F6977"/>
    <w:rsid w:val="009F6F01"/>
    <w:rsid w:val="009F78B9"/>
    <w:rsid w:val="00A010C0"/>
    <w:rsid w:val="00A01AA8"/>
    <w:rsid w:val="00A01B38"/>
    <w:rsid w:val="00A01E4E"/>
    <w:rsid w:val="00A01EED"/>
    <w:rsid w:val="00A02212"/>
    <w:rsid w:val="00A02F03"/>
    <w:rsid w:val="00A0319B"/>
    <w:rsid w:val="00A03A14"/>
    <w:rsid w:val="00A03D8B"/>
    <w:rsid w:val="00A044E4"/>
    <w:rsid w:val="00A05225"/>
    <w:rsid w:val="00A05542"/>
    <w:rsid w:val="00A05623"/>
    <w:rsid w:val="00A05936"/>
    <w:rsid w:val="00A05FF9"/>
    <w:rsid w:val="00A0675B"/>
    <w:rsid w:val="00A07D9A"/>
    <w:rsid w:val="00A100CD"/>
    <w:rsid w:val="00A102C5"/>
    <w:rsid w:val="00A10530"/>
    <w:rsid w:val="00A10C3F"/>
    <w:rsid w:val="00A119FD"/>
    <w:rsid w:val="00A12232"/>
    <w:rsid w:val="00A124BE"/>
    <w:rsid w:val="00A12524"/>
    <w:rsid w:val="00A129F2"/>
    <w:rsid w:val="00A12F26"/>
    <w:rsid w:val="00A13B05"/>
    <w:rsid w:val="00A1418C"/>
    <w:rsid w:val="00A1549F"/>
    <w:rsid w:val="00A15A8B"/>
    <w:rsid w:val="00A15DB7"/>
    <w:rsid w:val="00A15DC3"/>
    <w:rsid w:val="00A166F6"/>
    <w:rsid w:val="00A16CA3"/>
    <w:rsid w:val="00A172D7"/>
    <w:rsid w:val="00A20301"/>
    <w:rsid w:val="00A20AE8"/>
    <w:rsid w:val="00A20B71"/>
    <w:rsid w:val="00A21912"/>
    <w:rsid w:val="00A22DF5"/>
    <w:rsid w:val="00A23145"/>
    <w:rsid w:val="00A234CA"/>
    <w:rsid w:val="00A23F97"/>
    <w:rsid w:val="00A24EF3"/>
    <w:rsid w:val="00A2529A"/>
    <w:rsid w:val="00A25FA9"/>
    <w:rsid w:val="00A267DC"/>
    <w:rsid w:val="00A27142"/>
    <w:rsid w:val="00A279A7"/>
    <w:rsid w:val="00A31805"/>
    <w:rsid w:val="00A32810"/>
    <w:rsid w:val="00A32AD7"/>
    <w:rsid w:val="00A32C86"/>
    <w:rsid w:val="00A32E46"/>
    <w:rsid w:val="00A338B4"/>
    <w:rsid w:val="00A34B22"/>
    <w:rsid w:val="00A34EFD"/>
    <w:rsid w:val="00A35114"/>
    <w:rsid w:val="00A375E3"/>
    <w:rsid w:val="00A3790A"/>
    <w:rsid w:val="00A407E4"/>
    <w:rsid w:val="00A40A5F"/>
    <w:rsid w:val="00A40D15"/>
    <w:rsid w:val="00A4185F"/>
    <w:rsid w:val="00A41FAB"/>
    <w:rsid w:val="00A42337"/>
    <w:rsid w:val="00A42515"/>
    <w:rsid w:val="00A4276A"/>
    <w:rsid w:val="00A42EC1"/>
    <w:rsid w:val="00A43A1D"/>
    <w:rsid w:val="00A43F03"/>
    <w:rsid w:val="00A44143"/>
    <w:rsid w:val="00A443A1"/>
    <w:rsid w:val="00A45061"/>
    <w:rsid w:val="00A45701"/>
    <w:rsid w:val="00A467E5"/>
    <w:rsid w:val="00A46F38"/>
    <w:rsid w:val="00A509B0"/>
    <w:rsid w:val="00A51208"/>
    <w:rsid w:val="00A520FB"/>
    <w:rsid w:val="00A5319F"/>
    <w:rsid w:val="00A5356F"/>
    <w:rsid w:val="00A541BD"/>
    <w:rsid w:val="00A55156"/>
    <w:rsid w:val="00A55E8A"/>
    <w:rsid w:val="00A57733"/>
    <w:rsid w:val="00A6121B"/>
    <w:rsid w:val="00A612F6"/>
    <w:rsid w:val="00A61731"/>
    <w:rsid w:val="00A617EA"/>
    <w:rsid w:val="00A634A1"/>
    <w:rsid w:val="00A645E3"/>
    <w:rsid w:val="00A648EC"/>
    <w:rsid w:val="00A64D70"/>
    <w:rsid w:val="00A6579C"/>
    <w:rsid w:val="00A66531"/>
    <w:rsid w:val="00A67367"/>
    <w:rsid w:val="00A67837"/>
    <w:rsid w:val="00A67B24"/>
    <w:rsid w:val="00A67CA9"/>
    <w:rsid w:val="00A705D5"/>
    <w:rsid w:val="00A7068A"/>
    <w:rsid w:val="00A706D4"/>
    <w:rsid w:val="00A70C48"/>
    <w:rsid w:val="00A70F6B"/>
    <w:rsid w:val="00A725A7"/>
    <w:rsid w:val="00A73E51"/>
    <w:rsid w:val="00A74203"/>
    <w:rsid w:val="00A744A5"/>
    <w:rsid w:val="00A752D2"/>
    <w:rsid w:val="00A7534B"/>
    <w:rsid w:val="00A76088"/>
    <w:rsid w:val="00A76581"/>
    <w:rsid w:val="00A8021A"/>
    <w:rsid w:val="00A81F21"/>
    <w:rsid w:val="00A8221A"/>
    <w:rsid w:val="00A8269C"/>
    <w:rsid w:val="00A83243"/>
    <w:rsid w:val="00A838BE"/>
    <w:rsid w:val="00A8461E"/>
    <w:rsid w:val="00A84CEC"/>
    <w:rsid w:val="00A852E4"/>
    <w:rsid w:val="00A85C89"/>
    <w:rsid w:val="00A862C8"/>
    <w:rsid w:val="00A8676E"/>
    <w:rsid w:val="00A87534"/>
    <w:rsid w:val="00A8773E"/>
    <w:rsid w:val="00A900EB"/>
    <w:rsid w:val="00A9034D"/>
    <w:rsid w:val="00A90DF7"/>
    <w:rsid w:val="00A90EAF"/>
    <w:rsid w:val="00A911C7"/>
    <w:rsid w:val="00A915BC"/>
    <w:rsid w:val="00A91CC6"/>
    <w:rsid w:val="00A92174"/>
    <w:rsid w:val="00A92C3D"/>
    <w:rsid w:val="00A930F1"/>
    <w:rsid w:val="00A93414"/>
    <w:rsid w:val="00A9355E"/>
    <w:rsid w:val="00A93E34"/>
    <w:rsid w:val="00A944E0"/>
    <w:rsid w:val="00A94E61"/>
    <w:rsid w:val="00A95A97"/>
    <w:rsid w:val="00A95B6C"/>
    <w:rsid w:val="00A96A20"/>
    <w:rsid w:val="00A96AFE"/>
    <w:rsid w:val="00A97431"/>
    <w:rsid w:val="00A975E4"/>
    <w:rsid w:val="00A9764D"/>
    <w:rsid w:val="00AA1138"/>
    <w:rsid w:val="00AA1147"/>
    <w:rsid w:val="00AA25DE"/>
    <w:rsid w:val="00AA260F"/>
    <w:rsid w:val="00AA33E0"/>
    <w:rsid w:val="00AA3594"/>
    <w:rsid w:val="00AA3BD9"/>
    <w:rsid w:val="00AA428A"/>
    <w:rsid w:val="00AA460F"/>
    <w:rsid w:val="00AA4BDA"/>
    <w:rsid w:val="00AA4C00"/>
    <w:rsid w:val="00AA5B63"/>
    <w:rsid w:val="00AA7F77"/>
    <w:rsid w:val="00AB0A8D"/>
    <w:rsid w:val="00AB0FEA"/>
    <w:rsid w:val="00AB35FD"/>
    <w:rsid w:val="00AB4773"/>
    <w:rsid w:val="00AB4E3F"/>
    <w:rsid w:val="00AB5631"/>
    <w:rsid w:val="00AB5F4E"/>
    <w:rsid w:val="00AB78A7"/>
    <w:rsid w:val="00AC0AD9"/>
    <w:rsid w:val="00AC0FF1"/>
    <w:rsid w:val="00AC13D3"/>
    <w:rsid w:val="00AC182D"/>
    <w:rsid w:val="00AC1DD5"/>
    <w:rsid w:val="00AC2CA8"/>
    <w:rsid w:val="00AC4415"/>
    <w:rsid w:val="00AC48B6"/>
    <w:rsid w:val="00AC49AA"/>
    <w:rsid w:val="00AC4A8F"/>
    <w:rsid w:val="00AC4DDB"/>
    <w:rsid w:val="00AC4ED5"/>
    <w:rsid w:val="00AC5699"/>
    <w:rsid w:val="00AC5847"/>
    <w:rsid w:val="00AC5E7A"/>
    <w:rsid w:val="00AC65B7"/>
    <w:rsid w:val="00AC66FF"/>
    <w:rsid w:val="00AC705C"/>
    <w:rsid w:val="00AC769B"/>
    <w:rsid w:val="00AC7D3A"/>
    <w:rsid w:val="00AD00D4"/>
    <w:rsid w:val="00AD0A60"/>
    <w:rsid w:val="00AD17F4"/>
    <w:rsid w:val="00AD1AEC"/>
    <w:rsid w:val="00AD281F"/>
    <w:rsid w:val="00AD39B8"/>
    <w:rsid w:val="00AD5101"/>
    <w:rsid w:val="00AD53BA"/>
    <w:rsid w:val="00AD58D9"/>
    <w:rsid w:val="00AD5BAB"/>
    <w:rsid w:val="00AD5D06"/>
    <w:rsid w:val="00AD5DA6"/>
    <w:rsid w:val="00AD66DE"/>
    <w:rsid w:val="00AD68A0"/>
    <w:rsid w:val="00AD68DA"/>
    <w:rsid w:val="00AD792D"/>
    <w:rsid w:val="00AE02FF"/>
    <w:rsid w:val="00AE03FA"/>
    <w:rsid w:val="00AE12A4"/>
    <w:rsid w:val="00AE22D2"/>
    <w:rsid w:val="00AE2E09"/>
    <w:rsid w:val="00AE2E9F"/>
    <w:rsid w:val="00AE3DD4"/>
    <w:rsid w:val="00AE479B"/>
    <w:rsid w:val="00AE482F"/>
    <w:rsid w:val="00AE48CE"/>
    <w:rsid w:val="00AE5265"/>
    <w:rsid w:val="00AE5282"/>
    <w:rsid w:val="00AE5CCD"/>
    <w:rsid w:val="00AE5D95"/>
    <w:rsid w:val="00AE6137"/>
    <w:rsid w:val="00AE730E"/>
    <w:rsid w:val="00AE775B"/>
    <w:rsid w:val="00AE7E6C"/>
    <w:rsid w:val="00AF0416"/>
    <w:rsid w:val="00AF0681"/>
    <w:rsid w:val="00AF1833"/>
    <w:rsid w:val="00AF1CBF"/>
    <w:rsid w:val="00AF24ED"/>
    <w:rsid w:val="00AF2AFB"/>
    <w:rsid w:val="00AF3D34"/>
    <w:rsid w:val="00AF4504"/>
    <w:rsid w:val="00AF5C70"/>
    <w:rsid w:val="00AF5DF6"/>
    <w:rsid w:val="00AF5FF8"/>
    <w:rsid w:val="00AF6227"/>
    <w:rsid w:val="00AF6449"/>
    <w:rsid w:val="00AF6626"/>
    <w:rsid w:val="00AF780B"/>
    <w:rsid w:val="00AF7AE9"/>
    <w:rsid w:val="00B00AD9"/>
    <w:rsid w:val="00B00E3F"/>
    <w:rsid w:val="00B01953"/>
    <w:rsid w:val="00B02274"/>
    <w:rsid w:val="00B034C2"/>
    <w:rsid w:val="00B048E4"/>
    <w:rsid w:val="00B04937"/>
    <w:rsid w:val="00B04D3E"/>
    <w:rsid w:val="00B06306"/>
    <w:rsid w:val="00B06490"/>
    <w:rsid w:val="00B065F1"/>
    <w:rsid w:val="00B06B9E"/>
    <w:rsid w:val="00B06E43"/>
    <w:rsid w:val="00B06FFF"/>
    <w:rsid w:val="00B102F2"/>
    <w:rsid w:val="00B10BFC"/>
    <w:rsid w:val="00B121C3"/>
    <w:rsid w:val="00B122C3"/>
    <w:rsid w:val="00B124C0"/>
    <w:rsid w:val="00B12B8D"/>
    <w:rsid w:val="00B13434"/>
    <w:rsid w:val="00B13A74"/>
    <w:rsid w:val="00B14B47"/>
    <w:rsid w:val="00B15434"/>
    <w:rsid w:val="00B1546C"/>
    <w:rsid w:val="00B1548C"/>
    <w:rsid w:val="00B15A7D"/>
    <w:rsid w:val="00B15FAC"/>
    <w:rsid w:val="00B168A5"/>
    <w:rsid w:val="00B17589"/>
    <w:rsid w:val="00B175C8"/>
    <w:rsid w:val="00B17D0E"/>
    <w:rsid w:val="00B17D8B"/>
    <w:rsid w:val="00B20A96"/>
    <w:rsid w:val="00B214B5"/>
    <w:rsid w:val="00B22BDA"/>
    <w:rsid w:val="00B22DCF"/>
    <w:rsid w:val="00B22F03"/>
    <w:rsid w:val="00B236EA"/>
    <w:rsid w:val="00B23B7E"/>
    <w:rsid w:val="00B23E4B"/>
    <w:rsid w:val="00B24409"/>
    <w:rsid w:val="00B24488"/>
    <w:rsid w:val="00B250EA"/>
    <w:rsid w:val="00B25905"/>
    <w:rsid w:val="00B266C4"/>
    <w:rsid w:val="00B27424"/>
    <w:rsid w:val="00B30C6B"/>
    <w:rsid w:val="00B314EE"/>
    <w:rsid w:val="00B3159D"/>
    <w:rsid w:val="00B316C2"/>
    <w:rsid w:val="00B31AA9"/>
    <w:rsid w:val="00B32CFC"/>
    <w:rsid w:val="00B333D2"/>
    <w:rsid w:val="00B33D9A"/>
    <w:rsid w:val="00B34143"/>
    <w:rsid w:val="00B3450D"/>
    <w:rsid w:val="00B345F3"/>
    <w:rsid w:val="00B346A5"/>
    <w:rsid w:val="00B34708"/>
    <w:rsid w:val="00B3496C"/>
    <w:rsid w:val="00B35199"/>
    <w:rsid w:val="00B35348"/>
    <w:rsid w:val="00B3551C"/>
    <w:rsid w:val="00B356EB"/>
    <w:rsid w:val="00B36605"/>
    <w:rsid w:val="00B36BE5"/>
    <w:rsid w:val="00B406B9"/>
    <w:rsid w:val="00B41360"/>
    <w:rsid w:val="00B41A0A"/>
    <w:rsid w:val="00B44590"/>
    <w:rsid w:val="00B44994"/>
    <w:rsid w:val="00B45234"/>
    <w:rsid w:val="00B45B3E"/>
    <w:rsid w:val="00B46149"/>
    <w:rsid w:val="00B46D0C"/>
    <w:rsid w:val="00B46F21"/>
    <w:rsid w:val="00B472AC"/>
    <w:rsid w:val="00B47786"/>
    <w:rsid w:val="00B50068"/>
    <w:rsid w:val="00B50627"/>
    <w:rsid w:val="00B506BF"/>
    <w:rsid w:val="00B5081A"/>
    <w:rsid w:val="00B5137A"/>
    <w:rsid w:val="00B51E1B"/>
    <w:rsid w:val="00B5268F"/>
    <w:rsid w:val="00B53E26"/>
    <w:rsid w:val="00B54E80"/>
    <w:rsid w:val="00B557B3"/>
    <w:rsid w:val="00B57DD4"/>
    <w:rsid w:val="00B57E11"/>
    <w:rsid w:val="00B603C9"/>
    <w:rsid w:val="00B60519"/>
    <w:rsid w:val="00B621AC"/>
    <w:rsid w:val="00B62755"/>
    <w:rsid w:val="00B62D3C"/>
    <w:rsid w:val="00B62DA6"/>
    <w:rsid w:val="00B63CAF"/>
    <w:rsid w:val="00B64D73"/>
    <w:rsid w:val="00B64F8C"/>
    <w:rsid w:val="00B65165"/>
    <w:rsid w:val="00B654D4"/>
    <w:rsid w:val="00B658A2"/>
    <w:rsid w:val="00B6606B"/>
    <w:rsid w:val="00B66A96"/>
    <w:rsid w:val="00B674A8"/>
    <w:rsid w:val="00B679C5"/>
    <w:rsid w:val="00B70462"/>
    <w:rsid w:val="00B708BD"/>
    <w:rsid w:val="00B71363"/>
    <w:rsid w:val="00B71D59"/>
    <w:rsid w:val="00B72B8D"/>
    <w:rsid w:val="00B72FFE"/>
    <w:rsid w:val="00B736C5"/>
    <w:rsid w:val="00B74506"/>
    <w:rsid w:val="00B74624"/>
    <w:rsid w:val="00B7521F"/>
    <w:rsid w:val="00B757EA"/>
    <w:rsid w:val="00B75832"/>
    <w:rsid w:val="00B75B70"/>
    <w:rsid w:val="00B75BFD"/>
    <w:rsid w:val="00B75C13"/>
    <w:rsid w:val="00B800E4"/>
    <w:rsid w:val="00B80484"/>
    <w:rsid w:val="00B80A78"/>
    <w:rsid w:val="00B80F96"/>
    <w:rsid w:val="00B81A16"/>
    <w:rsid w:val="00B8219A"/>
    <w:rsid w:val="00B83226"/>
    <w:rsid w:val="00B83C95"/>
    <w:rsid w:val="00B84B4B"/>
    <w:rsid w:val="00B84DA2"/>
    <w:rsid w:val="00B8610F"/>
    <w:rsid w:val="00B8645A"/>
    <w:rsid w:val="00B86BF2"/>
    <w:rsid w:val="00B86E09"/>
    <w:rsid w:val="00B86F3E"/>
    <w:rsid w:val="00B870E3"/>
    <w:rsid w:val="00B87469"/>
    <w:rsid w:val="00B87C02"/>
    <w:rsid w:val="00B87E50"/>
    <w:rsid w:val="00B908BC"/>
    <w:rsid w:val="00B90BDA"/>
    <w:rsid w:val="00B91670"/>
    <w:rsid w:val="00B94648"/>
    <w:rsid w:val="00B949A2"/>
    <w:rsid w:val="00B94F99"/>
    <w:rsid w:val="00B95333"/>
    <w:rsid w:val="00B95A70"/>
    <w:rsid w:val="00B96326"/>
    <w:rsid w:val="00B964A7"/>
    <w:rsid w:val="00B96EBB"/>
    <w:rsid w:val="00B974DE"/>
    <w:rsid w:val="00B97FE6"/>
    <w:rsid w:val="00BA011B"/>
    <w:rsid w:val="00BA0411"/>
    <w:rsid w:val="00BA06C9"/>
    <w:rsid w:val="00BA1EB6"/>
    <w:rsid w:val="00BA21B3"/>
    <w:rsid w:val="00BA3591"/>
    <w:rsid w:val="00BA3FA3"/>
    <w:rsid w:val="00BA46EE"/>
    <w:rsid w:val="00BA4A87"/>
    <w:rsid w:val="00BA4ABA"/>
    <w:rsid w:val="00BA4E82"/>
    <w:rsid w:val="00BA5514"/>
    <w:rsid w:val="00BA5692"/>
    <w:rsid w:val="00BA589F"/>
    <w:rsid w:val="00BA7AA8"/>
    <w:rsid w:val="00BA7CC2"/>
    <w:rsid w:val="00BB079A"/>
    <w:rsid w:val="00BB09BC"/>
    <w:rsid w:val="00BB0C12"/>
    <w:rsid w:val="00BB0E33"/>
    <w:rsid w:val="00BB1914"/>
    <w:rsid w:val="00BB395D"/>
    <w:rsid w:val="00BB3CB1"/>
    <w:rsid w:val="00BB437F"/>
    <w:rsid w:val="00BB4726"/>
    <w:rsid w:val="00BB4AD1"/>
    <w:rsid w:val="00BB5160"/>
    <w:rsid w:val="00BB539C"/>
    <w:rsid w:val="00BB5409"/>
    <w:rsid w:val="00BB54B7"/>
    <w:rsid w:val="00BB5501"/>
    <w:rsid w:val="00BB61A9"/>
    <w:rsid w:val="00BB62B3"/>
    <w:rsid w:val="00BB6545"/>
    <w:rsid w:val="00BB754A"/>
    <w:rsid w:val="00BB775C"/>
    <w:rsid w:val="00BB7EFE"/>
    <w:rsid w:val="00BC0B35"/>
    <w:rsid w:val="00BC1ECB"/>
    <w:rsid w:val="00BC44DF"/>
    <w:rsid w:val="00BC4718"/>
    <w:rsid w:val="00BC4D76"/>
    <w:rsid w:val="00BC7376"/>
    <w:rsid w:val="00BD0734"/>
    <w:rsid w:val="00BD0898"/>
    <w:rsid w:val="00BD12D8"/>
    <w:rsid w:val="00BD2048"/>
    <w:rsid w:val="00BD23AE"/>
    <w:rsid w:val="00BD2DCA"/>
    <w:rsid w:val="00BD420A"/>
    <w:rsid w:val="00BD44D8"/>
    <w:rsid w:val="00BD50B0"/>
    <w:rsid w:val="00BD5EE7"/>
    <w:rsid w:val="00BD64E7"/>
    <w:rsid w:val="00BD6575"/>
    <w:rsid w:val="00BD6C6F"/>
    <w:rsid w:val="00BD77FD"/>
    <w:rsid w:val="00BD7E6A"/>
    <w:rsid w:val="00BE0206"/>
    <w:rsid w:val="00BE097F"/>
    <w:rsid w:val="00BE0BD8"/>
    <w:rsid w:val="00BE0ECF"/>
    <w:rsid w:val="00BE1F43"/>
    <w:rsid w:val="00BE2B61"/>
    <w:rsid w:val="00BE2C10"/>
    <w:rsid w:val="00BE2C69"/>
    <w:rsid w:val="00BE2EC2"/>
    <w:rsid w:val="00BE36F1"/>
    <w:rsid w:val="00BE38C5"/>
    <w:rsid w:val="00BE3CAC"/>
    <w:rsid w:val="00BE3F75"/>
    <w:rsid w:val="00BE447E"/>
    <w:rsid w:val="00BE45B6"/>
    <w:rsid w:val="00BE4702"/>
    <w:rsid w:val="00BE5448"/>
    <w:rsid w:val="00BE5E5A"/>
    <w:rsid w:val="00BE613D"/>
    <w:rsid w:val="00BE762B"/>
    <w:rsid w:val="00BE79E8"/>
    <w:rsid w:val="00BE7C64"/>
    <w:rsid w:val="00BF0239"/>
    <w:rsid w:val="00BF1C00"/>
    <w:rsid w:val="00BF22B6"/>
    <w:rsid w:val="00BF232D"/>
    <w:rsid w:val="00BF26CC"/>
    <w:rsid w:val="00BF2912"/>
    <w:rsid w:val="00BF3BE2"/>
    <w:rsid w:val="00BF4439"/>
    <w:rsid w:val="00BF47F0"/>
    <w:rsid w:val="00BF512E"/>
    <w:rsid w:val="00BF53E3"/>
    <w:rsid w:val="00BF5514"/>
    <w:rsid w:val="00BF5D10"/>
    <w:rsid w:val="00BF6233"/>
    <w:rsid w:val="00BF65CF"/>
    <w:rsid w:val="00BF6D39"/>
    <w:rsid w:val="00BF79B7"/>
    <w:rsid w:val="00BF7A1A"/>
    <w:rsid w:val="00C0106B"/>
    <w:rsid w:val="00C014A6"/>
    <w:rsid w:val="00C02346"/>
    <w:rsid w:val="00C02ECA"/>
    <w:rsid w:val="00C035C4"/>
    <w:rsid w:val="00C0453A"/>
    <w:rsid w:val="00C04C4C"/>
    <w:rsid w:val="00C05975"/>
    <w:rsid w:val="00C05BE5"/>
    <w:rsid w:val="00C06C4C"/>
    <w:rsid w:val="00C07419"/>
    <w:rsid w:val="00C10365"/>
    <w:rsid w:val="00C10D9D"/>
    <w:rsid w:val="00C11D94"/>
    <w:rsid w:val="00C128BA"/>
    <w:rsid w:val="00C14136"/>
    <w:rsid w:val="00C149AB"/>
    <w:rsid w:val="00C1585E"/>
    <w:rsid w:val="00C1598E"/>
    <w:rsid w:val="00C15A42"/>
    <w:rsid w:val="00C1638F"/>
    <w:rsid w:val="00C176AA"/>
    <w:rsid w:val="00C203DC"/>
    <w:rsid w:val="00C20CAA"/>
    <w:rsid w:val="00C21286"/>
    <w:rsid w:val="00C21DA0"/>
    <w:rsid w:val="00C21F14"/>
    <w:rsid w:val="00C2289B"/>
    <w:rsid w:val="00C22F04"/>
    <w:rsid w:val="00C2325C"/>
    <w:rsid w:val="00C23606"/>
    <w:rsid w:val="00C23718"/>
    <w:rsid w:val="00C2373F"/>
    <w:rsid w:val="00C23ABE"/>
    <w:rsid w:val="00C241F0"/>
    <w:rsid w:val="00C243CB"/>
    <w:rsid w:val="00C24964"/>
    <w:rsid w:val="00C24982"/>
    <w:rsid w:val="00C24CB9"/>
    <w:rsid w:val="00C24DFB"/>
    <w:rsid w:val="00C25823"/>
    <w:rsid w:val="00C261B5"/>
    <w:rsid w:val="00C263B9"/>
    <w:rsid w:val="00C2773C"/>
    <w:rsid w:val="00C308A2"/>
    <w:rsid w:val="00C312ED"/>
    <w:rsid w:val="00C31589"/>
    <w:rsid w:val="00C32020"/>
    <w:rsid w:val="00C326AA"/>
    <w:rsid w:val="00C329E2"/>
    <w:rsid w:val="00C32C22"/>
    <w:rsid w:val="00C336CB"/>
    <w:rsid w:val="00C33C2A"/>
    <w:rsid w:val="00C33CAC"/>
    <w:rsid w:val="00C344D5"/>
    <w:rsid w:val="00C354BE"/>
    <w:rsid w:val="00C35A66"/>
    <w:rsid w:val="00C35AED"/>
    <w:rsid w:val="00C366E6"/>
    <w:rsid w:val="00C36981"/>
    <w:rsid w:val="00C36EE5"/>
    <w:rsid w:val="00C36FA6"/>
    <w:rsid w:val="00C37D33"/>
    <w:rsid w:val="00C37D53"/>
    <w:rsid w:val="00C37ED5"/>
    <w:rsid w:val="00C4021C"/>
    <w:rsid w:val="00C40404"/>
    <w:rsid w:val="00C404C9"/>
    <w:rsid w:val="00C407B9"/>
    <w:rsid w:val="00C410AD"/>
    <w:rsid w:val="00C412AF"/>
    <w:rsid w:val="00C414DF"/>
    <w:rsid w:val="00C41AEA"/>
    <w:rsid w:val="00C421CF"/>
    <w:rsid w:val="00C42A61"/>
    <w:rsid w:val="00C437B8"/>
    <w:rsid w:val="00C43BD7"/>
    <w:rsid w:val="00C440F1"/>
    <w:rsid w:val="00C447C3"/>
    <w:rsid w:val="00C44AC0"/>
    <w:rsid w:val="00C457DF"/>
    <w:rsid w:val="00C45920"/>
    <w:rsid w:val="00C461A2"/>
    <w:rsid w:val="00C463E9"/>
    <w:rsid w:val="00C469CE"/>
    <w:rsid w:val="00C47D48"/>
    <w:rsid w:val="00C50C86"/>
    <w:rsid w:val="00C50DBF"/>
    <w:rsid w:val="00C52288"/>
    <w:rsid w:val="00C52759"/>
    <w:rsid w:val="00C52B79"/>
    <w:rsid w:val="00C52CAD"/>
    <w:rsid w:val="00C5330E"/>
    <w:rsid w:val="00C5346D"/>
    <w:rsid w:val="00C53514"/>
    <w:rsid w:val="00C5384F"/>
    <w:rsid w:val="00C53E95"/>
    <w:rsid w:val="00C53F72"/>
    <w:rsid w:val="00C541D5"/>
    <w:rsid w:val="00C542EB"/>
    <w:rsid w:val="00C54B65"/>
    <w:rsid w:val="00C55055"/>
    <w:rsid w:val="00C55857"/>
    <w:rsid w:val="00C55F2F"/>
    <w:rsid w:val="00C56E63"/>
    <w:rsid w:val="00C57951"/>
    <w:rsid w:val="00C57FA6"/>
    <w:rsid w:val="00C60B6E"/>
    <w:rsid w:val="00C615CA"/>
    <w:rsid w:val="00C61D49"/>
    <w:rsid w:val="00C627AA"/>
    <w:rsid w:val="00C62D35"/>
    <w:rsid w:val="00C63512"/>
    <w:rsid w:val="00C646B6"/>
    <w:rsid w:val="00C67173"/>
    <w:rsid w:val="00C67996"/>
    <w:rsid w:val="00C70538"/>
    <w:rsid w:val="00C70885"/>
    <w:rsid w:val="00C70A32"/>
    <w:rsid w:val="00C70D87"/>
    <w:rsid w:val="00C71D37"/>
    <w:rsid w:val="00C7333C"/>
    <w:rsid w:val="00C73365"/>
    <w:rsid w:val="00C73C59"/>
    <w:rsid w:val="00C73E12"/>
    <w:rsid w:val="00C74060"/>
    <w:rsid w:val="00C748C8"/>
    <w:rsid w:val="00C75EE2"/>
    <w:rsid w:val="00C768EE"/>
    <w:rsid w:val="00C76C12"/>
    <w:rsid w:val="00C76C39"/>
    <w:rsid w:val="00C8027A"/>
    <w:rsid w:val="00C81EC3"/>
    <w:rsid w:val="00C82ED3"/>
    <w:rsid w:val="00C8373D"/>
    <w:rsid w:val="00C83753"/>
    <w:rsid w:val="00C8413D"/>
    <w:rsid w:val="00C842BA"/>
    <w:rsid w:val="00C845C0"/>
    <w:rsid w:val="00C85190"/>
    <w:rsid w:val="00C8585F"/>
    <w:rsid w:val="00C85C95"/>
    <w:rsid w:val="00C85CF3"/>
    <w:rsid w:val="00C86E0C"/>
    <w:rsid w:val="00C86FC2"/>
    <w:rsid w:val="00C86FE6"/>
    <w:rsid w:val="00C900EA"/>
    <w:rsid w:val="00C9108F"/>
    <w:rsid w:val="00C9167C"/>
    <w:rsid w:val="00C92519"/>
    <w:rsid w:val="00C92785"/>
    <w:rsid w:val="00C927B7"/>
    <w:rsid w:val="00C933BB"/>
    <w:rsid w:val="00C93699"/>
    <w:rsid w:val="00C93CBD"/>
    <w:rsid w:val="00C93EB7"/>
    <w:rsid w:val="00C94F84"/>
    <w:rsid w:val="00C95060"/>
    <w:rsid w:val="00C95106"/>
    <w:rsid w:val="00C956FD"/>
    <w:rsid w:val="00C95C0C"/>
    <w:rsid w:val="00C95C1E"/>
    <w:rsid w:val="00C9652E"/>
    <w:rsid w:val="00C967C7"/>
    <w:rsid w:val="00C968F5"/>
    <w:rsid w:val="00C969C7"/>
    <w:rsid w:val="00C971E1"/>
    <w:rsid w:val="00C97257"/>
    <w:rsid w:val="00C97F18"/>
    <w:rsid w:val="00CA00BC"/>
    <w:rsid w:val="00CA0FFF"/>
    <w:rsid w:val="00CA1100"/>
    <w:rsid w:val="00CA30A8"/>
    <w:rsid w:val="00CA3355"/>
    <w:rsid w:val="00CA3FD1"/>
    <w:rsid w:val="00CA489C"/>
    <w:rsid w:val="00CA5506"/>
    <w:rsid w:val="00CA5ADE"/>
    <w:rsid w:val="00CA63F2"/>
    <w:rsid w:val="00CA6CDF"/>
    <w:rsid w:val="00CA6D01"/>
    <w:rsid w:val="00CB0546"/>
    <w:rsid w:val="00CB0EDC"/>
    <w:rsid w:val="00CB12E1"/>
    <w:rsid w:val="00CB16C6"/>
    <w:rsid w:val="00CB2594"/>
    <w:rsid w:val="00CB2813"/>
    <w:rsid w:val="00CB36FC"/>
    <w:rsid w:val="00CB3E23"/>
    <w:rsid w:val="00CB42F1"/>
    <w:rsid w:val="00CB540C"/>
    <w:rsid w:val="00CB650A"/>
    <w:rsid w:val="00CB6A02"/>
    <w:rsid w:val="00CB6CD3"/>
    <w:rsid w:val="00CB6D26"/>
    <w:rsid w:val="00CB6E74"/>
    <w:rsid w:val="00CC0354"/>
    <w:rsid w:val="00CC0EDF"/>
    <w:rsid w:val="00CC0EF4"/>
    <w:rsid w:val="00CC13BB"/>
    <w:rsid w:val="00CC1BE0"/>
    <w:rsid w:val="00CC21D1"/>
    <w:rsid w:val="00CC2A89"/>
    <w:rsid w:val="00CC2C9F"/>
    <w:rsid w:val="00CC379C"/>
    <w:rsid w:val="00CC3B55"/>
    <w:rsid w:val="00CC4AB1"/>
    <w:rsid w:val="00CC4E6C"/>
    <w:rsid w:val="00CC4EBA"/>
    <w:rsid w:val="00CC5540"/>
    <w:rsid w:val="00CC5ED3"/>
    <w:rsid w:val="00CC5FD6"/>
    <w:rsid w:val="00CC62D6"/>
    <w:rsid w:val="00CC6317"/>
    <w:rsid w:val="00CC72EC"/>
    <w:rsid w:val="00CC7541"/>
    <w:rsid w:val="00CC7DD7"/>
    <w:rsid w:val="00CD01F1"/>
    <w:rsid w:val="00CD0CD7"/>
    <w:rsid w:val="00CD1223"/>
    <w:rsid w:val="00CD1B96"/>
    <w:rsid w:val="00CD27B2"/>
    <w:rsid w:val="00CD3974"/>
    <w:rsid w:val="00CD3B1E"/>
    <w:rsid w:val="00CD3C1F"/>
    <w:rsid w:val="00CD3D71"/>
    <w:rsid w:val="00CD45FA"/>
    <w:rsid w:val="00CD556D"/>
    <w:rsid w:val="00CD59EA"/>
    <w:rsid w:val="00CD631B"/>
    <w:rsid w:val="00CD65D9"/>
    <w:rsid w:val="00CD6906"/>
    <w:rsid w:val="00CE032F"/>
    <w:rsid w:val="00CE04D9"/>
    <w:rsid w:val="00CE0B2A"/>
    <w:rsid w:val="00CE12F3"/>
    <w:rsid w:val="00CE18BE"/>
    <w:rsid w:val="00CE1D32"/>
    <w:rsid w:val="00CE28A5"/>
    <w:rsid w:val="00CE3E46"/>
    <w:rsid w:val="00CE4504"/>
    <w:rsid w:val="00CE46FB"/>
    <w:rsid w:val="00CE4850"/>
    <w:rsid w:val="00CE4EE5"/>
    <w:rsid w:val="00CE70C5"/>
    <w:rsid w:val="00CE749A"/>
    <w:rsid w:val="00CF0324"/>
    <w:rsid w:val="00CF0EE1"/>
    <w:rsid w:val="00CF1436"/>
    <w:rsid w:val="00CF1D1C"/>
    <w:rsid w:val="00CF31A8"/>
    <w:rsid w:val="00CF366B"/>
    <w:rsid w:val="00CF465C"/>
    <w:rsid w:val="00CF5083"/>
    <w:rsid w:val="00CF5BE1"/>
    <w:rsid w:val="00CF5C36"/>
    <w:rsid w:val="00CF608A"/>
    <w:rsid w:val="00CF64B9"/>
    <w:rsid w:val="00CF6E57"/>
    <w:rsid w:val="00D0029D"/>
    <w:rsid w:val="00D00B10"/>
    <w:rsid w:val="00D00E76"/>
    <w:rsid w:val="00D011AF"/>
    <w:rsid w:val="00D01237"/>
    <w:rsid w:val="00D01A45"/>
    <w:rsid w:val="00D02266"/>
    <w:rsid w:val="00D03050"/>
    <w:rsid w:val="00D03603"/>
    <w:rsid w:val="00D03672"/>
    <w:rsid w:val="00D03F33"/>
    <w:rsid w:val="00D0464C"/>
    <w:rsid w:val="00D05F42"/>
    <w:rsid w:val="00D0608D"/>
    <w:rsid w:val="00D067E6"/>
    <w:rsid w:val="00D06CFC"/>
    <w:rsid w:val="00D07126"/>
    <w:rsid w:val="00D071B6"/>
    <w:rsid w:val="00D0788F"/>
    <w:rsid w:val="00D07D96"/>
    <w:rsid w:val="00D07FA7"/>
    <w:rsid w:val="00D1020C"/>
    <w:rsid w:val="00D109E0"/>
    <w:rsid w:val="00D10D2A"/>
    <w:rsid w:val="00D1107C"/>
    <w:rsid w:val="00D1147C"/>
    <w:rsid w:val="00D114E7"/>
    <w:rsid w:val="00D11A80"/>
    <w:rsid w:val="00D12688"/>
    <w:rsid w:val="00D1449F"/>
    <w:rsid w:val="00D14659"/>
    <w:rsid w:val="00D146E4"/>
    <w:rsid w:val="00D14A01"/>
    <w:rsid w:val="00D150FE"/>
    <w:rsid w:val="00D152DE"/>
    <w:rsid w:val="00D158B6"/>
    <w:rsid w:val="00D16725"/>
    <w:rsid w:val="00D16B66"/>
    <w:rsid w:val="00D17179"/>
    <w:rsid w:val="00D17E8D"/>
    <w:rsid w:val="00D2004E"/>
    <w:rsid w:val="00D20E98"/>
    <w:rsid w:val="00D213AD"/>
    <w:rsid w:val="00D21AED"/>
    <w:rsid w:val="00D2201B"/>
    <w:rsid w:val="00D223DF"/>
    <w:rsid w:val="00D2284A"/>
    <w:rsid w:val="00D22854"/>
    <w:rsid w:val="00D232D1"/>
    <w:rsid w:val="00D23E75"/>
    <w:rsid w:val="00D25AA4"/>
    <w:rsid w:val="00D25B7C"/>
    <w:rsid w:val="00D25E6D"/>
    <w:rsid w:val="00D26330"/>
    <w:rsid w:val="00D26437"/>
    <w:rsid w:val="00D26BDA"/>
    <w:rsid w:val="00D277FF"/>
    <w:rsid w:val="00D27910"/>
    <w:rsid w:val="00D305A6"/>
    <w:rsid w:val="00D305AE"/>
    <w:rsid w:val="00D30D4F"/>
    <w:rsid w:val="00D3105E"/>
    <w:rsid w:val="00D31404"/>
    <w:rsid w:val="00D3159A"/>
    <w:rsid w:val="00D31BD8"/>
    <w:rsid w:val="00D31D91"/>
    <w:rsid w:val="00D3260F"/>
    <w:rsid w:val="00D32BFD"/>
    <w:rsid w:val="00D33715"/>
    <w:rsid w:val="00D34284"/>
    <w:rsid w:val="00D346D6"/>
    <w:rsid w:val="00D35163"/>
    <w:rsid w:val="00D358A1"/>
    <w:rsid w:val="00D35B15"/>
    <w:rsid w:val="00D35C84"/>
    <w:rsid w:val="00D36507"/>
    <w:rsid w:val="00D36C25"/>
    <w:rsid w:val="00D379C4"/>
    <w:rsid w:val="00D37E51"/>
    <w:rsid w:val="00D426B7"/>
    <w:rsid w:val="00D42B33"/>
    <w:rsid w:val="00D43AA6"/>
    <w:rsid w:val="00D4413C"/>
    <w:rsid w:val="00D44586"/>
    <w:rsid w:val="00D449AF"/>
    <w:rsid w:val="00D45175"/>
    <w:rsid w:val="00D454BE"/>
    <w:rsid w:val="00D45B63"/>
    <w:rsid w:val="00D45C0C"/>
    <w:rsid w:val="00D45DD6"/>
    <w:rsid w:val="00D462F3"/>
    <w:rsid w:val="00D46A89"/>
    <w:rsid w:val="00D46D67"/>
    <w:rsid w:val="00D46DEE"/>
    <w:rsid w:val="00D46E68"/>
    <w:rsid w:val="00D47033"/>
    <w:rsid w:val="00D47CDF"/>
    <w:rsid w:val="00D500A5"/>
    <w:rsid w:val="00D50A3E"/>
    <w:rsid w:val="00D50ED8"/>
    <w:rsid w:val="00D51F19"/>
    <w:rsid w:val="00D538E2"/>
    <w:rsid w:val="00D53E50"/>
    <w:rsid w:val="00D5405A"/>
    <w:rsid w:val="00D54B00"/>
    <w:rsid w:val="00D54D7A"/>
    <w:rsid w:val="00D55C0E"/>
    <w:rsid w:val="00D562D7"/>
    <w:rsid w:val="00D56AAF"/>
    <w:rsid w:val="00D56D79"/>
    <w:rsid w:val="00D57201"/>
    <w:rsid w:val="00D572AE"/>
    <w:rsid w:val="00D578AC"/>
    <w:rsid w:val="00D60A56"/>
    <w:rsid w:val="00D62A78"/>
    <w:rsid w:val="00D633F1"/>
    <w:rsid w:val="00D63E0A"/>
    <w:rsid w:val="00D644F5"/>
    <w:rsid w:val="00D64583"/>
    <w:rsid w:val="00D64698"/>
    <w:rsid w:val="00D64A9C"/>
    <w:rsid w:val="00D65D86"/>
    <w:rsid w:val="00D66AC7"/>
    <w:rsid w:val="00D67407"/>
    <w:rsid w:val="00D67A5C"/>
    <w:rsid w:val="00D67D18"/>
    <w:rsid w:val="00D7046F"/>
    <w:rsid w:val="00D70499"/>
    <w:rsid w:val="00D70912"/>
    <w:rsid w:val="00D71E98"/>
    <w:rsid w:val="00D72AF3"/>
    <w:rsid w:val="00D737D9"/>
    <w:rsid w:val="00D738B2"/>
    <w:rsid w:val="00D74CE7"/>
    <w:rsid w:val="00D758A2"/>
    <w:rsid w:val="00D76797"/>
    <w:rsid w:val="00D77FFB"/>
    <w:rsid w:val="00D80C11"/>
    <w:rsid w:val="00D815EA"/>
    <w:rsid w:val="00D81F8B"/>
    <w:rsid w:val="00D82B1C"/>
    <w:rsid w:val="00D834F1"/>
    <w:rsid w:val="00D848B0"/>
    <w:rsid w:val="00D848B5"/>
    <w:rsid w:val="00D85A66"/>
    <w:rsid w:val="00D865BD"/>
    <w:rsid w:val="00D871CF"/>
    <w:rsid w:val="00D90253"/>
    <w:rsid w:val="00D9094C"/>
    <w:rsid w:val="00D90EE4"/>
    <w:rsid w:val="00D91657"/>
    <w:rsid w:val="00D91917"/>
    <w:rsid w:val="00D91933"/>
    <w:rsid w:val="00D91F88"/>
    <w:rsid w:val="00D92266"/>
    <w:rsid w:val="00D9239A"/>
    <w:rsid w:val="00D92E8B"/>
    <w:rsid w:val="00D932CD"/>
    <w:rsid w:val="00D93579"/>
    <w:rsid w:val="00D9389E"/>
    <w:rsid w:val="00D938A1"/>
    <w:rsid w:val="00D93955"/>
    <w:rsid w:val="00D94393"/>
    <w:rsid w:val="00D94665"/>
    <w:rsid w:val="00D94BC4"/>
    <w:rsid w:val="00D94EFF"/>
    <w:rsid w:val="00D95049"/>
    <w:rsid w:val="00D959B2"/>
    <w:rsid w:val="00D96799"/>
    <w:rsid w:val="00D96B34"/>
    <w:rsid w:val="00D96B3C"/>
    <w:rsid w:val="00D96CFA"/>
    <w:rsid w:val="00D975F3"/>
    <w:rsid w:val="00D9790A"/>
    <w:rsid w:val="00DA0245"/>
    <w:rsid w:val="00DA09F1"/>
    <w:rsid w:val="00DA1E6F"/>
    <w:rsid w:val="00DA274F"/>
    <w:rsid w:val="00DA31D6"/>
    <w:rsid w:val="00DA3A4D"/>
    <w:rsid w:val="00DA3A67"/>
    <w:rsid w:val="00DA3E23"/>
    <w:rsid w:val="00DA3FD9"/>
    <w:rsid w:val="00DA424D"/>
    <w:rsid w:val="00DA4508"/>
    <w:rsid w:val="00DA4827"/>
    <w:rsid w:val="00DA499B"/>
    <w:rsid w:val="00DA4A11"/>
    <w:rsid w:val="00DA4D73"/>
    <w:rsid w:val="00DA4F83"/>
    <w:rsid w:val="00DA5B59"/>
    <w:rsid w:val="00DA64E6"/>
    <w:rsid w:val="00DA6956"/>
    <w:rsid w:val="00DA6AF9"/>
    <w:rsid w:val="00DA7F58"/>
    <w:rsid w:val="00DB19C8"/>
    <w:rsid w:val="00DB1D9B"/>
    <w:rsid w:val="00DB22DC"/>
    <w:rsid w:val="00DB30C0"/>
    <w:rsid w:val="00DB32B6"/>
    <w:rsid w:val="00DB339D"/>
    <w:rsid w:val="00DB33BA"/>
    <w:rsid w:val="00DB3DEC"/>
    <w:rsid w:val="00DB417D"/>
    <w:rsid w:val="00DB4914"/>
    <w:rsid w:val="00DB5E2F"/>
    <w:rsid w:val="00DB6720"/>
    <w:rsid w:val="00DB709F"/>
    <w:rsid w:val="00DB72FA"/>
    <w:rsid w:val="00DB7934"/>
    <w:rsid w:val="00DB7B9C"/>
    <w:rsid w:val="00DC046D"/>
    <w:rsid w:val="00DC0568"/>
    <w:rsid w:val="00DC09B0"/>
    <w:rsid w:val="00DC09E8"/>
    <w:rsid w:val="00DC1450"/>
    <w:rsid w:val="00DC231B"/>
    <w:rsid w:val="00DC24FD"/>
    <w:rsid w:val="00DC280B"/>
    <w:rsid w:val="00DC2832"/>
    <w:rsid w:val="00DC2A53"/>
    <w:rsid w:val="00DC483B"/>
    <w:rsid w:val="00DC49EB"/>
    <w:rsid w:val="00DC59CA"/>
    <w:rsid w:val="00DC5B15"/>
    <w:rsid w:val="00DC643A"/>
    <w:rsid w:val="00DC64CD"/>
    <w:rsid w:val="00DC6D1B"/>
    <w:rsid w:val="00DC7639"/>
    <w:rsid w:val="00DC781C"/>
    <w:rsid w:val="00DC7BEA"/>
    <w:rsid w:val="00DD0203"/>
    <w:rsid w:val="00DD049E"/>
    <w:rsid w:val="00DD06E1"/>
    <w:rsid w:val="00DD0F22"/>
    <w:rsid w:val="00DD146F"/>
    <w:rsid w:val="00DD1781"/>
    <w:rsid w:val="00DD17BE"/>
    <w:rsid w:val="00DD1A05"/>
    <w:rsid w:val="00DD1DF6"/>
    <w:rsid w:val="00DD2A3A"/>
    <w:rsid w:val="00DD341B"/>
    <w:rsid w:val="00DD4344"/>
    <w:rsid w:val="00DD43D8"/>
    <w:rsid w:val="00DD554C"/>
    <w:rsid w:val="00DD5EA6"/>
    <w:rsid w:val="00DD5ED8"/>
    <w:rsid w:val="00DD6334"/>
    <w:rsid w:val="00DD6672"/>
    <w:rsid w:val="00DD6906"/>
    <w:rsid w:val="00DD7664"/>
    <w:rsid w:val="00DE2ADB"/>
    <w:rsid w:val="00DE2DE6"/>
    <w:rsid w:val="00DE61F7"/>
    <w:rsid w:val="00DE638F"/>
    <w:rsid w:val="00DE773B"/>
    <w:rsid w:val="00DE794F"/>
    <w:rsid w:val="00DF01F9"/>
    <w:rsid w:val="00DF0D87"/>
    <w:rsid w:val="00DF0E0B"/>
    <w:rsid w:val="00DF1CB8"/>
    <w:rsid w:val="00DF1EA2"/>
    <w:rsid w:val="00DF2230"/>
    <w:rsid w:val="00DF25FB"/>
    <w:rsid w:val="00DF2C1F"/>
    <w:rsid w:val="00DF32FD"/>
    <w:rsid w:val="00DF4F4B"/>
    <w:rsid w:val="00DF51AE"/>
    <w:rsid w:val="00DF525E"/>
    <w:rsid w:val="00DF6DB4"/>
    <w:rsid w:val="00DF70D7"/>
    <w:rsid w:val="00DF7A07"/>
    <w:rsid w:val="00DF7C9D"/>
    <w:rsid w:val="00E00332"/>
    <w:rsid w:val="00E005A3"/>
    <w:rsid w:val="00E00956"/>
    <w:rsid w:val="00E01386"/>
    <w:rsid w:val="00E01F28"/>
    <w:rsid w:val="00E0260D"/>
    <w:rsid w:val="00E028FA"/>
    <w:rsid w:val="00E02F38"/>
    <w:rsid w:val="00E03149"/>
    <w:rsid w:val="00E03B54"/>
    <w:rsid w:val="00E03B76"/>
    <w:rsid w:val="00E03FAC"/>
    <w:rsid w:val="00E04CAD"/>
    <w:rsid w:val="00E06B0E"/>
    <w:rsid w:val="00E07AC8"/>
    <w:rsid w:val="00E07BF6"/>
    <w:rsid w:val="00E07CC4"/>
    <w:rsid w:val="00E101B8"/>
    <w:rsid w:val="00E1063A"/>
    <w:rsid w:val="00E10A16"/>
    <w:rsid w:val="00E1107C"/>
    <w:rsid w:val="00E113DF"/>
    <w:rsid w:val="00E11870"/>
    <w:rsid w:val="00E1237F"/>
    <w:rsid w:val="00E125D1"/>
    <w:rsid w:val="00E1310F"/>
    <w:rsid w:val="00E13246"/>
    <w:rsid w:val="00E13766"/>
    <w:rsid w:val="00E13A25"/>
    <w:rsid w:val="00E14193"/>
    <w:rsid w:val="00E147A7"/>
    <w:rsid w:val="00E14B29"/>
    <w:rsid w:val="00E1546A"/>
    <w:rsid w:val="00E15490"/>
    <w:rsid w:val="00E16729"/>
    <w:rsid w:val="00E17051"/>
    <w:rsid w:val="00E17118"/>
    <w:rsid w:val="00E200E2"/>
    <w:rsid w:val="00E203F3"/>
    <w:rsid w:val="00E20762"/>
    <w:rsid w:val="00E21CF8"/>
    <w:rsid w:val="00E22A64"/>
    <w:rsid w:val="00E2368C"/>
    <w:rsid w:val="00E25650"/>
    <w:rsid w:val="00E25946"/>
    <w:rsid w:val="00E26AD6"/>
    <w:rsid w:val="00E26D07"/>
    <w:rsid w:val="00E26F13"/>
    <w:rsid w:val="00E27902"/>
    <w:rsid w:val="00E3080B"/>
    <w:rsid w:val="00E31B4E"/>
    <w:rsid w:val="00E31BB8"/>
    <w:rsid w:val="00E31D25"/>
    <w:rsid w:val="00E325B4"/>
    <w:rsid w:val="00E327E3"/>
    <w:rsid w:val="00E33AE0"/>
    <w:rsid w:val="00E3553C"/>
    <w:rsid w:val="00E35C69"/>
    <w:rsid w:val="00E37424"/>
    <w:rsid w:val="00E37CA6"/>
    <w:rsid w:val="00E40119"/>
    <w:rsid w:val="00E4063D"/>
    <w:rsid w:val="00E40E6A"/>
    <w:rsid w:val="00E40FB9"/>
    <w:rsid w:val="00E4138C"/>
    <w:rsid w:val="00E41E57"/>
    <w:rsid w:val="00E4273C"/>
    <w:rsid w:val="00E42B6C"/>
    <w:rsid w:val="00E42CE4"/>
    <w:rsid w:val="00E43061"/>
    <w:rsid w:val="00E43399"/>
    <w:rsid w:val="00E44372"/>
    <w:rsid w:val="00E45160"/>
    <w:rsid w:val="00E4612A"/>
    <w:rsid w:val="00E463CF"/>
    <w:rsid w:val="00E4653C"/>
    <w:rsid w:val="00E4674B"/>
    <w:rsid w:val="00E534A1"/>
    <w:rsid w:val="00E5366C"/>
    <w:rsid w:val="00E5371A"/>
    <w:rsid w:val="00E53A4B"/>
    <w:rsid w:val="00E53C52"/>
    <w:rsid w:val="00E5435B"/>
    <w:rsid w:val="00E54572"/>
    <w:rsid w:val="00E54943"/>
    <w:rsid w:val="00E54FC6"/>
    <w:rsid w:val="00E555C2"/>
    <w:rsid w:val="00E55869"/>
    <w:rsid w:val="00E55B2D"/>
    <w:rsid w:val="00E5635C"/>
    <w:rsid w:val="00E56BAA"/>
    <w:rsid w:val="00E57222"/>
    <w:rsid w:val="00E572FE"/>
    <w:rsid w:val="00E57358"/>
    <w:rsid w:val="00E576FD"/>
    <w:rsid w:val="00E57766"/>
    <w:rsid w:val="00E57D9E"/>
    <w:rsid w:val="00E57F78"/>
    <w:rsid w:val="00E61C6C"/>
    <w:rsid w:val="00E6245E"/>
    <w:rsid w:val="00E62643"/>
    <w:rsid w:val="00E626D0"/>
    <w:rsid w:val="00E636DC"/>
    <w:rsid w:val="00E63781"/>
    <w:rsid w:val="00E648D4"/>
    <w:rsid w:val="00E651BF"/>
    <w:rsid w:val="00E65590"/>
    <w:rsid w:val="00E655AD"/>
    <w:rsid w:val="00E65F0D"/>
    <w:rsid w:val="00E661BC"/>
    <w:rsid w:val="00E7010D"/>
    <w:rsid w:val="00E705D8"/>
    <w:rsid w:val="00E70C97"/>
    <w:rsid w:val="00E71494"/>
    <w:rsid w:val="00E71A19"/>
    <w:rsid w:val="00E720C7"/>
    <w:rsid w:val="00E727AC"/>
    <w:rsid w:val="00E7285A"/>
    <w:rsid w:val="00E74184"/>
    <w:rsid w:val="00E74370"/>
    <w:rsid w:val="00E74EC9"/>
    <w:rsid w:val="00E75048"/>
    <w:rsid w:val="00E756C3"/>
    <w:rsid w:val="00E75B9F"/>
    <w:rsid w:val="00E75CD0"/>
    <w:rsid w:val="00E76035"/>
    <w:rsid w:val="00E7613B"/>
    <w:rsid w:val="00E76350"/>
    <w:rsid w:val="00E7666C"/>
    <w:rsid w:val="00E767C8"/>
    <w:rsid w:val="00E76A05"/>
    <w:rsid w:val="00E76D8B"/>
    <w:rsid w:val="00E76F71"/>
    <w:rsid w:val="00E777C4"/>
    <w:rsid w:val="00E80237"/>
    <w:rsid w:val="00E80631"/>
    <w:rsid w:val="00E813F1"/>
    <w:rsid w:val="00E81448"/>
    <w:rsid w:val="00E818D4"/>
    <w:rsid w:val="00E81CF9"/>
    <w:rsid w:val="00E81FE1"/>
    <w:rsid w:val="00E822DA"/>
    <w:rsid w:val="00E83A17"/>
    <w:rsid w:val="00E84B85"/>
    <w:rsid w:val="00E84EC1"/>
    <w:rsid w:val="00E8502B"/>
    <w:rsid w:val="00E86141"/>
    <w:rsid w:val="00E8660B"/>
    <w:rsid w:val="00E878BA"/>
    <w:rsid w:val="00E900CE"/>
    <w:rsid w:val="00E9027B"/>
    <w:rsid w:val="00E9097E"/>
    <w:rsid w:val="00E90A46"/>
    <w:rsid w:val="00E912C8"/>
    <w:rsid w:val="00E91635"/>
    <w:rsid w:val="00E916B4"/>
    <w:rsid w:val="00E91B76"/>
    <w:rsid w:val="00E91C2E"/>
    <w:rsid w:val="00E927AE"/>
    <w:rsid w:val="00E92920"/>
    <w:rsid w:val="00E92F41"/>
    <w:rsid w:val="00E9301D"/>
    <w:rsid w:val="00E9309C"/>
    <w:rsid w:val="00E95090"/>
    <w:rsid w:val="00E96098"/>
    <w:rsid w:val="00E96494"/>
    <w:rsid w:val="00E96517"/>
    <w:rsid w:val="00E97FD8"/>
    <w:rsid w:val="00EA119B"/>
    <w:rsid w:val="00EA13E6"/>
    <w:rsid w:val="00EA1959"/>
    <w:rsid w:val="00EA1BD2"/>
    <w:rsid w:val="00EA438A"/>
    <w:rsid w:val="00EA4544"/>
    <w:rsid w:val="00EA4F8E"/>
    <w:rsid w:val="00EA53AC"/>
    <w:rsid w:val="00EA5515"/>
    <w:rsid w:val="00EA5524"/>
    <w:rsid w:val="00EA592D"/>
    <w:rsid w:val="00EA62F1"/>
    <w:rsid w:val="00EA65D8"/>
    <w:rsid w:val="00EB0B46"/>
    <w:rsid w:val="00EB1B79"/>
    <w:rsid w:val="00EB3228"/>
    <w:rsid w:val="00EB3AFF"/>
    <w:rsid w:val="00EB4BAF"/>
    <w:rsid w:val="00EB5219"/>
    <w:rsid w:val="00EB586D"/>
    <w:rsid w:val="00EB5A99"/>
    <w:rsid w:val="00EB604C"/>
    <w:rsid w:val="00EB664E"/>
    <w:rsid w:val="00EB68BF"/>
    <w:rsid w:val="00EB79C5"/>
    <w:rsid w:val="00EB79C9"/>
    <w:rsid w:val="00EB7C3D"/>
    <w:rsid w:val="00EC0154"/>
    <w:rsid w:val="00EC01A7"/>
    <w:rsid w:val="00EC0FBF"/>
    <w:rsid w:val="00EC1E72"/>
    <w:rsid w:val="00EC2A19"/>
    <w:rsid w:val="00EC3641"/>
    <w:rsid w:val="00EC3A89"/>
    <w:rsid w:val="00EC45A1"/>
    <w:rsid w:val="00EC4ADF"/>
    <w:rsid w:val="00EC5054"/>
    <w:rsid w:val="00EC55FC"/>
    <w:rsid w:val="00EC5A16"/>
    <w:rsid w:val="00EC6279"/>
    <w:rsid w:val="00EC691D"/>
    <w:rsid w:val="00EC6EF1"/>
    <w:rsid w:val="00EC7735"/>
    <w:rsid w:val="00EC7F76"/>
    <w:rsid w:val="00EC7FBC"/>
    <w:rsid w:val="00ED0136"/>
    <w:rsid w:val="00ED04D2"/>
    <w:rsid w:val="00ED0794"/>
    <w:rsid w:val="00ED09D8"/>
    <w:rsid w:val="00ED25F3"/>
    <w:rsid w:val="00ED2DFA"/>
    <w:rsid w:val="00ED3087"/>
    <w:rsid w:val="00ED472C"/>
    <w:rsid w:val="00ED52AF"/>
    <w:rsid w:val="00ED596C"/>
    <w:rsid w:val="00ED5C4E"/>
    <w:rsid w:val="00ED690E"/>
    <w:rsid w:val="00ED6E30"/>
    <w:rsid w:val="00ED6F8D"/>
    <w:rsid w:val="00ED714E"/>
    <w:rsid w:val="00ED7156"/>
    <w:rsid w:val="00ED71F0"/>
    <w:rsid w:val="00ED7E34"/>
    <w:rsid w:val="00EE04A6"/>
    <w:rsid w:val="00EE0638"/>
    <w:rsid w:val="00EE1440"/>
    <w:rsid w:val="00EE1B82"/>
    <w:rsid w:val="00EE235F"/>
    <w:rsid w:val="00EE272E"/>
    <w:rsid w:val="00EE2C90"/>
    <w:rsid w:val="00EE2DE5"/>
    <w:rsid w:val="00EE3890"/>
    <w:rsid w:val="00EE4557"/>
    <w:rsid w:val="00EE4753"/>
    <w:rsid w:val="00EE4CC3"/>
    <w:rsid w:val="00EE50E9"/>
    <w:rsid w:val="00EE5659"/>
    <w:rsid w:val="00EE599B"/>
    <w:rsid w:val="00EE6233"/>
    <w:rsid w:val="00EE6DD0"/>
    <w:rsid w:val="00EE6F06"/>
    <w:rsid w:val="00EE771D"/>
    <w:rsid w:val="00EE776D"/>
    <w:rsid w:val="00EE78C1"/>
    <w:rsid w:val="00EF0A5E"/>
    <w:rsid w:val="00EF107D"/>
    <w:rsid w:val="00EF21C3"/>
    <w:rsid w:val="00EF2E59"/>
    <w:rsid w:val="00EF3255"/>
    <w:rsid w:val="00EF458E"/>
    <w:rsid w:val="00EF5FA6"/>
    <w:rsid w:val="00EF6284"/>
    <w:rsid w:val="00EF6E71"/>
    <w:rsid w:val="00EF7666"/>
    <w:rsid w:val="00EF76D3"/>
    <w:rsid w:val="00EF7A3E"/>
    <w:rsid w:val="00F00D8C"/>
    <w:rsid w:val="00F011E8"/>
    <w:rsid w:val="00F02154"/>
    <w:rsid w:val="00F023EF"/>
    <w:rsid w:val="00F03074"/>
    <w:rsid w:val="00F03B13"/>
    <w:rsid w:val="00F042F8"/>
    <w:rsid w:val="00F047E1"/>
    <w:rsid w:val="00F0615E"/>
    <w:rsid w:val="00F064E2"/>
    <w:rsid w:val="00F06D6B"/>
    <w:rsid w:val="00F07348"/>
    <w:rsid w:val="00F0794E"/>
    <w:rsid w:val="00F07DAA"/>
    <w:rsid w:val="00F07E82"/>
    <w:rsid w:val="00F10E09"/>
    <w:rsid w:val="00F11779"/>
    <w:rsid w:val="00F12553"/>
    <w:rsid w:val="00F126EC"/>
    <w:rsid w:val="00F12B29"/>
    <w:rsid w:val="00F135B2"/>
    <w:rsid w:val="00F138C2"/>
    <w:rsid w:val="00F139CC"/>
    <w:rsid w:val="00F142AC"/>
    <w:rsid w:val="00F145F7"/>
    <w:rsid w:val="00F15018"/>
    <w:rsid w:val="00F15165"/>
    <w:rsid w:val="00F15317"/>
    <w:rsid w:val="00F157DD"/>
    <w:rsid w:val="00F15B99"/>
    <w:rsid w:val="00F15EE2"/>
    <w:rsid w:val="00F16B1C"/>
    <w:rsid w:val="00F1745D"/>
    <w:rsid w:val="00F17D67"/>
    <w:rsid w:val="00F17F63"/>
    <w:rsid w:val="00F2040D"/>
    <w:rsid w:val="00F207B2"/>
    <w:rsid w:val="00F20BD3"/>
    <w:rsid w:val="00F2100E"/>
    <w:rsid w:val="00F21194"/>
    <w:rsid w:val="00F21EEA"/>
    <w:rsid w:val="00F22851"/>
    <w:rsid w:val="00F23C04"/>
    <w:rsid w:val="00F23C61"/>
    <w:rsid w:val="00F23DD2"/>
    <w:rsid w:val="00F24654"/>
    <w:rsid w:val="00F24C93"/>
    <w:rsid w:val="00F257F8"/>
    <w:rsid w:val="00F25B0D"/>
    <w:rsid w:val="00F2637D"/>
    <w:rsid w:val="00F27D23"/>
    <w:rsid w:val="00F27FA1"/>
    <w:rsid w:val="00F30807"/>
    <w:rsid w:val="00F30A85"/>
    <w:rsid w:val="00F30D9C"/>
    <w:rsid w:val="00F316B8"/>
    <w:rsid w:val="00F31D88"/>
    <w:rsid w:val="00F326D0"/>
    <w:rsid w:val="00F32E5D"/>
    <w:rsid w:val="00F33684"/>
    <w:rsid w:val="00F33710"/>
    <w:rsid w:val="00F33715"/>
    <w:rsid w:val="00F33CFE"/>
    <w:rsid w:val="00F344CF"/>
    <w:rsid w:val="00F34654"/>
    <w:rsid w:val="00F347FA"/>
    <w:rsid w:val="00F34916"/>
    <w:rsid w:val="00F34C72"/>
    <w:rsid w:val="00F3511D"/>
    <w:rsid w:val="00F3596A"/>
    <w:rsid w:val="00F4002B"/>
    <w:rsid w:val="00F402B2"/>
    <w:rsid w:val="00F409BA"/>
    <w:rsid w:val="00F40D9D"/>
    <w:rsid w:val="00F422F7"/>
    <w:rsid w:val="00F42F63"/>
    <w:rsid w:val="00F43E50"/>
    <w:rsid w:val="00F43EE8"/>
    <w:rsid w:val="00F447B7"/>
    <w:rsid w:val="00F453E5"/>
    <w:rsid w:val="00F458B8"/>
    <w:rsid w:val="00F46590"/>
    <w:rsid w:val="00F468A8"/>
    <w:rsid w:val="00F47A31"/>
    <w:rsid w:val="00F50605"/>
    <w:rsid w:val="00F50F0C"/>
    <w:rsid w:val="00F50F7F"/>
    <w:rsid w:val="00F5108B"/>
    <w:rsid w:val="00F5110E"/>
    <w:rsid w:val="00F514CA"/>
    <w:rsid w:val="00F51CFE"/>
    <w:rsid w:val="00F51CFF"/>
    <w:rsid w:val="00F52680"/>
    <w:rsid w:val="00F53C7A"/>
    <w:rsid w:val="00F53CFB"/>
    <w:rsid w:val="00F5573F"/>
    <w:rsid w:val="00F56592"/>
    <w:rsid w:val="00F56D06"/>
    <w:rsid w:val="00F57A32"/>
    <w:rsid w:val="00F6051F"/>
    <w:rsid w:val="00F61218"/>
    <w:rsid w:val="00F614EB"/>
    <w:rsid w:val="00F622F4"/>
    <w:rsid w:val="00F623AD"/>
    <w:rsid w:val="00F6270B"/>
    <w:rsid w:val="00F62B53"/>
    <w:rsid w:val="00F63927"/>
    <w:rsid w:val="00F6407F"/>
    <w:rsid w:val="00F6429D"/>
    <w:rsid w:val="00F651B6"/>
    <w:rsid w:val="00F653B5"/>
    <w:rsid w:val="00F653FC"/>
    <w:rsid w:val="00F66148"/>
    <w:rsid w:val="00F66983"/>
    <w:rsid w:val="00F671F2"/>
    <w:rsid w:val="00F67560"/>
    <w:rsid w:val="00F702AF"/>
    <w:rsid w:val="00F704AD"/>
    <w:rsid w:val="00F70DF9"/>
    <w:rsid w:val="00F71599"/>
    <w:rsid w:val="00F7263D"/>
    <w:rsid w:val="00F7274A"/>
    <w:rsid w:val="00F73038"/>
    <w:rsid w:val="00F73A7B"/>
    <w:rsid w:val="00F747A2"/>
    <w:rsid w:val="00F7524D"/>
    <w:rsid w:val="00F760AE"/>
    <w:rsid w:val="00F767D7"/>
    <w:rsid w:val="00F7752D"/>
    <w:rsid w:val="00F77C7A"/>
    <w:rsid w:val="00F8085F"/>
    <w:rsid w:val="00F80C3D"/>
    <w:rsid w:val="00F80E90"/>
    <w:rsid w:val="00F81BC3"/>
    <w:rsid w:val="00F82225"/>
    <w:rsid w:val="00F832FE"/>
    <w:rsid w:val="00F83B68"/>
    <w:rsid w:val="00F8420A"/>
    <w:rsid w:val="00F84409"/>
    <w:rsid w:val="00F846B8"/>
    <w:rsid w:val="00F84FFE"/>
    <w:rsid w:val="00F8597D"/>
    <w:rsid w:val="00F860B0"/>
    <w:rsid w:val="00F8614E"/>
    <w:rsid w:val="00F862BF"/>
    <w:rsid w:val="00F86772"/>
    <w:rsid w:val="00F86ADB"/>
    <w:rsid w:val="00F86F93"/>
    <w:rsid w:val="00F875C0"/>
    <w:rsid w:val="00F87C8D"/>
    <w:rsid w:val="00F90A98"/>
    <w:rsid w:val="00F9125D"/>
    <w:rsid w:val="00F92705"/>
    <w:rsid w:val="00F92B4F"/>
    <w:rsid w:val="00F92BA1"/>
    <w:rsid w:val="00F930E6"/>
    <w:rsid w:val="00F944B5"/>
    <w:rsid w:val="00F94DC2"/>
    <w:rsid w:val="00F95624"/>
    <w:rsid w:val="00F95926"/>
    <w:rsid w:val="00F963C5"/>
    <w:rsid w:val="00F96D57"/>
    <w:rsid w:val="00F96F8B"/>
    <w:rsid w:val="00F97B4D"/>
    <w:rsid w:val="00F97DD3"/>
    <w:rsid w:val="00F97F8E"/>
    <w:rsid w:val="00FA2F37"/>
    <w:rsid w:val="00FA34C7"/>
    <w:rsid w:val="00FA3C87"/>
    <w:rsid w:val="00FA47AB"/>
    <w:rsid w:val="00FA47E4"/>
    <w:rsid w:val="00FA6095"/>
    <w:rsid w:val="00FA6D00"/>
    <w:rsid w:val="00FA774A"/>
    <w:rsid w:val="00FA7F43"/>
    <w:rsid w:val="00FB0979"/>
    <w:rsid w:val="00FB09B4"/>
    <w:rsid w:val="00FB0CA5"/>
    <w:rsid w:val="00FB0D74"/>
    <w:rsid w:val="00FB3724"/>
    <w:rsid w:val="00FB3C3A"/>
    <w:rsid w:val="00FB4362"/>
    <w:rsid w:val="00FB47BB"/>
    <w:rsid w:val="00FB5535"/>
    <w:rsid w:val="00FB6103"/>
    <w:rsid w:val="00FB6404"/>
    <w:rsid w:val="00FB713B"/>
    <w:rsid w:val="00FC05CC"/>
    <w:rsid w:val="00FC073C"/>
    <w:rsid w:val="00FC0A7B"/>
    <w:rsid w:val="00FC128D"/>
    <w:rsid w:val="00FC1314"/>
    <w:rsid w:val="00FC2101"/>
    <w:rsid w:val="00FC2AE5"/>
    <w:rsid w:val="00FC35FC"/>
    <w:rsid w:val="00FC3C46"/>
    <w:rsid w:val="00FC45A0"/>
    <w:rsid w:val="00FC5D1B"/>
    <w:rsid w:val="00FC611E"/>
    <w:rsid w:val="00FC6482"/>
    <w:rsid w:val="00FC67F3"/>
    <w:rsid w:val="00FC6EF7"/>
    <w:rsid w:val="00FC7004"/>
    <w:rsid w:val="00FC791F"/>
    <w:rsid w:val="00FC7B18"/>
    <w:rsid w:val="00FC7BC6"/>
    <w:rsid w:val="00FD020A"/>
    <w:rsid w:val="00FD0C53"/>
    <w:rsid w:val="00FD204C"/>
    <w:rsid w:val="00FD21FE"/>
    <w:rsid w:val="00FD24FE"/>
    <w:rsid w:val="00FD25CD"/>
    <w:rsid w:val="00FD3400"/>
    <w:rsid w:val="00FD3DFD"/>
    <w:rsid w:val="00FD469E"/>
    <w:rsid w:val="00FD4DD7"/>
    <w:rsid w:val="00FD4ECF"/>
    <w:rsid w:val="00FD5A44"/>
    <w:rsid w:val="00FD6354"/>
    <w:rsid w:val="00FD70D8"/>
    <w:rsid w:val="00FD71B6"/>
    <w:rsid w:val="00FD71EF"/>
    <w:rsid w:val="00FE0418"/>
    <w:rsid w:val="00FE3991"/>
    <w:rsid w:val="00FE5327"/>
    <w:rsid w:val="00FE57F2"/>
    <w:rsid w:val="00FE6CD9"/>
    <w:rsid w:val="00FE7D09"/>
    <w:rsid w:val="00FF0D1D"/>
    <w:rsid w:val="00FF15FD"/>
    <w:rsid w:val="00FF35C2"/>
    <w:rsid w:val="00FF37C6"/>
    <w:rsid w:val="00FF43FD"/>
    <w:rsid w:val="00FF52A4"/>
    <w:rsid w:val="00FF5340"/>
    <w:rsid w:val="00FF5424"/>
    <w:rsid w:val="00FF57C6"/>
    <w:rsid w:val="00FF5CC0"/>
    <w:rsid w:val="00FF648F"/>
    <w:rsid w:val="00FF6496"/>
    <w:rsid w:val="00FF6F08"/>
    <w:rsid w:val="00FF7404"/>
    <w:rsid w:val="00FF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AE"/>
  </w:style>
  <w:style w:type="paragraph" w:styleId="5">
    <w:name w:val="heading 5"/>
    <w:basedOn w:val="a"/>
    <w:next w:val="a"/>
    <w:link w:val="50"/>
    <w:qFormat/>
    <w:rsid w:val="004C39D7"/>
    <w:pPr>
      <w:keepNext/>
      <w:jc w:val="left"/>
      <w:outlineLvl w:val="4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4A8"/>
    <w:pPr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625BEC"/>
    <w:pPr>
      <w:autoSpaceDE w:val="0"/>
      <w:autoSpaceDN w:val="0"/>
      <w:ind w:left="720"/>
      <w:contextualSpacing/>
      <w:jc w:val="left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F51CFE"/>
    <w:pPr>
      <w:jc w:val="left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rsid w:val="000456FB"/>
    <w:pPr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160A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0AD6"/>
  </w:style>
  <w:style w:type="paragraph" w:styleId="a7">
    <w:name w:val="footer"/>
    <w:basedOn w:val="a"/>
    <w:link w:val="a8"/>
    <w:uiPriority w:val="99"/>
    <w:unhideWhenUsed/>
    <w:rsid w:val="00160A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0AD6"/>
  </w:style>
  <w:style w:type="paragraph" w:styleId="a9">
    <w:name w:val="Balloon Text"/>
    <w:basedOn w:val="a"/>
    <w:link w:val="aa"/>
    <w:uiPriority w:val="99"/>
    <w:semiHidden/>
    <w:unhideWhenUsed/>
    <w:rsid w:val="004230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30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329E2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character" w:styleId="ab">
    <w:name w:val="Hyperlink"/>
    <w:basedOn w:val="a0"/>
    <w:uiPriority w:val="99"/>
    <w:unhideWhenUsed/>
    <w:rsid w:val="00526C5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900EA"/>
    <w:rPr>
      <w:color w:val="800080"/>
      <w:u w:val="single"/>
    </w:rPr>
  </w:style>
  <w:style w:type="paragraph" w:customStyle="1" w:styleId="xl63">
    <w:name w:val="xl63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64">
    <w:name w:val="xl64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65">
    <w:name w:val="xl65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66">
    <w:name w:val="xl66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67">
    <w:name w:val="xl67"/>
    <w:basedOn w:val="a"/>
    <w:rsid w:val="00C900E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C900E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C900EA"/>
    <w:pPr>
      <w:spacing w:before="100" w:beforeAutospacing="1" w:after="100" w:afterAutospacing="1"/>
      <w:jc w:val="left"/>
    </w:pPr>
    <w:rPr>
      <w:rFonts w:eastAsia="Times New Roman"/>
      <w:color w:val="0000FF"/>
      <w:sz w:val="24"/>
      <w:szCs w:val="24"/>
      <w:lang w:eastAsia="ru-RU"/>
    </w:rPr>
  </w:style>
  <w:style w:type="paragraph" w:customStyle="1" w:styleId="xl70">
    <w:name w:val="xl70"/>
    <w:basedOn w:val="a"/>
    <w:rsid w:val="00C900EA"/>
    <w:pPr>
      <w:spacing w:before="100" w:beforeAutospacing="1" w:after="100" w:afterAutospacing="1"/>
      <w:jc w:val="left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2">
    <w:name w:val="xl72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3">
    <w:name w:val="xl73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4">
    <w:name w:val="xl74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5">
    <w:name w:val="xl75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6">
    <w:name w:val="xl76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7">
    <w:name w:val="xl77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8">
    <w:name w:val="xl78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9">
    <w:name w:val="xl79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0">
    <w:name w:val="xl80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2">
    <w:name w:val="xl82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3">
    <w:name w:val="xl83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6">
    <w:name w:val="xl86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7">
    <w:name w:val="xl87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1">
    <w:name w:val="xl91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2">
    <w:name w:val="xl92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3">
    <w:name w:val="xl93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4">
    <w:name w:val="xl94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5">
    <w:name w:val="xl95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6">
    <w:name w:val="xl96"/>
    <w:basedOn w:val="a"/>
    <w:rsid w:val="00C900EA"/>
    <w:pP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ConsPlusNonformat">
    <w:name w:val="ConsPlusNonformat"/>
    <w:rsid w:val="009F697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lang w:eastAsia="ru-RU"/>
    </w:rPr>
  </w:style>
  <w:style w:type="paragraph" w:styleId="ad">
    <w:name w:val="footnote text"/>
    <w:basedOn w:val="a"/>
    <w:link w:val="ae"/>
    <w:uiPriority w:val="99"/>
    <w:unhideWhenUsed/>
    <w:rsid w:val="009F6977"/>
    <w:pPr>
      <w:jc w:val="left"/>
    </w:pPr>
    <w:rPr>
      <w:rFonts w:asciiTheme="minorHAnsi" w:eastAsiaTheme="minorEastAsia" w:hAnsiTheme="minorHAnsi" w:cstheme="minorBidi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9F6977"/>
    <w:rPr>
      <w:rFonts w:asciiTheme="minorHAnsi" w:eastAsiaTheme="minorEastAsia" w:hAnsiTheme="minorHAnsi" w:cstheme="minorBidi"/>
      <w:lang w:eastAsia="ru-RU"/>
    </w:rPr>
  </w:style>
  <w:style w:type="character" w:styleId="af">
    <w:name w:val="footnote reference"/>
    <w:basedOn w:val="a0"/>
    <w:uiPriority w:val="99"/>
    <w:semiHidden/>
    <w:unhideWhenUsed/>
    <w:rsid w:val="009F697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B079A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BB079A"/>
  </w:style>
  <w:style w:type="character" w:styleId="af2">
    <w:name w:val="endnote reference"/>
    <w:basedOn w:val="a0"/>
    <w:uiPriority w:val="99"/>
    <w:semiHidden/>
    <w:unhideWhenUsed/>
    <w:rsid w:val="00BB079A"/>
    <w:rPr>
      <w:vertAlign w:val="superscript"/>
    </w:rPr>
  </w:style>
  <w:style w:type="character" w:customStyle="1" w:styleId="blk">
    <w:name w:val="blk"/>
    <w:basedOn w:val="a0"/>
    <w:rsid w:val="002748E1"/>
  </w:style>
  <w:style w:type="character" w:customStyle="1" w:styleId="docaccesstitle">
    <w:name w:val="docaccess_title"/>
    <w:basedOn w:val="a0"/>
    <w:rsid w:val="003B4191"/>
  </w:style>
  <w:style w:type="paragraph" w:customStyle="1" w:styleId="formattext">
    <w:name w:val="formattext"/>
    <w:basedOn w:val="a"/>
    <w:rsid w:val="00FE6C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E6C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91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167C"/>
    <w:rPr>
      <w:rFonts w:ascii="Courier New" w:eastAsia="Times New Roman" w:hAnsi="Courier New" w:cs="Courier New"/>
      <w:lang w:eastAsia="ru-RU"/>
    </w:rPr>
  </w:style>
  <w:style w:type="character" w:customStyle="1" w:styleId="s11">
    <w:name w:val="s_11"/>
    <w:basedOn w:val="a0"/>
    <w:rsid w:val="00C9167C"/>
  </w:style>
  <w:style w:type="paragraph" w:styleId="af3">
    <w:name w:val="Normal (Web)"/>
    <w:basedOn w:val="a"/>
    <w:uiPriority w:val="99"/>
    <w:semiHidden/>
    <w:unhideWhenUsed/>
    <w:rsid w:val="00C9167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A752D2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39D7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AE"/>
  </w:style>
  <w:style w:type="paragraph" w:styleId="5">
    <w:name w:val="heading 5"/>
    <w:basedOn w:val="a"/>
    <w:next w:val="a"/>
    <w:link w:val="50"/>
    <w:qFormat/>
    <w:rsid w:val="004C39D7"/>
    <w:pPr>
      <w:keepNext/>
      <w:jc w:val="left"/>
      <w:outlineLvl w:val="4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4A8"/>
    <w:pPr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625BEC"/>
    <w:pPr>
      <w:autoSpaceDE w:val="0"/>
      <w:autoSpaceDN w:val="0"/>
      <w:ind w:left="720"/>
      <w:contextualSpacing/>
      <w:jc w:val="left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F51CFE"/>
    <w:pPr>
      <w:jc w:val="left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rsid w:val="000456FB"/>
    <w:pPr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160A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0AD6"/>
  </w:style>
  <w:style w:type="paragraph" w:styleId="a7">
    <w:name w:val="footer"/>
    <w:basedOn w:val="a"/>
    <w:link w:val="a8"/>
    <w:uiPriority w:val="99"/>
    <w:unhideWhenUsed/>
    <w:rsid w:val="00160A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0AD6"/>
  </w:style>
  <w:style w:type="paragraph" w:styleId="a9">
    <w:name w:val="Balloon Text"/>
    <w:basedOn w:val="a"/>
    <w:link w:val="aa"/>
    <w:uiPriority w:val="99"/>
    <w:semiHidden/>
    <w:unhideWhenUsed/>
    <w:rsid w:val="004230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30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329E2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character" w:styleId="ab">
    <w:name w:val="Hyperlink"/>
    <w:basedOn w:val="a0"/>
    <w:uiPriority w:val="99"/>
    <w:unhideWhenUsed/>
    <w:rsid w:val="00526C5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900EA"/>
    <w:rPr>
      <w:color w:val="800080"/>
      <w:u w:val="single"/>
    </w:rPr>
  </w:style>
  <w:style w:type="paragraph" w:customStyle="1" w:styleId="xl63">
    <w:name w:val="xl63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64">
    <w:name w:val="xl64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65">
    <w:name w:val="xl65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66">
    <w:name w:val="xl66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67">
    <w:name w:val="xl67"/>
    <w:basedOn w:val="a"/>
    <w:rsid w:val="00C900E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C900E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C900EA"/>
    <w:pPr>
      <w:spacing w:before="100" w:beforeAutospacing="1" w:after="100" w:afterAutospacing="1"/>
      <w:jc w:val="left"/>
    </w:pPr>
    <w:rPr>
      <w:rFonts w:eastAsia="Times New Roman"/>
      <w:color w:val="0000FF"/>
      <w:sz w:val="24"/>
      <w:szCs w:val="24"/>
      <w:lang w:eastAsia="ru-RU"/>
    </w:rPr>
  </w:style>
  <w:style w:type="paragraph" w:customStyle="1" w:styleId="xl70">
    <w:name w:val="xl70"/>
    <w:basedOn w:val="a"/>
    <w:rsid w:val="00C900EA"/>
    <w:pPr>
      <w:spacing w:before="100" w:beforeAutospacing="1" w:after="100" w:afterAutospacing="1"/>
      <w:jc w:val="left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2">
    <w:name w:val="xl72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3">
    <w:name w:val="xl73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4">
    <w:name w:val="xl74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5">
    <w:name w:val="xl75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6">
    <w:name w:val="xl76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7">
    <w:name w:val="xl77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8">
    <w:name w:val="xl78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9">
    <w:name w:val="xl79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0">
    <w:name w:val="xl80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2">
    <w:name w:val="xl82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3">
    <w:name w:val="xl83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6">
    <w:name w:val="xl86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7">
    <w:name w:val="xl87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1">
    <w:name w:val="xl91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2">
    <w:name w:val="xl92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3">
    <w:name w:val="xl93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4">
    <w:name w:val="xl94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5">
    <w:name w:val="xl95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6">
    <w:name w:val="xl96"/>
    <w:basedOn w:val="a"/>
    <w:rsid w:val="00C900EA"/>
    <w:pP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C90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ConsPlusNonformat">
    <w:name w:val="ConsPlusNonformat"/>
    <w:rsid w:val="009F697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lang w:eastAsia="ru-RU"/>
    </w:rPr>
  </w:style>
  <w:style w:type="paragraph" w:styleId="ad">
    <w:name w:val="footnote text"/>
    <w:basedOn w:val="a"/>
    <w:link w:val="ae"/>
    <w:uiPriority w:val="99"/>
    <w:unhideWhenUsed/>
    <w:rsid w:val="009F6977"/>
    <w:pPr>
      <w:jc w:val="left"/>
    </w:pPr>
    <w:rPr>
      <w:rFonts w:asciiTheme="minorHAnsi" w:eastAsiaTheme="minorEastAsia" w:hAnsiTheme="minorHAnsi" w:cstheme="minorBidi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9F6977"/>
    <w:rPr>
      <w:rFonts w:asciiTheme="minorHAnsi" w:eastAsiaTheme="minorEastAsia" w:hAnsiTheme="minorHAnsi" w:cstheme="minorBidi"/>
      <w:lang w:eastAsia="ru-RU"/>
    </w:rPr>
  </w:style>
  <w:style w:type="character" w:styleId="af">
    <w:name w:val="footnote reference"/>
    <w:basedOn w:val="a0"/>
    <w:uiPriority w:val="99"/>
    <w:semiHidden/>
    <w:unhideWhenUsed/>
    <w:rsid w:val="009F697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B079A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BB079A"/>
  </w:style>
  <w:style w:type="character" w:styleId="af2">
    <w:name w:val="endnote reference"/>
    <w:basedOn w:val="a0"/>
    <w:uiPriority w:val="99"/>
    <w:semiHidden/>
    <w:unhideWhenUsed/>
    <w:rsid w:val="00BB079A"/>
    <w:rPr>
      <w:vertAlign w:val="superscript"/>
    </w:rPr>
  </w:style>
  <w:style w:type="character" w:customStyle="1" w:styleId="blk">
    <w:name w:val="blk"/>
    <w:basedOn w:val="a0"/>
    <w:rsid w:val="002748E1"/>
  </w:style>
  <w:style w:type="character" w:customStyle="1" w:styleId="docaccesstitle">
    <w:name w:val="docaccess_title"/>
    <w:basedOn w:val="a0"/>
    <w:rsid w:val="003B4191"/>
  </w:style>
  <w:style w:type="paragraph" w:customStyle="1" w:styleId="formattext">
    <w:name w:val="formattext"/>
    <w:basedOn w:val="a"/>
    <w:rsid w:val="00FE6C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E6C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91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167C"/>
    <w:rPr>
      <w:rFonts w:ascii="Courier New" w:eastAsia="Times New Roman" w:hAnsi="Courier New" w:cs="Courier New"/>
      <w:lang w:eastAsia="ru-RU"/>
    </w:rPr>
  </w:style>
  <w:style w:type="character" w:customStyle="1" w:styleId="s11">
    <w:name w:val="s_11"/>
    <w:basedOn w:val="a0"/>
    <w:rsid w:val="00C9167C"/>
  </w:style>
  <w:style w:type="paragraph" w:styleId="af3">
    <w:name w:val="Normal (Web)"/>
    <w:basedOn w:val="a"/>
    <w:uiPriority w:val="99"/>
    <w:semiHidden/>
    <w:unhideWhenUsed/>
    <w:rsid w:val="00C9167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A752D2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39D7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4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0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3162CAAFA999796D1A4A63D3D4E0745EDD652D6D41690574F9B68ABBD7F46438698FC6A1021A48F4F9465C2uCqEN" TargetMode="External"/><Relationship Id="rId18" Type="http://schemas.openxmlformats.org/officeDocument/2006/relationships/hyperlink" Target="consultantplus://offline/ref=9478FA173CE98393A61143F2A40482487C76367DB3D40C154B135CF129C20E158542B57BA966D19B4C67DD5BD35AAF3D2CBE2ACDE9737AE6C10F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162CAAFA999796D1A4A63D3D4E0745EDD652D6D41690574F9B68ABBD7F46438698FC6A1021A48F4F9465C2uCqEN" TargetMode="External"/><Relationship Id="rId17" Type="http://schemas.openxmlformats.org/officeDocument/2006/relationships/hyperlink" Target="consultantplus://offline/ref=8B84897202069E1475AA856B49F7F8797787A472C55B4A83C81ED155A1A31927239961A175D671BB2C2BA1F8686350FF36AD02A98F13175EeDS8Q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8278FD2460D5EE137B3856CD3C2C3C22E9FE78E36EDFBA99896B03D59D4D6BD4fBXBJ" TargetMode="External"/><Relationship Id="rId20" Type="http://schemas.openxmlformats.org/officeDocument/2006/relationships/hyperlink" Target="consultantplus://offline/ref=9478FA173CE98393A61143F2A40482487C76367DB3D40C154B135CF129C20E159742ED77AB60C69A4F728B0A95C00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162CAAFA999796D1A4A63D3D4E0745EDD652D6D41690574F9B68ABBD7F46438698FC6A1021A48F4F9465C2uCqE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3162CAAFA999796D1A4A63D3D4E0745EDD652D6D41690574F9B68ABBD7F46438698FC6A1021A48F4F9465C2uCqEN" TargetMode="External"/><Relationship Id="rId23" Type="http://schemas.openxmlformats.org/officeDocument/2006/relationships/hyperlink" Target="consultantplus://offline/ref=9478FA173CE98393A61143F2A40482487C76367DB3D40C154B135CF129C20E159742ED77AB60C69A4F728B0A95C00EH" TargetMode="External"/><Relationship Id="rId10" Type="http://schemas.openxmlformats.org/officeDocument/2006/relationships/hyperlink" Target="consultantplus://offline/ref=F3162CAAFA999796D1A4A63D3D4E0745EDD652D6D41690574F9B68ABBD7F46438698FC6A1021A48F4F9465C2uCqEN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3162CAAFA999796D1A4A63D3D4E0745EDD652D6D41690574F9B68ABBD7F46438698FC6A1021A48F4F9465C2uCqEN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EB1D-14E1-4DB0-A922-8169A758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52</Pages>
  <Words>13966</Words>
  <Characters>79607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93387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natsin</dc:creator>
  <cp:lastModifiedBy>Жигунова Е.И.</cp:lastModifiedBy>
  <cp:revision>4</cp:revision>
  <cp:lastPrinted>2021-06-07T13:12:00Z</cp:lastPrinted>
  <dcterms:created xsi:type="dcterms:W3CDTF">2021-06-07T12:58:00Z</dcterms:created>
  <dcterms:modified xsi:type="dcterms:W3CDTF">2021-06-11T10:35:00Z</dcterms:modified>
</cp:coreProperties>
</file>